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A836AF" w:rsidRDefault="00076B82" w:rsidP="00A836AF">
      <w:pPr>
        <w:ind w:right="-198"/>
        <w:jc w:val="both"/>
        <w:rPr>
          <w:rFonts w:ascii="Verdana" w:hAnsi="Verdana"/>
          <w:b/>
          <w:caps/>
          <w:lang w:val="bg-BG"/>
        </w:rPr>
      </w:pPr>
      <w:proofErr w:type="spellStart"/>
      <w:proofErr w:type="gramStart"/>
      <w:r w:rsidRPr="00A836AF">
        <w:rPr>
          <w:rFonts w:ascii="Verdana" w:hAnsi="Verdana" w:cs="Arial"/>
          <w:color w:val="000000"/>
        </w:rPr>
        <w:t>В</w:t>
      </w:r>
      <w:r w:rsidR="00115E43" w:rsidRPr="00A836AF">
        <w:rPr>
          <w:rFonts w:ascii="Verdana" w:hAnsi="Verdana" w:cs="Arial"/>
          <w:color w:val="000000"/>
        </w:rPr>
        <w:t>ъв</w:t>
      </w:r>
      <w:proofErr w:type="spellEnd"/>
      <w:r w:rsidR="00115E43" w:rsidRPr="00A836AF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A836AF">
        <w:rPr>
          <w:rFonts w:ascii="Verdana" w:hAnsi="Verdana" w:cs="Arial"/>
          <w:color w:val="000000"/>
        </w:rPr>
        <w:t>връзка</w:t>
      </w:r>
      <w:proofErr w:type="spellEnd"/>
      <w:r w:rsidR="00115E43" w:rsidRPr="00A836AF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A836AF">
        <w:rPr>
          <w:rFonts w:ascii="Verdana" w:hAnsi="Verdana" w:cs="Arial"/>
          <w:color w:val="000000"/>
        </w:rPr>
        <w:t>постъпило</w:t>
      </w:r>
      <w:proofErr w:type="spellEnd"/>
      <w:r w:rsidR="00115E43" w:rsidRPr="00A836AF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A836AF">
        <w:rPr>
          <w:rFonts w:ascii="Verdana" w:hAnsi="Verdana" w:cs="Arial"/>
          <w:color w:val="000000"/>
        </w:rPr>
        <w:t>уведомление</w:t>
      </w:r>
      <w:proofErr w:type="spellEnd"/>
      <w:r w:rsidR="00115E43" w:rsidRPr="00A836AF">
        <w:rPr>
          <w:rFonts w:ascii="Verdana" w:hAnsi="Verdana" w:cs="Arial"/>
          <w:color w:val="000000"/>
        </w:rPr>
        <w:t xml:space="preserve"> </w:t>
      </w:r>
      <w:r w:rsidR="00870861" w:rsidRPr="00A836AF">
        <w:rPr>
          <w:rFonts w:ascii="Verdana" w:hAnsi="Verdana" w:cs="Arial"/>
          <w:color w:val="000000"/>
          <w:lang w:val="bg-BG"/>
        </w:rPr>
        <w:t>с вх.</w:t>
      </w:r>
      <w:proofErr w:type="gramEnd"/>
      <w:r w:rsidR="00870861" w:rsidRPr="00A836AF">
        <w:rPr>
          <w:rFonts w:ascii="Verdana" w:hAnsi="Verdana" w:cs="Arial"/>
          <w:color w:val="000000"/>
          <w:lang w:val="bg-BG"/>
        </w:rPr>
        <w:t xml:space="preserve"> № </w:t>
      </w:r>
      <w:bookmarkStart w:id="0" w:name="_GoBack"/>
      <w:r w:rsidR="00A836AF" w:rsidRPr="00A836AF">
        <w:rPr>
          <w:rFonts w:ascii="Verdana" w:hAnsi="Verdana"/>
          <w:lang w:val="ru-RU"/>
        </w:rPr>
        <w:t xml:space="preserve">ОВОС-2166/21.07.2022г. за инвестиционно предложение </w:t>
      </w:r>
      <w:r w:rsidR="00A836AF" w:rsidRPr="00A836AF">
        <w:rPr>
          <w:rFonts w:ascii="Verdana" w:hAnsi="Verdana"/>
          <w:b/>
          <w:bCs/>
          <w:lang w:val="bg-BG"/>
        </w:rPr>
        <w:t>„Промяна на земеделска земя за неземеделски нужди за изграждане на две фотоволтаични електроцентрали и БКТП“</w:t>
      </w:r>
      <w:r w:rsidR="00A836AF" w:rsidRPr="00A836AF">
        <w:rPr>
          <w:rFonts w:ascii="Verdana" w:hAnsi="Verdana"/>
          <w:bCs/>
          <w:lang w:val="bg-BG"/>
        </w:rPr>
        <w:t xml:space="preserve"> в имоти 12680.37.79, 12680.37.80 и 12680.37.114, с. Върбен, община Брезово, област Пловдив и становище на Община Брезово изх. </w:t>
      </w:r>
      <w:r w:rsidR="00A836AF" w:rsidRPr="00A836AF">
        <w:rPr>
          <w:rFonts w:ascii="Verdana" w:hAnsi="Verdana"/>
          <w:lang w:val="ru-RU"/>
        </w:rPr>
        <w:t>№ 32-00-105/07.09.2022г.</w:t>
      </w:r>
      <w:r w:rsidR="00442EDB" w:rsidRPr="00A836AF">
        <w:rPr>
          <w:rFonts w:ascii="Verdana" w:hAnsi="Verdana" w:cs="Arial"/>
          <w:color w:val="000000"/>
          <w:lang w:val="bg-BG"/>
        </w:rPr>
        <w:t xml:space="preserve">, възложител: </w:t>
      </w:r>
      <w:r w:rsidR="00A836AF" w:rsidRPr="00A836AF">
        <w:rPr>
          <w:rFonts w:ascii="Verdana" w:hAnsi="Verdana"/>
          <w:b/>
          <w:caps/>
          <w:lang w:val="bg-BG"/>
        </w:rPr>
        <w:t>“СЪН ЕНЕРДЖИ ВЪРБЕН” ООД</w:t>
      </w:r>
      <w:bookmarkEnd w:id="0"/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442EDB" w:rsidRPr="00442EDB" w:rsidRDefault="00442EDB" w:rsidP="00A836AF">
      <w:pPr>
        <w:tabs>
          <w:tab w:val="left" w:pos="8364"/>
          <w:tab w:val="left" w:pos="9214"/>
          <w:tab w:val="left" w:pos="9498"/>
        </w:tabs>
        <w:ind w:right="-198" w:firstLine="567"/>
        <w:jc w:val="both"/>
        <w:rPr>
          <w:rFonts w:ascii="Verdana" w:hAnsi="Verdana"/>
          <w:b/>
          <w:lang w:val="ru-RU"/>
        </w:rPr>
      </w:pPr>
      <w:r w:rsidRPr="00442EDB">
        <w:rPr>
          <w:rFonts w:ascii="Verdana" w:hAnsi="Verdana"/>
          <w:b/>
          <w:lang w:val="bg-BG"/>
        </w:rPr>
        <w:t>І.</w:t>
      </w:r>
      <w:r w:rsidRPr="00442EDB">
        <w:rPr>
          <w:rFonts w:ascii="Verdana" w:hAnsi="Verdana"/>
          <w:lang w:val="bg-BG"/>
        </w:rPr>
        <w:t xml:space="preserve"> </w:t>
      </w:r>
      <w:r w:rsidRPr="00442EDB">
        <w:rPr>
          <w:rFonts w:ascii="Verdana" w:hAnsi="Verdana"/>
          <w:lang w:val="ru-RU"/>
        </w:rPr>
        <w:t xml:space="preserve">Уведомяваме Ви, че </w:t>
      </w:r>
      <w:r w:rsidRPr="00442EDB">
        <w:rPr>
          <w:rFonts w:ascii="Verdana" w:hAnsi="Verdana"/>
          <w:lang w:val="bg-BG"/>
        </w:rPr>
        <w:t xml:space="preserve">на основание чл. 81, ал.1 </w:t>
      </w:r>
      <w:r w:rsidRPr="00442EDB">
        <w:rPr>
          <w:rFonts w:ascii="Verdana" w:hAnsi="Verdana"/>
          <w:lang w:val="ru-RU"/>
        </w:rPr>
        <w:t xml:space="preserve">от </w:t>
      </w:r>
      <w:r w:rsidRPr="00442EDB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="00A836AF">
        <w:rPr>
          <w:rFonts w:ascii="Verdana" w:hAnsi="Verdana"/>
          <w:lang w:val="ru-RU"/>
        </w:rPr>
        <w:t>/ЗООС/ и чл.2, ал.2, т.1</w:t>
      </w:r>
      <w:r w:rsidRPr="00442EDB">
        <w:rPr>
          <w:rFonts w:ascii="Verdana" w:hAnsi="Verdana"/>
          <w:lang w:val="ru-RU"/>
        </w:rPr>
        <w:t xml:space="preserve"> от </w:t>
      </w:r>
      <w:r w:rsidRPr="00442EDB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442EDB">
        <w:rPr>
          <w:rFonts w:ascii="Verdana" w:hAnsi="Verdana"/>
          <w:lang w:val="ru-RU"/>
        </w:rPr>
        <w:t xml:space="preserve"> (</w:t>
      </w:r>
      <w:r w:rsidRPr="00442EDB">
        <w:rPr>
          <w:rFonts w:ascii="Verdana" w:hAnsi="Verdana"/>
          <w:lang w:val="bg-BG"/>
        </w:rPr>
        <w:t>Наредба за ЕО</w:t>
      </w:r>
      <w:r w:rsidRPr="00442EDB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442EDB">
        <w:rPr>
          <w:rFonts w:ascii="Verdana" w:hAnsi="Verdana"/>
          <w:b/>
          <w:lang w:val="ru-RU"/>
        </w:rPr>
        <w:t xml:space="preserve">писмено искане по образец </w:t>
      </w:r>
      <w:r w:rsidRPr="00442EDB">
        <w:rPr>
          <w:rFonts w:ascii="Verdana" w:hAnsi="Verdana"/>
          <w:b/>
        </w:rPr>
        <w:t>-</w:t>
      </w:r>
      <w:r w:rsidRPr="00442EDB">
        <w:rPr>
          <w:rFonts w:ascii="Verdana" w:hAnsi="Verdana"/>
          <w:b/>
          <w:lang w:val="bg-BG"/>
        </w:rPr>
        <w:t xml:space="preserve"> </w:t>
      </w:r>
      <w:r w:rsidRPr="00442EDB">
        <w:rPr>
          <w:rFonts w:ascii="Verdana" w:hAnsi="Verdana"/>
          <w:b/>
          <w:lang w:val="ru-RU"/>
        </w:rPr>
        <w:t>приложение 4</w:t>
      </w:r>
      <w:r w:rsidRPr="00442EDB">
        <w:rPr>
          <w:rFonts w:ascii="Verdana" w:hAnsi="Verdana"/>
          <w:b/>
        </w:rPr>
        <w:t xml:space="preserve"> </w:t>
      </w:r>
      <w:r w:rsidRPr="00442EDB">
        <w:rPr>
          <w:rFonts w:ascii="Verdana" w:hAnsi="Verdana"/>
          <w:b/>
          <w:lang w:val="ru-RU"/>
        </w:rPr>
        <w:t>на хартиен и електронен носител, съдържа</w:t>
      </w:r>
      <w:r w:rsidRPr="00442EDB">
        <w:rPr>
          <w:rFonts w:ascii="Verdana" w:hAnsi="Verdana"/>
          <w:b/>
          <w:lang w:val="bg-BG"/>
        </w:rPr>
        <w:t>що</w:t>
      </w:r>
      <w:r w:rsidRPr="00442EDB">
        <w:rPr>
          <w:rFonts w:ascii="Verdana" w:hAnsi="Verdana"/>
          <w:b/>
          <w:lang w:val="ru-RU"/>
        </w:rPr>
        <w:t>:</w:t>
      </w:r>
    </w:p>
    <w:p w:rsidR="00442EDB" w:rsidRPr="00442EDB" w:rsidRDefault="00442EDB" w:rsidP="00A836AF">
      <w:pPr>
        <w:numPr>
          <w:ilvl w:val="0"/>
          <w:numId w:val="2"/>
        </w:numPr>
        <w:tabs>
          <w:tab w:val="num" w:pos="851"/>
          <w:tab w:val="left" w:pos="9214"/>
        </w:tabs>
        <w:overflowPunct/>
        <w:autoSpaceDE/>
        <w:autoSpaceDN/>
        <w:adjustRightInd/>
        <w:ind w:right="-198"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информация за възложителя;</w:t>
      </w:r>
    </w:p>
    <w:p w:rsidR="00442EDB" w:rsidRPr="00442EDB" w:rsidRDefault="00442EDB" w:rsidP="00A836AF">
      <w:pPr>
        <w:numPr>
          <w:ilvl w:val="0"/>
          <w:numId w:val="2"/>
        </w:numPr>
        <w:tabs>
          <w:tab w:val="left" w:pos="9214"/>
        </w:tabs>
        <w:overflowPunct/>
        <w:autoSpaceDE/>
        <w:autoSpaceDN/>
        <w:adjustRightInd/>
        <w:ind w:right="-198"/>
        <w:jc w:val="both"/>
        <w:textAlignment w:val="auto"/>
        <w:rPr>
          <w:rFonts w:ascii="Verdana" w:hAnsi="Verdana"/>
          <w:bCs/>
          <w:lang w:eastAsia="bg-BG"/>
        </w:rPr>
      </w:pPr>
      <w:r w:rsidRPr="00442EDB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442EDB" w:rsidRPr="00442EDB" w:rsidRDefault="00442EDB" w:rsidP="00A836AF">
      <w:pPr>
        <w:tabs>
          <w:tab w:val="left" w:pos="9214"/>
        </w:tabs>
        <w:overflowPunct/>
        <w:autoSpaceDE/>
        <w:autoSpaceDN/>
        <w:adjustRightInd/>
        <w:ind w:left="585" w:right="-198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442EDB" w:rsidRPr="00442EDB" w:rsidRDefault="00442EDB" w:rsidP="00A836AF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98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442EDB" w:rsidRPr="00442EDB" w:rsidRDefault="00442EDB" w:rsidP="00A836AF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98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442EDB" w:rsidRPr="00442EDB" w:rsidRDefault="00442EDB" w:rsidP="00A836AF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98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442EDB" w:rsidRPr="00442EDB" w:rsidRDefault="00442EDB" w:rsidP="00A836AF">
      <w:pPr>
        <w:tabs>
          <w:tab w:val="num" w:pos="720"/>
          <w:tab w:val="left" w:pos="9214"/>
          <w:tab w:val="left" w:pos="9540"/>
        </w:tabs>
        <w:overflowPunct/>
        <w:autoSpaceDE/>
        <w:autoSpaceDN/>
        <w:adjustRightInd/>
        <w:ind w:left="360" w:right="-198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д/ основни цели на плана;</w:t>
      </w:r>
    </w:p>
    <w:p w:rsidR="00442EDB" w:rsidRPr="00442EDB" w:rsidRDefault="00442EDB" w:rsidP="00A836AF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98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е/ финансиране на плана/;</w:t>
      </w:r>
    </w:p>
    <w:p w:rsidR="00442EDB" w:rsidRPr="00442EDB" w:rsidRDefault="00442EDB" w:rsidP="00A836AF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98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442EDB" w:rsidRPr="00442EDB" w:rsidRDefault="00442EDB" w:rsidP="00A836AF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98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442EDB" w:rsidRPr="00442EDB" w:rsidRDefault="00442EDB" w:rsidP="00A836AF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98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442EDB" w:rsidRPr="00442EDB" w:rsidRDefault="00442EDB" w:rsidP="00A836AF">
      <w:pPr>
        <w:tabs>
          <w:tab w:val="num" w:pos="720"/>
          <w:tab w:val="left" w:pos="9214"/>
        </w:tabs>
        <w:overflowPunct/>
        <w:autoSpaceDE/>
        <w:autoSpaceDN/>
        <w:adjustRightInd/>
        <w:ind w:right="-198"/>
        <w:jc w:val="both"/>
        <w:textAlignment w:val="auto"/>
        <w:rPr>
          <w:rFonts w:ascii="Verdana" w:hAnsi="Verdana"/>
          <w:b/>
          <w:bCs/>
          <w:lang w:eastAsia="bg-BG"/>
        </w:rPr>
      </w:pPr>
      <w:r w:rsidRPr="00442EDB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442EDB" w:rsidRPr="00442EDB" w:rsidRDefault="00442EDB" w:rsidP="00A836AF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1. характеристика на плана/програмата относно:</w:t>
      </w:r>
    </w:p>
    <w:p w:rsidR="00442EDB" w:rsidRPr="00442EDB" w:rsidRDefault="00442EDB" w:rsidP="00A836AF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442EDB" w:rsidRPr="00442EDB" w:rsidRDefault="00442EDB" w:rsidP="00A836AF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442EDB" w:rsidRPr="00442EDB" w:rsidRDefault="00442EDB" w:rsidP="00A836AF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442EDB" w:rsidRPr="00442EDB" w:rsidRDefault="00442EDB" w:rsidP="00A836AF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442EDB" w:rsidRPr="00442EDB" w:rsidRDefault="00442EDB" w:rsidP="00A836AF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442EDB" w:rsidRPr="00442EDB" w:rsidRDefault="00442EDB" w:rsidP="00A836AF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е) наличие на алтернативи;</w:t>
      </w:r>
    </w:p>
    <w:p w:rsidR="00442EDB" w:rsidRPr="00442EDB" w:rsidRDefault="00442EDB" w:rsidP="00A836AF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442EDB" w:rsidRPr="00442EDB" w:rsidRDefault="00442EDB" w:rsidP="00A836AF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442EDB" w:rsidRPr="00442EDB" w:rsidRDefault="00442EDB" w:rsidP="00A836AF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442EDB" w:rsidRPr="00442EDB" w:rsidRDefault="00442EDB" w:rsidP="00A836AF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442EDB" w:rsidRPr="00442EDB" w:rsidRDefault="00442EDB" w:rsidP="00A836AF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б) потенциално трансгранично въздействие;</w:t>
      </w:r>
    </w:p>
    <w:p w:rsidR="00442EDB" w:rsidRPr="00442EDB" w:rsidRDefault="00442EDB" w:rsidP="00A836AF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442EDB" w:rsidRPr="00442EDB" w:rsidRDefault="00442EDB" w:rsidP="00A836AF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</w:t>
      </w:r>
      <w:r w:rsidRPr="00442EDB">
        <w:rPr>
          <w:rFonts w:ascii="Verdana" w:hAnsi="Verdana"/>
          <w:lang w:val="x-none"/>
        </w:rPr>
        <w:lastRenderedPageBreak/>
        <w:t xml:space="preserve">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442EDB" w:rsidRPr="00442EDB" w:rsidRDefault="00442EDB" w:rsidP="00A836AF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</w:t>
      </w:r>
      <w:proofErr w:type="spellStart"/>
      <w:r w:rsidRPr="00442EDB">
        <w:rPr>
          <w:rFonts w:ascii="Verdana" w:hAnsi="Verdana"/>
          <w:lang w:val="x-none"/>
        </w:rPr>
        <w:t>пределни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стойности</w:t>
      </w:r>
      <w:proofErr w:type="spellEnd"/>
      <w:r w:rsidRPr="00442EDB">
        <w:rPr>
          <w:rFonts w:ascii="Verdana" w:hAnsi="Verdana"/>
          <w:lang w:val="x-none"/>
        </w:rPr>
        <w:t xml:space="preserve">; </w:t>
      </w:r>
      <w:proofErr w:type="spellStart"/>
      <w:r w:rsidRPr="00442EDB">
        <w:rPr>
          <w:rFonts w:ascii="Verdana" w:hAnsi="Verdana"/>
          <w:lang w:val="x-none"/>
        </w:rPr>
        <w:t>интензивно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земеползване</w:t>
      </w:r>
      <w:proofErr w:type="spellEnd"/>
      <w:r w:rsidRPr="00442EDB">
        <w:rPr>
          <w:rFonts w:ascii="Verdana" w:hAnsi="Verdana"/>
          <w:lang w:val="x-none"/>
        </w:rPr>
        <w:t>);</w:t>
      </w:r>
    </w:p>
    <w:p w:rsidR="00442EDB" w:rsidRPr="00442EDB" w:rsidRDefault="00442EDB" w:rsidP="00A836AF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442EDB" w:rsidRPr="00442EDB" w:rsidRDefault="00442EDB" w:rsidP="00A836AF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442EDB" w:rsidRPr="00442EDB" w:rsidRDefault="00442EDB" w:rsidP="00A836AF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442EDB" w:rsidRPr="00442EDB" w:rsidRDefault="00442EDB" w:rsidP="00A836AF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442EDB" w:rsidRPr="00442EDB" w:rsidRDefault="00442EDB" w:rsidP="00A836AF">
      <w:pPr>
        <w:tabs>
          <w:tab w:val="left" w:pos="567"/>
        </w:tabs>
        <w:ind w:right="-198"/>
        <w:jc w:val="both"/>
        <w:rPr>
          <w:rFonts w:ascii="Verdana" w:hAnsi="Verdana"/>
          <w:b/>
          <w:lang w:val="bg-BG"/>
        </w:rPr>
      </w:pPr>
    </w:p>
    <w:p w:rsidR="00442EDB" w:rsidRPr="00442EDB" w:rsidRDefault="00442EDB" w:rsidP="00A836AF">
      <w:pPr>
        <w:ind w:right="-198"/>
        <w:jc w:val="both"/>
        <w:rPr>
          <w:rFonts w:ascii="Verdana" w:hAnsi="Verdana"/>
          <w:b/>
          <w:lang w:val="bg-BG"/>
        </w:rPr>
      </w:pPr>
      <w:r w:rsidRPr="00442EDB">
        <w:rPr>
          <w:rFonts w:ascii="Verdana" w:hAnsi="Verdana"/>
          <w:b/>
        </w:rPr>
        <w:t xml:space="preserve">        </w:t>
      </w:r>
      <w:r w:rsidRPr="00442EDB">
        <w:rPr>
          <w:rFonts w:ascii="Verdana" w:hAnsi="Verdana"/>
          <w:b/>
          <w:lang w:val="bg-BG"/>
        </w:rPr>
        <w:t>ІІ. Относно приложимата процедура по реда на чл. 31 от Закона за биологичното разнообразие (ЗБР)</w:t>
      </w:r>
    </w:p>
    <w:p w:rsidR="00A836AF" w:rsidRDefault="00A836AF" w:rsidP="00A836AF">
      <w:pPr>
        <w:widowControl w:val="0"/>
        <w:ind w:right="-198" w:firstLine="708"/>
        <w:jc w:val="both"/>
        <w:rPr>
          <w:rFonts w:ascii="Verdana" w:hAnsi="Verdana"/>
          <w:lang w:val="bg-BG"/>
        </w:rPr>
      </w:pPr>
      <w:proofErr w:type="spellStart"/>
      <w:r w:rsidRPr="00533EE4">
        <w:rPr>
          <w:rFonts w:ascii="Verdana" w:hAnsi="Verdana"/>
          <w:bCs/>
          <w:lang w:eastAsia="hi-IN"/>
        </w:rPr>
        <w:t>Въз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основа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представената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информация</w:t>
      </w:r>
      <w:proofErr w:type="spellEnd"/>
      <w:r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основание</w:t>
      </w:r>
      <w:proofErr w:type="spellEnd"/>
      <w:r w:rsidRPr="00533EE4">
        <w:rPr>
          <w:rFonts w:ascii="Verdana" w:hAnsi="Verdana"/>
          <w:bCs/>
          <w:lang w:eastAsia="hi-IN"/>
        </w:rPr>
        <w:t xml:space="preserve"> чл.31 </w:t>
      </w:r>
      <w:proofErr w:type="spellStart"/>
      <w:r w:rsidRPr="00533EE4">
        <w:rPr>
          <w:rFonts w:ascii="Verdana" w:hAnsi="Verdana"/>
          <w:bCs/>
          <w:lang w:eastAsia="hi-IN"/>
        </w:rPr>
        <w:t>от</w:t>
      </w:r>
      <w:proofErr w:type="spellEnd"/>
      <w:r w:rsidRPr="00533EE4">
        <w:rPr>
          <w:rFonts w:ascii="Verdana" w:hAnsi="Verdana"/>
          <w:bCs/>
          <w:lang w:eastAsia="hi-IN"/>
        </w:rPr>
        <w:t xml:space="preserve"> ЗБР и чл.2, ал.1, т.1 </w:t>
      </w:r>
      <w:proofErr w:type="spellStart"/>
      <w:r w:rsidRPr="00533EE4">
        <w:rPr>
          <w:rFonts w:ascii="Verdana" w:hAnsi="Verdana"/>
          <w:bCs/>
          <w:lang w:eastAsia="hi-IN"/>
        </w:rPr>
        <w:t>от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Наредбата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по</w:t>
      </w:r>
      <w:proofErr w:type="spellEnd"/>
      <w:r w:rsidRPr="00533EE4">
        <w:rPr>
          <w:rFonts w:ascii="Verdana" w:hAnsi="Verdana"/>
          <w:bCs/>
          <w:lang w:eastAsia="hi-IN"/>
        </w:rPr>
        <w:t xml:space="preserve"> ОС в </w:t>
      </w:r>
      <w:proofErr w:type="spellStart"/>
      <w:r w:rsidRPr="00533EE4">
        <w:rPr>
          <w:rFonts w:ascii="Verdana" w:hAnsi="Verdana"/>
          <w:bCs/>
          <w:lang w:eastAsia="hi-IN"/>
        </w:rPr>
        <w:t>хода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процедурата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по</w:t>
      </w:r>
      <w:proofErr w:type="spellEnd"/>
      <w:r w:rsidRPr="00533EE4">
        <w:rPr>
          <w:rFonts w:ascii="Verdana" w:hAnsi="Verdana"/>
          <w:bCs/>
          <w:lang w:eastAsia="hi-IN"/>
        </w:rPr>
        <w:t xml:space="preserve"> ЕО </w:t>
      </w:r>
      <w:proofErr w:type="spellStart"/>
      <w:r w:rsidRPr="00533EE4">
        <w:rPr>
          <w:rFonts w:ascii="Verdana" w:hAnsi="Verdana"/>
          <w:bCs/>
          <w:lang w:eastAsia="hi-IN"/>
        </w:rPr>
        <w:t>ще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бъде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извършена</w:t>
      </w:r>
      <w:proofErr w:type="spellEnd"/>
      <w:r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Pr="00533EE4">
        <w:rPr>
          <w:rFonts w:ascii="Verdana" w:hAnsi="Verdana"/>
          <w:bCs/>
          <w:lang w:eastAsia="hi-IN"/>
        </w:rPr>
        <w:t>преценка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за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вероятната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степен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отрицателно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въздействие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плана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върху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предмета</w:t>
      </w:r>
      <w:proofErr w:type="spellEnd"/>
      <w:r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Pr="00533EE4">
        <w:rPr>
          <w:rFonts w:ascii="Verdana" w:hAnsi="Verdana"/>
          <w:bCs/>
          <w:lang w:eastAsia="hi-IN"/>
        </w:rPr>
        <w:t>целите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опазване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най-близката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защитена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зона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от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Европейската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екологична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мрежа</w:t>
      </w:r>
      <w:proofErr w:type="spellEnd"/>
      <w:r w:rsidRPr="00533EE4">
        <w:rPr>
          <w:rFonts w:ascii="Verdana" w:hAnsi="Verdana"/>
          <w:bCs/>
          <w:lang w:eastAsia="hi-IN"/>
        </w:rPr>
        <w:t xml:space="preserve"> „НАТУРА 2000“- </w:t>
      </w:r>
      <w:r>
        <w:rPr>
          <w:rFonts w:ascii="Verdana" w:hAnsi="Verdana"/>
        </w:rPr>
        <w:t>BG00</w:t>
      </w:r>
      <w:r>
        <w:rPr>
          <w:rFonts w:ascii="Verdana" w:hAnsi="Verdana"/>
          <w:lang w:val="bg-BG"/>
        </w:rPr>
        <w:t>00429 „Река Стряма</w:t>
      </w:r>
      <w:r w:rsidRPr="00533EE4">
        <w:rPr>
          <w:rFonts w:ascii="Verdana" w:hAnsi="Verdana"/>
          <w:lang w:val="bg-BG"/>
        </w:rPr>
        <w:t>“.</w:t>
      </w:r>
    </w:p>
    <w:p w:rsidR="00DB51E4" w:rsidRPr="00A014AC" w:rsidRDefault="00DB51E4" w:rsidP="00A836AF">
      <w:pPr>
        <w:overflowPunct/>
        <w:autoSpaceDE/>
        <w:autoSpaceDN/>
        <w:adjustRightInd/>
        <w:ind w:right="-198"/>
        <w:jc w:val="both"/>
        <w:textAlignment w:val="auto"/>
        <w:rPr>
          <w:rFonts w:ascii="Verdana" w:hAnsi="Verdana"/>
          <w:color w:val="FF0000"/>
          <w:lang w:val="ru-RU"/>
        </w:rPr>
      </w:pPr>
    </w:p>
    <w:p w:rsidR="00FB7FBF" w:rsidRPr="006F43D8" w:rsidRDefault="00C109A4" w:rsidP="00A836AF">
      <w:pPr>
        <w:ind w:right="-198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</w:t>
      </w:r>
      <w:proofErr w:type="gramStart"/>
      <w:r w:rsidRPr="00C109A4">
        <w:rPr>
          <w:rFonts w:ascii="Verdana" w:hAnsi="Verdana" w:cs="Arial"/>
          <w:color w:val="000000"/>
        </w:rPr>
        <w:t xml:space="preserve">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A836AF">
        <w:rPr>
          <w:rFonts w:ascii="Verdana" w:hAnsi="Verdana" w:cs="Arial"/>
          <w:color w:val="000000"/>
          <w:lang w:val="bg-BG"/>
        </w:rPr>
        <w:t>2166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A836AF">
        <w:rPr>
          <w:rFonts w:ascii="Verdana" w:hAnsi="Verdana" w:cs="Arial"/>
          <w:color w:val="000000"/>
          <w:lang w:val="bg-BG"/>
        </w:rPr>
        <w:t>5</w:t>
      </w:r>
      <w:r w:rsidR="003D38A8">
        <w:rPr>
          <w:rFonts w:ascii="Verdana" w:hAnsi="Verdana" w:cs="Arial"/>
          <w:color w:val="000000"/>
        </w:rPr>
        <w:t>/</w:t>
      </w:r>
      <w:r w:rsidR="00A836AF">
        <w:rPr>
          <w:rFonts w:ascii="Verdana" w:hAnsi="Verdana" w:cs="Arial"/>
          <w:color w:val="000000"/>
          <w:lang w:val="bg-BG"/>
        </w:rPr>
        <w:t>29</w:t>
      </w:r>
      <w:r w:rsidR="00442EDB">
        <w:rPr>
          <w:rFonts w:ascii="Verdana" w:hAnsi="Verdana" w:cs="Arial"/>
          <w:color w:val="000000"/>
        </w:rPr>
        <w:t>.0</w:t>
      </w:r>
      <w:r w:rsidR="00A836AF">
        <w:rPr>
          <w:rFonts w:ascii="Verdana" w:hAnsi="Verdana" w:cs="Arial"/>
          <w:color w:val="000000"/>
          <w:lang w:val="bg-BG"/>
        </w:rPr>
        <w:t>9</w:t>
      </w:r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  <w:proofErr w:type="gramEnd"/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870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36AF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2022-10-21T11:36:00Z</dcterms:created>
  <dcterms:modified xsi:type="dcterms:W3CDTF">2022-10-21T11:40:00Z</dcterms:modified>
</cp:coreProperties>
</file>