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A32807"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A32807">
        <w:rPr>
          <w:rFonts w:ascii="Times New Roman" w:hAnsi="Times New Roman"/>
          <w:b/>
          <w:sz w:val="28"/>
          <w:szCs w:val="28"/>
        </w:rPr>
        <w:t>ДО</w:t>
      </w:r>
    </w:p>
    <w:p w14:paraId="23E6E6B1" w14:textId="77777777" w:rsidR="0000677F" w:rsidRPr="00A32807" w:rsidRDefault="0000677F" w:rsidP="0000677F">
      <w:pPr>
        <w:pStyle w:val="a4"/>
        <w:tabs>
          <w:tab w:val="left" w:pos="5954"/>
        </w:tabs>
        <w:spacing w:after="0"/>
        <w:ind w:left="5954"/>
        <w:jc w:val="both"/>
        <w:rPr>
          <w:rFonts w:ascii="Times New Roman" w:hAnsi="Times New Roman"/>
          <w:b/>
          <w:sz w:val="28"/>
          <w:szCs w:val="28"/>
        </w:rPr>
      </w:pPr>
      <w:r w:rsidRPr="00A32807">
        <w:rPr>
          <w:rFonts w:ascii="Times New Roman" w:hAnsi="Times New Roman"/>
          <w:b/>
          <w:sz w:val="28"/>
          <w:szCs w:val="28"/>
        </w:rPr>
        <w:t xml:space="preserve">  ДИРЕКТОРА НА </w:t>
      </w:r>
    </w:p>
    <w:p w14:paraId="6C2CE9F1" w14:textId="77777777" w:rsidR="00F149B0" w:rsidRPr="00A32807"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A32807">
        <w:rPr>
          <w:rFonts w:ascii="Times New Roman" w:hAnsi="Times New Roman"/>
          <w:b/>
          <w:sz w:val="28"/>
          <w:szCs w:val="28"/>
          <w:lang w:val="bg-BG"/>
        </w:rPr>
        <w:t xml:space="preserve">                                                              </w:t>
      </w:r>
      <w:r w:rsidR="0000677F" w:rsidRPr="00A32807">
        <w:rPr>
          <w:rFonts w:ascii="Times New Roman" w:hAnsi="Times New Roman"/>
          <w:b/>
          <w:sz w:val="28"/>
          <w:szCs w:val="28"/>
        </w:rPr>
        <w:t>РИОСВ П</w:t>
      </w:r>
      <w:r w:rsidR="00580B5F" w:rsidRPr="00A32807">
        <w:rPr>
          <w:rFonts w:ascii="Times New Roman" w:hAnsi="Times New Roman"/>
          <w:b/>
          <w:sz w:val="28"/>
          <w:szCs w:val="28"/>
          <w:lang w:val="bg-BG"/>
        </w:rPr>
        <w:t xml:space="preserve">ЛОВДИВ   </w:t>
      </w:r>
    </w:p>
    <w:p w14:paraId="1217B3FF" w14:textId="77777777" w:rsidR="0000677F" w:rsidRPr="00A32807" w:rsidRDefault="0000677F" w:rsidP="00F149B0">
      <w:pPr>
        <w:jc w:val="center"/>
        <w:rPr>
          <w:rFonts w:ascii="Times New Roman" w:hAnsi="Times New Roman"/>
          <w:b/>
          <w:sz w:val="28"/>
          <w:szCs w:val="28"/>
          <w:lang w:val="bg-BG"/>
        </w:rPr>
      </w:pPr>
    </w:p>
    <w:p w14:paraId="3260F16A" w14:textId="77777777" w:rsidR="00F149B0" w:rsidRPr="00A32807" w:rsidRDefault="00F149B0" w:rsidP="00F149B0">
      <w:pPr>
        <w:jc w:val="center"/>
        <w:rPr>
          <w:rFonts w:ascii="Times New Roman" w:hAnsi="Times New Roman"/>
          <w:b/>
          <w:sz w:val="32"/>
          <w:szCs w:val="32"/>
          <w:lang w:val="bg-BG"/>
        </w:rPr>
      </w:pPr>
      <w:r w:rsidRPr="00A32807">
        <w:rPr>
          <w:rFonts w:ascii="Times New Roman" w:hAnsi="Times New Roman"/>
          <w:b/>
          <w:sz w:val="32"/>
          <w:szCs w:val="32"/>
        </w:rPr>
        <w:t>И С К А Н Е</w:t>
      </w:r>
    </w:p>
    <w:p w14:paraId="4C1A36B0" w14:textId="77777777" w:rsidR="00F149B0" w:rsidRPr="00A32807" w:rsidRDefault="00F149B0" w:rsidP="00F149B0">
      <w:pPr>
        <w:jc w:val="center"/>
        <w:rPr>
          <w:rFonts w:ascii="Times New Roman" w:hAnsi="Times New Roman"/>
          <w:b/>
          <w:sz w:val="28"/>
          <w:szCs w:val="28"/>
          <w:lang w:val="bg-BG"/>
        </w:rPr>
      </w:pPr>
      <w:proofErr w:type="gramStart"/>
      <w:r w:rsidRPr="00A32807">
        <w:rPr>
          <w:rFonts w:ascii="Times New Roman" w:hAnsi="Times New Roman"/>
          <w:b/>
          <w:sz w:val="28"/>
          <w:szCs w:val="28"/>
        </w:rPr>
        <w:t>за</w:t>
      </w:r>
      <w:proofErr w:type="gramEnd"/>
      <w:r w:rsidRPr="00A32807">
        <w:rPr>
          <w:rFonts w:ascii="Times New Roman" w:hAnsi="Times New Roman"/>
          <w:b/>
          <w:sz w:val="28"/>
          <w:szCs w:val="28"/>
        </w:rPr>
        <w:t xml:space="preserve"> преценяване на необходимостта от извършване на оценка на въздействието върху околната среда (ОВОС)</w:t>
      </w:r>
    </w:p>
    <w:p w14:paraId="24B0ED35" w14:textId="77777777" w:rsidR="00F149B0" w:rsidRPr="00A32807" w:rsidRDefault="00EB0263" w:rsidP="00EB0263">
      <w:pPr>
        <w:jc w:val="center"/>
        <w:rPr>
          <w:rFonts w:ascii="Times New Roman" w:hAnsi="Times New Roman"/>
          <w:sz w:val="24"/>
          <w:szCs w:val="24"/>
          <w:lang w:val="bg-BG"/>
        </w:rPr>
      </w:pPr>
      <w:r w:rsidRPr="00A32807">
        <w:rPr>
          <w:rFonts w:ascii="Times New Roman" w:hAnsi="Times New Roman"/>
          <w:sz w:val="24"/>
          <w:szCs w:val="24"/>
          <w:lang w:val="bg-BG"/>
        </w:rPr>
        <w:t>от</w:t>
      </w:r>
    </w:p>
    <w:p w14:paraId="0C4A1AC2" w14:textId="2AE7B74D" w:rsidR="00CE3D22" w:rsidRPr="001F7A89" w:rsidRDefault="00C746DD" w:rsidP="00C746DD">
      <w:pPr>
        <w:spacing w:after="0" w:line="336" w:lineRule="auto"/>
        <w:jc w:val="both"/>
        <w:rPr>
          <w:rFonts w:ascii="Times New Roman" w:eastAsia="Calibri" w:hAnsi="Times New Roman"/>
          <w:sz w:val="24"/>
          <w:szCs w:val="24"/>
          <w:highlight w:val="green"/>
        </w:rPr>
      </w:pPr>
      <w:r>
        <w:rPr>
          <w:rFonts w:ascii="Times New Roman" w:eastAsia="Calibri" w:hAnsi="Times New Roman"/>
          <w:b/>
          <w:sz w:val="24"/>
          <w:szCs w:val="24"/>
        </w:rPr>
        <w:t>Ж.</w:t>
      </w:r>
      <w:r w:rsidR="00A32807" w:rsidRPr="00EE78F6">
        <w:rPr>
          <w:rFonts w:ascii="Times New Roman" w:eastAsia="Calibri" w:hAnsi="Times New Roman"/>
          <w:b/>
          <w:sz w:val="24"/>
          <w:szCs w:val="24"/>
        </w:rPr>
        <w:t xml:space="preserve"> МИХАЙЛОВА</w:t>
      </w:r>
      <w:r w:rsidR="00A32807" w:rsidRPr="00EE78F6">
        <w:rPr>
          <w:rFonts w:ascii="Times New Roman" w:eastAsia="Calibri" w:hAnsi="Times New Roman"/>
          <w:sz w:val="24"/>
          <w:szCs w:val="24"/>
        </w:rPr>
        <w:t xml:space="preserve"> </w:t>
      </w:r>
    </w:p>
    <w:p w14:paraId="11F148D0" w14:textId="77777777" w:rsidR="00F149B0" w:rsidRPr="001F7A89"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14:paraId="70832036" w14:textId="77777777" w:rsidR="00EB0263" w:rsidRPr="001F7A89" w:rsidRDefault="00EB0263"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14:paraId="7177B0D9" w14:textId="77777777" w:rsidR="00F149B0" w:rsidRPr="00A32807"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A32807">
        <w:rPr>
          <w:rFonts w:ascii="Times New Roman" w:hAnsi="Times New Roman"/>
          <w:sz w:val="24"/>
          <w:szCs w:val="24"/>
        </w:rPr>
        <w:t>УВАЖАЕМИ Г</w:t>
      </w:r>
      <w:r w:rsidR="009B3606" w:rsidRPr="00A32807">
        <w:rPr>
          <w:rFonts w:ascii="Times New Roman" w:hAnsi="Times New Roman"/>
          <w:sz w:val="24"/>
          <w:szCs w:val="24"/>
          <w:lang w:val="bg-BG"/>
        </w:rPr>
        <w:t>ОСПОДИН</w:t>
      </w:r>
      <w:r w:rsidRPr="00A32807">
        <w:rPr>
          <w:rFonts w:ascii="Times New Roman" w:hAnsi="Times New Roman"/>
          <w:sz w:val="24"/>
          <w:szCs w:val="24"/>
        </w:rPr>
        <w:t xml:space="preserve"> ДИРЕКТОР,</w:t>
      </w:r>
    </w:p>
    <w:p w14:paraId="17C87124" w14:textId="77777777" w:rsidR="00D61655" w:rsidRPr="00A32807" w:rsidRDefault="00D61655" w:rsidP="000D4FBA">
      <w:pPr>
        <w:widowControl w:val="0"/>
        <w:autoSpaceDE w:val="0"/>
        <w:autoSpaceDN w:val="0"/>
        <w:adjustRightInd w:val="0"/>
        <w:spacing w:after="0" w:line="312" w:lineRule="auto"/>
        <w:jc w:val="both"/>
        <w:rPr>
          <w:rFonts w:ascii="Times New Roman" w:hAnsi="Times New Roman"/>
          <w:sz w:val="24"/>
          <w:szCs w:val="24"/>
          <w:lang w:val="bg-BG"/>
        </w:rPr>
      </w:pPr>
    </w:p>
    <w:p w14:paraId="7FA932BD" w14:textId="77777777" w:rsidR="0000677F" w:rsidRPr="00A32807"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A32807">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A32807">
        <w:rPr>
          <w:rFonts w:ascii="Times New Roman" w:hAnsi="Times New Roman"/>
          <w:sz w:val="24"/>
          <w:szCs w:val="24"/>
          <w:lang w:val="bg-BG"/>
        </w:rPr>
        <w:t xml:space="preserve">ново </w:t>
      </w:r>
      <w:r w:rsidRPr="00A32807">
        <w:rPr>
          <w:rFonts w:ascii="Times New Roman" w:hAnsi="Times New Roman"/>
          <w:sz w:val="24"/>
          <w:szCs w:val="24"/>
        </w:rPr>
        <w:t>инвестиционно предложение</w:t>
      </w:r>
      <w:r w:rsidR="0000677F" w:rsidRPr="00A32807">
        <w:rPr>
          <w:rFonts w:ascii="Times New Roman" w:hAnsi="Times New Roman"/>
          <w:sz w:val="24"/>
          <w:szCs w:val="24"/>
          <w:lang w:val="bg-BG"/>
        </w:rPr>
        <w:t>:</w:t>
      </w:r>
    </w:p>
    <w:p w14:paraId="190C7380" w14:textId="2EF84FB3" w:rsidR="00CE3D22" w:rsidRPr="00A32807" w:rsidRDefault="00A32807" w:rsidP="000D4FBA">
      <w:pPr>
        <w:widowControl w:val="0"/>
        <w:autoSpaceDE w:val="0"/>
        <w:autoSpaceDN w:val="0"/>
        <w:adjustRightInd w:val="0"/>
        <w:spacing w:after="0" w:line="312" w:lineRule="auto"/>
        <w:jc w:val="both"/>
        <w:rPr>
          <w:rFonts w:ascii="Times New Roman" w:hAnsi="Times New Roman"/>
          <w:sz w:val="20"/>
          <w:szCs w:val="20"/>
        </w:rPr>
      </w:pPr>
      <w:r w:rsidRPr="00A32807">
        <w:rPr>
          <w:rFonts w:ascii="Times New Roman" w:eastAsia="Calibri" w:hAnsi="Times New Roman"/>
          <w:b/>
          <w:sz w:val="24"/>
          <w:szCs w:val="24"/>
        </w:rPr>
        <w:t>Процедиране на проект за Подробен устройствен план - ПУП-План за регулация и застрояване за поземлен имот с идентификатор 03304.14.110 по кадастралната карта и кадастралните регистри на с. Белащица, местност „Свети Никола“, Община „Родопи“, Област Пловдив за процедура за промяна на предназначението на земеделска земя за неземеделски нужди, съгласно ЗОЗЗ в 5 /пет/ броя урегулирани поземлени имоти за жилищно строителство</w:t>
      </w:r>
      <w:r w:rsidR="00AA3122" w:rsidRPr="00A32807">
        <w:rPr>
          <w:rFonts w:ascii="Times New Roman" w:eastAsia="Calibri" w:hAnsi="Times New Roman"/>
          <w:b/>
          <w:sz w:val="24"/>
          <w:szCs w:val="24"/>
        </w:rPr>
        <w:t>.</w:t>
      </w:r>
    </w:p>
    <w:p w14:paraId="0DB7AC47" w14:textId="77777777" w:rsidR="00F149B0" w:rsidRPr="00A32807"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A32807">
        <w:rPr>
          <w:rFonts w:ascii="Times New Roman" w:hAnsi="Times New Roman"/>
          <w:sz w:val="20"/>
          <w:szCs w:val="20"/>
        </w:rPr>
        <w:t>(</w:t>
      </w:r>
      <w:proofErr w:type="gramStart"/>
      <w:r w:rsidRPr="00A32807">
        <w:rPr>
          <w:rFonts w:ascii="Times New Roman" w:hAnsi="Times New Roman"/>
          <w:sz w:val="20"/>
          <w:szCs w:val="20"/>
        </w:rPr>
        <w:t>посочва</w:t>
      </w:r>
      <w:proofErr w:type="gramEnd"/>
      <w:r w:rsidRPr="00A32807">
        <w:rPr>
          <w:rFonts w:ascii="Times New Roman" w:hAnsi="Times New Roman"/>
          <w:sz w:val="20"/>
          <w:szCs w:val="20"/>
        </w:rPr>
        <w:t xml:space="preserve">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A32807" w14:paraId="25F2A168" w14:textId="77777777" w:rsidTr="00CE3D22">
        <w:trPr>
          <w:tblCellSpacing w:w="0" w:type="dxa"/>
        </w:trPr>
        <w:tc>
          <w:tcPr>
            <w:tcW w:w="9645" w:type="dxa"/>
            <w:gridSpan w:val="2"/>
            <w:tcBorders>
              <w:top w:val="nil"/>
              <w:left w:val="nil"/>
              <w:bottom w:val="nil"/>
              <w:right w:val="nil"/>
            </w:tcBorders>
          </w:tcPr>
          <w:p w14:paraId="5A58CACD"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1B68FE5B"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A32807">
              <w:rPr>
                <w:rFonts w:ascii="Times New Roman" w:hAnsi="Times New Roman"/>
                <w:sz w:val="24"/>
                <w:szCs w:val="24"/>
                <w:u w:val="single"/>
              </w:rPr>
              <w:t>Прилагам:</w:t>
            </w:r>
          </w:p>
        </w:tc>
      </w:tr>
      <w:tr w:rsidR="00F149B0" w:rsidRPr="001F7A89" w14:paraId="6580AF74" w14:textId="77777777" w:rsidTr="00CE3D22">
        <w:trPr>
          <w:tblCellSpacing w:w="0" w:type="dxa"/>
        </w:trPr>
        <w:tc>
          <w:tcPr>
            <w:tcW w:w="9645" w:type="dxa"/>
            <w:gridSpan w:val="2"/>
            <w:tcBorders>
              <w:top w:val="nil"/>
              <w:left w:val="nil"/>
              <w:bottom w:val="nil"/>
              <w:right w:val="nil"/>
            </w:tcBorders>
          </w:tcPr>
          <w:p w14:paraId="6826DD08"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5FA7C56"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A32807">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A32807" w14:paraId="3F256BAA" w14:textId="77777777" w:rsidTr="00CE3D22">
        <w:trPr>
          <w:tblCellSpacing w:w="0" w:type="dxa"/>
        </w:trPr>
        <w:tc>
          <w:tcPr>
            <w:tcW w:w="9645" w:type="dxa"/>
            <w:gridSpan w:val="2"/>
            <w:tcBorders>
              <w:top w:val="nil"/>
              <w:left w:val="nil"/>
              <w:bottom w:val="nil"/>
              <w:right w:val="nil"/>
            </w:tcBorders>
          </w:tcPr>
          <w:p w14:paraId="14D7E888"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A0078C2"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A32807">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A32807" w14:paraId="7EF80678" w14:textId="77777777" w:rsidTr="00CE3D22">
        <w:trPr>
          <w:tblCellSpacing w:w="0" w:type="dxa"/>
        </w:trPr>
        <w:tc>
          <w:tcPr>
            <w:tcW w:w="9645" w:type="dxa"/>
            <w:gridSpan w:val="2"/>
            <w:tcBorders>
              <w:top w:val="nil"/>
              <w:left w:val="nil"/>
              <w:bottom w:val="nil"/>
              <w:right w:val="nil"/>
            </w:tcBorders>
          </w:tcPr>
          <w:p w14:paraId="19A033A6"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1EA2772"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A32807">
              <w:rPr>
                <w:rFonts w:ascii="Times New Roman" w:hAnsi="Times New Roman"/>
                <w:sz w:val="24"/>
                <w:szCs w:val="24"/>
              </w:rPr>
              <w:t xml:space="preserve">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w:t>
            </w:r>
            <w:proofErr w:type="gramStart"/>
            <w:r w:rsidRPr="00A32807">
              <w:rPr>
                <w:rFonts w:ascii="Times New Roman" w:hAnsi="Times New Roman"/>
                <w:sz w:val="24"/>
                <w:szCs w:val="24"/>
              </w:rPr>
              <w:t>от</w:t>
            </w:r>
            <w:proofErr w:type="gramEnd"/>
            <w:r w:rsidRPr="00A32807">
              <w:rPr>
                <w:rFonts w:ascii="Times New Roman" w:hAnsi="Times New Roman"/>
                <w:sz w:val="24"/>
                <w:szCs w:val="24"/>
              </w:rPr>
              <w:t xml:space="preserve"> осигурения от възложителя обществен достъп до информацията по приложение № 2 към чл. 6.</w:t>
            </w:r>
          </w:p>
        </w:tc>
      </w:tr>
      <w:tr w:rsidR="00F149B0" w:rsidRPr="00A32807" w14:paraId="6E6E9114" w14:textId="77777777" w:rsidTr="00CE3D22">
        <w:trPr>
          <w:tblCellSpacing w:w="0" w:type="dxa"/>
        </w:trPr>
        <w:tc>
          <w:tcPr>
            <w:tcW w:w="9645" w:type="dxa"/>
            <w:gridSpan w:val="2"/>
            <w:tcBorders>
              <w:top w:val="nil"/>
              <w:left w:val="nil"/>
              <w:bottom w:val="nil"/>
              <w:right w:val="nil"/>
            </w:tcBorders>
          </w:tcPr>
          <w:p w14:paraId="0C1D236E"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4E4F3EC"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A32807">
              <w:rPr>
                <w:rFonts w:ascii="Times New Roman" w:hAnsi="Times New Roman"/>
                <w:sz w:val="24"/>
                <w:szCs w:val="24"/>
              </w:rPr>
              <w:t>4. Оценка по чл. 99а ЗООС (в случаите по чл. 118, ал. 2 ЗООС) – един екземпляр на хартиен носител и един екземпляр на електронен носител.</w:t>
            </w:r>
          </w:p>
        </w:tc>
      </w:tr>
      <w:tr w:rsidR="00F149B0" w:rsidRPr="00A32807" w14:paraId="74CCFFBD" w14:textId="77777777" w:rsidTr="00CE3D22">
        <w:trPr>
          <w:tblCellSpacing w:w="0" w:type="dxa"/>
        </w:trPr>
        <w:tc>
          <w:tcPr>
            <w:tcW w:w="9645" w:type="dxa"/>
            <w:gridSpan w:val="2"/>
            <w:tcBorders>
              <w:top w:val="nil"/>
              <w:left w:val="nil"/>
              <w:bottom w:val="nil"/>
              <w:right w:val="nil"/>
            </w:tcBorders>
          </w:tcPr>
          <w:p w14:paraId="22C09F22"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2A5A05C" w14:textId="77777777" w:rsidR="00F149B0" w:rsidRPr="00A32807"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A32807">
              <w:rPr>
                <w:rFonts w:ascii="Times New Roman" w:hAnsi="Times New Roman"/>
                <w:sz w:val="24"/>
                <w:szCs w:val="24"/>
              </w:rPr>
              <w:t>5. Информация и оценка по чл. 99б, ал. 1 ЗООС (в случаите по чл. 109, ал. 4 ЗООС) –</w:t>
            </w:r>
          </w:p>
          <w:p w14:paraId="3705CE6D" w14:textId="77777777" w:rsidR="00F149B0" w:rsidRPr="00A32807" w:rsidRDefault="00F149B0" w:rsidP="00F149B0">
            <w:pPr>
              <w:widowControl w:val="0"/>
              <w:autoSpaceDE w:val="0"/>
              <w:autoSpaceDN w:val="0"/>
              <w:adjustRightInd w:val="0"/>
              <w:spacing w:after="0" w:line="240" w:lineRule="auto"/>
              <w:jc w:val="both"/>
              <w:rPr>
                <w:rFonts w:ascii="Times New Roman" w:hAnsi="Times New Roman"/>
                <w:sz w:val="24"/>
                <w:szCs w:val="24"/>
              </w:rPr>
            </w:pPr>
            <w:proofErr w:type="gramStart"/>
            <w:r w:rsidRPr="00A32807">
              <w:rPr>
                <w:rFonts w:ascii="Times New Roman" w:hAnsi="Times New Roman"/>
                <w:sz w:val="24"/>
                <w:szCs w:val="24"/>
              </w:rPr>
              <w:t>един</w:t>
            </w:r>
            <w:proofErr w:type="gramEnd"/>
            <w:r w:rsidRPr="00A32807">
              <w:rPr>
                <w:rFonts w:ascii="Times New Roman" w:hAnsi="Times New Roman"/>
                <w:sz w:val="24"/>
                <w:szCs w:val="24"/>
              </w:rPr>
              <w:t xml:space="preserve"> екземпляр на хартиен носител и един екземпляр на електронен носител.</w:t>
            </w:r>
          </w:p>
        </w:tc>
      </w:tr>
      <w:tr w:rsidR="00F149B0" w:rsidRPr="00A32807" w14:paraId="0B1BC732" w14:textId="77777777" w:rsidTr="00CE3D22">
        <w:trPr>
          <w:tblCellSpacing w:w="0" w:type="dxa"/>
        </w:trPr>
        <w:tc>
          <w:tcPr>
            <w:tcW w:w="9645" w:type="dxa"/>
            <w:gridSpan w:val="2"/>
            <w:tcBorders>
              <w:top w:val="nil"/>
              <w:left w:val="nil"/>
              <w:bottom w:val="nil"/>
              <w:right w:val="nil"/>
            </w:tcBorders>
          </w:tcPr>
          <w:p w14:paraId="777BF52F"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97A1245"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A32807">
              <w:rPr>
                <w:rFonts w:ascii="Times New Roman" w:hAnsi="Times New Roman"/>
                <w:sz w:val="24"/>
                <w:szCs w:val="24"/>
              </w:rPr>
              <w:t>6. Документ за платена такса.</w:t>
            </w:r>
          </w:p>
        </w:tc>
      </w:tr>
      <w:tr w:rsidR="00F149B0" w:rsidRPr="00A32807" w14:paraId="41D88363" w14:textId="77777777" w:rsidTr="00CE3D22">
        <w:trPr>
          <w:tblCellSpacing w:w="0" w:type="dxa"/>
        </w:trPr>
        <w:tc>
          <w:tcPr>
            <w:tcW w:w="9645" w:type="dxa"/>
            <w:gridSpan w:val="2"/>
            <w:tcBorders>
              <w:top w:val="nil"/>
              <w:left w:val="nil"/>
              <w:bottom w:val="nil"/>
              <w:right w:val="nil"/>
            </w:tcBorders>
          </w:tcPr>
          <w:p w14:paraId="43B592BE"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27CB6B1A" w14:textId="77777777" w:rsidR="00F149B0" w:rsidRPr="00A32807"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A32807">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A32807" w14:paraId="7E5A472C" w14:textId="77777777" w:rsidTr="00CE3D22">
        <w:trPr>
          <w:tblCellSpacing w:w="0" w:type="dxa"/>
        </w:trPr>
        <w:tc>
          <w:tcPr>
            <w:tcW w:w="9645" w:type="dxa"/>
            <w:gridSpan w:val="2"/>
            <w:tcBorders>
              <w:top w:val="nil"/>
              <w:left w:val="nil"/>
              <w:bottom w:val="nil"/>
              <w:right w:val="nil"/>
            </w:tcBorders>
          </w:tcPr>
          <w:p w14:paraId="2A35369F"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67D3A71" w14:textId="77777777" w:rsidR="00F149B0" w:rsidRPr="00A32807"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A32807">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1D37E23C" w14:textId="77777777" w:rsidR="000D4FBA" w:rsidRPr="00A32807"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14:paraId="03EEE1D4" w14:textId="77777777" w:rsidR="000D4FBA" w:rsidRPr="00A32807"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1F7A89" w14:paraId="3E186268" w14:textId="77777777" w:rsidTr="00CE3D22">
        <w:trPr>
          <w:tblCellSpacing w:w="0" w:type="dxa"/>
        </w:trPr>
        <w:tc>
          <w:tcPr>
            <w:tcW w:w="4830" w:type="dxa"/>
            <w:tcBorders>
              <w:top w:val="nil"/>
              <w:left w:val="nil"/>
              <w:bottom w:val="nil"/>
              <w:right w:val="nil"/>
            </w:tcBorders>
          </w:tcPr>
          <w:p w14:paraId="686955EC"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A32807"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A32807">
              <w:rPr>
                <w:rFonts w:ascii="Times New Roman" w:hAnsi="Times New Roman"/>
                <w:sz w:val="24"/>
                <w:szCs w:val="24"/>
              </w:rPr>
              <w:t xml:space="preserve">Дата: </w:t>
            </w:r>
            <w:r w:rsidR="00D61655" w:rsidRPr="00A32807">
              <w:rPr>
                <w:rFonts w:ascii="Times New Roman" w:eastAsia="Calibri" w:hAnsi="Times New Roman"/>
                <w:sz w:val="24"/>
                <w:szCs w:val="24"/>
                <w:lang w:val="bg-BG"/>
              </w:rPr>
              <w:t>.............................</w:t>
            </w:r>
            <w:r w:rsidR="000D4FBA" w:rsidRPr="00A32807">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A32807"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49F4869D" w:rsidR="00F149B0" w:rsidRPr="00A32807" w:rsidRDefault="009F5BBE" w:rsidP="00A32807">
            <w:pPr>
              <w:widowControl w:val="0"/>
              <w:autoSpaceDE w:val="0"/>
              <w:autoSpaceDN w:val="0"/>
              <w:adjustRightInd w:val="0"/>
              <w:spacing w:after="0" w:line="240" w:lineRule="auto"/>
              <w:ind w:firstLine="480"/>
              <w:jc w:val="both"/>
              <w:rPr>
                <w:rFonts w:ascii="Times New Roman" w:hAnsi="Times New Roman"/>
                <w:sz w:val="24"/>
                <w:szCs w:val="24"/>
              </w:rPr>
            </w:pPr>
            <w:r>
              <w:rPr>
                <w:rFonts w:ascii="Times New Roman" w:hAnsi="Times New Roman"/>
                <w:sz w:val="24"/>
                <w:szCs w:val="24"/>
                <w:lang w:val="bg-BG"/>
              </w:rPr>
              <w:t xml:space="preserve">За </w:t>
            </w:r>
            <w:r w:rsidR="00F149B0" w:rsidRPr="00A32807">
              <w:rPr>
                <w:rFonts w:ascii="Times New Roman" w:hAnsi="Times New Roman"/>
                <w:sz w:val="24"/>
                <w:szCs w:val="24"/>
              </w:rPr>
              <w:t>Възложител……………………………</w:t>
            </w:r>
          </w:p>
        </w:tc>
      </w:tr>
      <w:tr w:rsidR="00F149B0" w:rsidRPr="00A32807" w14:paraId="0374F24C" w14:textId="77777777" w:rsidTr="00CE3D22">
        <w:trPr>
          <w:tblCellSpacing w:w="0" w:type="dxa"/>
        </w:trPr>
        <w:tc>
          <w:tcPr>
            <w:tcW w:w="4830" w:type="dxa"/>
            <w:tcBorders>
              <w:top w:val="nil"/>
              <w:left w:val="nil"/>
              <w:bottom w:val="nil"/>
              <w:right w:val="nil"/>
            </w:tcBorders>
          </w:tcPr>
          <w:p w14:paraId="48841143" w14:textId="77777777" w:rsidR="00F149B0" w:rsidRPr="001F7A89" w:rsidRDefault="00F149B0" w:rsidP="00CE3D22">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1ABA9864" w14:textId="166FDE11" w:rsidR="00F149B0" w:rsidRPr="00A32807" w:rsidRDefault="00F149B0" w:rsidP="00EB0263">
            <w:pPr>
              <w:widowControl w:val="0"/>
              <w:autoSpaceDE w:val="0"/>
              <w:autoSpaceDN w:val="0"/>
              <w:adjustRightInd w:val="0"/>
              <w:spacing w:after="0" w:line="312" w:lineRule="auto"/>
              <w:jc w:val="right"/>
              <w:rPr>
                <w:rFonts w:ascii="Times New Roman" w:hAnsi="Times New Roman"/>
                <w:i/>
                <w:iCs/>
                <w:sz w:val="24"/>
                <w:szCs w:val="24"/>
                <w:lang w:val="bg-BG"/>
              </w:rPr>
            </w:pPr>
          </w:p>
        </w:tc>
      </w:tr>
    </w:tbl>
    <w:p w14:paraId="38800967" w14:textId="77777777" w:rsidR="00F149B0" w:rsidRPr="001F7A89"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2F58C50" w14:textId="77777777" w:rsidR="00D95AE1" w:rsidRPr="001F7A8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1148F03" w14:textId="77777777" w:rsidR="00D95AE1" w:rsidRPr="001F7A8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CBF3789" w14:textId="77777777" w:rsidR="00D95AE1"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C37CA1" w14:textId="77777777" w:rsidR="00A32807"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A90FF35" w14:textId="77777777" w:rsidR="00A32807"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79B8279" w14:textId="77777777" w:rsidR="00A32807" w:rsidRPr="001F7A89"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EC26D9E" w14:textId="77777777" w:rsidR="00D95AE1" w:rsidRPr="001F7A8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3F420FC" w14:textId="77777777" w:rsidR="00D95AE1" w:rsidRPr="001F7A8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27A2548A" w14:textId="77777777" w:rsidR="002C69AD" w:rsidRPr="001F7A89" w:rsidRDefault="002C69AD"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99208AD" w14:textId="77777777" w:rsidR="00D95AE1" w:rsidRPr="001F7A8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263A6D3" w14:textId="77777777" w:rsidR="00276A1D" w:rsidRPr="001F7A89" w:rsidRDefault="00276A1D"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4039531" w14:textId="77777777" w:rsidR="00D95AE1" w:rsidRPr="001F7A89"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87F368A" w14:textId="77777777" w:rsidR="00D95AE1" w:rsidRPr="00101BF8" w:rsidRDefault="00D95AE1" w:rsidP="009A4EFB">
      <w:pPr>
        <w:spacing w:after="0" w:line="240" w:lineRule="auto"/>
        <w:ind w:firstLine="708"/>
        <w:jc w:val="both"/>
        <w:rPr>
          <w:rFonts w:ascii="Times New Roman" w:hAnsi="Times New Roman"/>
          <w:b/>
          <w:sz w:val="24"/>
          <w:szCs w:val="24"/>
          <w:lang w:val="bg-BG"/>
        </w:rPr>
      </w:pPr>
      <w:r w:rsidRPr="00101BF8">
        <w:rPr>
          <w:rFonts w:ascii="Times New Roman" w:hAnsi="Times New Roman"/>
          <w:b/>
          <w:sz w:val="24"/>
          <w:szCs w:val="24"/>
          <w:lang w:val="bg-BG"/>
        </w:rPr>
        <w:t>ДО</w:t>
      </w:r>
      <w:r w:rsidR="00977184" w:rsidRPr="00101BF8">
        <w:rPr>
          <w:rFonts w:ascii="Times New Roman" w:hAnsi="Times New Roman"/>
          <w:b/>
          <w:sz w:val="24"/>
          <w:szCs w:val="24"/>
          <w:lang w:val="bg-BG"/>
        </w:rPr>
        <w:t>:</w:t>
      </w:r>
      <w:r w:rsidRPr="00101BF8">
        <w:rPr>
          <w:rFonts w:ascii="Times New Roman" w:hAnsi="Times New Roman"/>
          <w:b/>
          <w:sz w:val="24"/>
          <w:szCs w:val="24"/>
          <w:lang w:val="bg-BG"/>
        </w:rPr>
        <w:t xml:space="preserve"> </w:t>
      </w:r>
    </w:p>
    <w:p w14:paraId="735C3FBF" w14:textId="77777777" w:rsidR="00977184" w:rsidRPr="00101BF8" w:rsidRDefault="00D95AE1" w:rsidP="009A4EFB">
      <w:pPr>
        <w:spacing w:after="0" w:line="240" w:lineRule="auto"/>
        <w:ind w:firstLine="708"/>
        <w:jc w:val="both"/>
        <w:rPr>
          <w:rFonts w:ascii="Times New Roman" w:hAnsi="Times New Roman"/>
          <w:b/>
          <w:sz w:val="24"/>
          <w:szCs w:val="24"/>
          <w:lang w:val="bg-BG"/>
        </w:rPr>
      </w:pPr>
      <w:r w:rsidRPr="00101BF8">
        <w:rPr>
          <w:rFonts w:ascii="Times New Roman" w:hAnsi="Times New Roman"/>
          <w:b/>
          <w:sz w:val="24"/>
          <w:szCs w:val="24"/>
          <w:lang w:val="bg-BG"/>
        </w:rPr>
        <w:t>ОБЩИНА</w:t>
      </w:r>
      <w:r w:rsidR="00977184" w:rsidRPr="00101BF8">
        <w:rPr>
          <w:rFonts w:ascii="Times New Roman" w:hAnsi="Times New Roman"/>
          <w:b/>
          <w:sz w:val="24"/>
          <w:szCs w:val="24"/>
          <w:lang w:val="bg-BG"/>
        </w:rPr>
        <w:t xml:space="preserve"> </w:t>
      </w:r>
      <w:r w:rsidR="00026EF5" w:rsidRPr="00101BF8">
        <w:rPr>
          <w:rFonts w:ascii="Times New Roman" w:hAnsi="Times New Roman"/>
          <w:b/>
          <w:sz w:val="24"/>
          <w:szCs w:val="24"/>
          <w:lang w:val="bg-BG"/>
        </w:rPr>
        <w:t xml:space="preserve">„РОДОПИ“ – </w:t>
      </w:r>
      <w:r w:rsidR="00D61655" w:rsidRPr="00101BF8">
        <w:rPr>
          <w:rFonts w:ascii="Times New Roman" w:hAnsi="Times New Roman"/>
          <w:b/>
          <w:sz w:val="24"/>
          <w:szCs w:val="24"/>
          <w:lang w:val="bg-BG"/>
        </w:rPr>
        <w:t>ПЛОВДИВ</w:t>
      </w:r>
      <w:r w:rsidR="00026EF5" w:rsidRPr="00101BF8">
        <w:rPr>
          <w:rFonts w:ascii="Times New Roman" w:hAnsi="Times New Roman"/>
          <w:b/>
          <w:sz w:val="24"/>
          <w:szCs w:val="24"/>
          <w:lang w:val="bg-BG"/>
        </w:rPr>
        <w:t xml:space="preserve"> </w:t>
      </w:r>
      <w:r w:rsidR="00D61655" w:rsidRPr="00101BF8">
        <w:rPr>
          <w:rFonts w:ascii="Times New Roman" w:hAnsi="Times New Roman"/>
          <w:b/>
          <w:sz w:val="24"/>
          <w:szCs w:val="24"/>
          <w:lang w:val="bg-BG"/>
        </w:rPr>
        <w:t xml:space="preserve"> </w:t>
      </w:r>
    </w:p>
    <w:p w14:paraId="350666A4" w14:textId="77777777" w:rsidR="00977184" w:rsidRPr="00101BF8" w:rsidRDefault="00977184" w:rsidP="00977184">
      <w:pPr>
        <w:spacing w:after="0" w:line="240" w:lineRule="auto"/>
        <w:jc w:val="both"/>
        <w:rPr>
          <w:rFonts w:ascii="Times New Roman" w:hAnsi="Times New Roman"/>
          <w:b/>
          <w:sz w:val="24"/>
          <w:szCs w:val="24"/>
          <w:lang w:val="bg-BG"/>
        </w:rPr>
      </w:pPr>
    </w:p>
    <w:p w14:paraId="519C7CEA" w14:textId="77777777" w:rsidR="00977184" w:rsidRPr="00101BF8" w:rsidRDefault="00977184" w:rsidP="009A4EFB">
      <w:pPr>
        <w:spacing w:after="0" w:line="240" w:lineRule="auto"/>
        <w:ind w:firstLine="708"/>
        <w:jc w:val="both"/>
        <w:rPr>
          <w:rFonts w:ascii="Times New Roman" w:hAnsi="Times New Roman"/>
          <w:b/>
          <w:sz w:val="24"/>
          <w:szCs w:val="24"/>
          <w:lang w:val="bg-BG"/>
        </w:rPr>
      </w:pPr>
      <w:r w:rsidRPr="00101BF8">
        <w:rPr>
          <w:rFonts w:ascii="Times New Roman" w:hAnsi="Times New Roman"/>
          <w:b/>
          <w:sz w:val="24"/>
          <w:szCs w:val="24"/>
          <w:lang w:val="bg-BG"/>
        </w:rPr>
        <w:t>КОПИЕ ДО:</w:t>
      </w:r>
    </w:p>
    <w:p w14:paraId="7B7106F4" w14:textId="77777777" w:rsidR="00D95AE1" w:rsidRPr="00101BF8" w:rsidRDefault="00977184" w:rsidP="009A4EFB">
      <w:pPr>
        <w:spacing w:after="0" w:line="240" w:lineRule="auto"/>
        <w:ind w:firstLine="708"/>
        <w:jc w:val="both"/>
        <w:rPr>
          <w:rFonts w:ascii="Times New Roman" w:hAnsi="Times New Roman"/>
          <w:b/>
          <w:sz w:val="24"/>
          <w:szCs w:val="24"/>
          <w:lang w:val="bg-BG"/>
        </w:rPr>
      </w:pPr>
      <w:r w:rsidRPr="00101BF8">
        <w:rPr>
          <w:rFonts w:ascii="Times New Roman" w:hAnsi="Times New Roman"/>
          <w:b/>
          <w:sz w:val="24"/>
          <w:szCs w:val="24"/>
          <w:lang w:val="bg-BG"/>
        </w:rPr>
        <w:t xml:space="preserve">КМЕТСТВО </w:t>
      </w:r>
      <w:r w:rsidR="00026EF5" w:rsidRPr="00101BF8">
        <w:rPr>
          <w:rFonts w:ascii="Times New Roman" w:hAnsi="Times New Roman"/>
          <w:b/>
          <w:sz w:val="24"/>
          <w:szCs w:val="24"/>
          <w:lang w:val="bg-BG"/>
        </w:rPr>
        <w:t>НА С. БЕЛАЩИЦА</w:t>
      </w:r>
    </w:p>
    <w:p w14:paraId="3A24B8B3" w14:textId="77777777" w:rsidR="00D95AE1" w:rsidRPr="00101BF8" w:rsidRDefault="00D95AE1" w:rsidP="00D95AE1">
      <w:pPr>
        <w:jc w:val="both"/>
        <w:rPr>
          <w:rFonts w:ascii="Times New Roman" w:hAnsi="Times New Roman"/>
          <w:b/>
          <w:sz w:val="16"/>
          <w:szCs w:val="16"/>
          <w:lang w:val="bg-BG"/>
        </w:rPr>
      </w:pPr>
    </w:p>
    <w:p w14:paraId="2DCE80D2" w14:textId="04FF1C8F" w:rsidR="00977184" w:rsidRPr="00101BF8" w:rsidRDefault="00D95AE1" w:rsidP="00753206">
      <w:pPr>
        <w:spacing w:after="0" w:line="312" w:lineRule="auto"/>
        <w:jc w:val="both"/>
        <w:rPr>
          <w:rFonts w:ascii="Times New Roman" w:eastAsia="Calibri" w:hAnsi="Times New Roman"/>
          <w:sz w:val="24"/>
          <w:szCs w:val="24"/>
          <w:lang w:val="bg-BG"/>
        </w:rPr>
      </w:pPr>
      <w:r w:rsidRPr="00101BF8">
        <w:rPr>
          <w:rFonts w:ascii="Times New Roman" w:hAnsi="Times New Roman"/>
          <w:sz w:val="24"/>
          <w:szCs w:val="24"/>
          <w:lang w:val="bg-BG"/>
        </w:rPr>
        <w:tab/>
      </w:r>
      <w:r w:rsidRPr="00101BF8">
        <w:rPr>
          <w:rFonts w:ascii="Times New Roman" w:hAnsi="Times New Roman"/>
          <w:sz w:val="24"/>
          <w:szCs w:val="24"/>
          <w:u w:val="single"/>
          <w:lang w:val="bg-BG"/>
        </w:rPr>
        <w:t>Относно:</w:t>
      </w:r>
      <w:r w:rsidRPr="00101BF8">
        <w:rPr>
          <w:rFonts w:ascii="Times New Roman" w:hAnsi="Times New Roman"/>
          <w:sz w:val="24"/>
          <w:szCs w:val="24"/>
          <w:lang w:val="bg-BG"/>
        </w:rPr>
        <w:t xml:space="preserve"> </w:t>
      </w:r>
      <w:r w:rsidR="00101BF8" w:rsidRPr="00101BF8">
        <w:rPr>
          <w:rFonts w:ascii="Times New Roman" w:eastAsia="Calibri" w:hAnsi="Times New Roman"/>
          <w:b/>
          <w:sz w:val="24"/>
          <w:szCs w:val="24"/>
        </w:rPr>
        <w:t>Процедиране на проект за Подробен устройствен план - ПУП-План за регулация и застрояване за поземлен имот с идентификатор 03304.14.110 по кадастралната карта и кадастралните регистри на с. Белащица, местност „Свети Никола“, Община „Родопи“, Област Пловдив за процедура за промяна на предназначението на земеделска земя за неземеделски нужди, съгласно ЗОЗЗ в 5 /пет/ броя урегулирани поземлени имоти за жилищно строителство</w:t>
      </w:r>
      <w:r w:rsidR="00026EF5" w:rsidRPr="00101BF8">
        <w:rPr>
          <w:rFonts w:ascii="Times New Roman" w:eastAsia="Calibri" w:hAnsi="Times New Roman"/>
          <w:b/>
          <w:sz w:val="24"/>
          <w:szCs w:val="24"/>
        </w:rPr>
        <w:t>.</w:t>
      </w:r>
      <w:r w:rsidR="00026EF5" w:rsidRPr="00101BF8">
        <w:rPr>
          <w:rFonts w:ascii="Times New Roman" w:hAnsi="Times New Roman"/>
          <w:sz w:val="20"/>
          <w:szCs w:val="20"/>
        </w:rPr>
        <w:t xml:space="preserve"> </w:t>
      </w:r>
      <w:r w:rsidR="007C3664" w:rsidRPr="00101BF8">
        <w:rPr>
          <w:rFonts w:ascii="Times New Roman" w:eastAsia="Calibri" w:hAnsi="Times New Roman"/>
          <w:b/>
          <w:sz w:val="24"/>
          <w:szCs w:val="24"/>
        </w:rPr>
        <w:t xml:space="preserve"> </w:t>
      </w:r>
    </w:p>
    <w:p w14:paraId="6630D14D" w14:textId="77777777" w:rsidR="00753206" w:rsidRPr="00101BF8" w:rsidRDefault="00753206" w:rsidP="00753206">
      <w:pPr>
        <w:spacing w:after="0" w:line="312" w:lineRule="auto"/>
        <w:jc w:val="both"/>
        <w:rPr>
          <w:rFonts w:ascii="Times New Roman" w:hAnsi="Times New Roman"/>
          <w:sz w:val="16"/>
          <w:szCs w:val="16"/>
          <w:lang w:val="bg-BG"/>
        </w:rPr>
      </w:pPr>
    </w:p>
    <w:p w14:paraId="79DA6F14" w14:textId="49F742A3" w:rsidR="00A4300E" w:rsidRPr="00101BF8" w:rsidRDefault="00D95AE1" w:rsidP="00753206">
      <w:pPr>
        <w:spacing w:after="0" w:line="312" w:lineRule="auto"/>
        <w:ind w:firstLine="567"/>
        <w:jc w:val="both"/>
        <w:rPr>
          <w:rFonts w:ascii="Times New Roman" w:hAnsi="Times New Roman"/>
          <w:sz w:val="24"/>
          <w:szCs w:val="24"/>
          <w:lang w:val="bg-BG"/>
        </w:rPr>
      </w:pPr>
      <w:r w:rsidRPr="00101BF8">
        <w:rPr>
          <w:rFonts w:ascii="Times New Roman" w:hAnsi="Times New Roman"/>
          <w:sz w:val="24"/>
          <w:szCs w:val="24"/>
          <w:u w:val="single"/>
          <w:lang w:val="bg-BG"/>
        </w:rPr>
        <w:t>с Възложител</w:t>
      </w:r>
      <w:r w:rsidR="004A0E2B" w:rsidRPr="00101BF8">
        <w:rPr>
          <w:rFonts w:ascii="Times New Roman" w:hAnsi="Times New Roman"/>
          <w:sz w:val="24"/>
          <w:szCs w:val="24"/>
          <w:u w:val="single"/>
          <w:lang w:val="bg-BG"/>
        </w:rPr>
        <w:t>:</w:t>
      </w:r>
      <w:r w:rsidRPr="00101BF8">
        <w:rPr>
          <w:rFonts w:ascii="Times New Roman" w:hAnsi="Times New Roman"/>
          <w:sz w:val="24"/>
          <w:szCs w:val="24"/>
          <w:lang w:val="bg-BG"/>
        </w:rPr>
        <w:t xml:space="preserve"> </w:t>
      </w:r>
    </w:p>
    <w:p w14:paraId="1236AC2B" w14:textId="0624DD54" w:rsidR="00D95AE1" w:rsidRPr="001F7A89" w:rsidRDefault="00C746DD" w:rsidP="00026EF5">
      <w:pPr>
        <w:spacing w:after="0" w:line="312" w:lineRule="auto"/>
        <w:ind w:firstLine="567"/>
        <w:jc w:val="both"/>
        <w:rPr>
          <w:rFonts w:ascii="Times New Roman" w:hAnsi="Times New Roman"/>
          <w:sz w:val="24"/>
          <w:szCs w:val="24"/>
          <w:highlight w:val="green"/>
          <w:lang w:val="bg-BG"/>
        </w:rPr>
      </w:pPr>
      <w:r>
        <w:rPr>
          <w:rFonts w:ascii="Times New Roman" w:eastAsia="Calibri" w:hAnsi="Times New Roman"/>
          <w:b/>
          <w:sz w:val="24"/>
          <w:szCs w:val="24"/>
        </w:rPr>
        <w:lastRenderedPageBreak/>
        <w:t>Ж.</w:t>
      </w:r>
      <w:r w:rsidR="002A6672" w:rsidRPr="00EE78F6">
        <w:rPr>
          <w:rFonts w:ascii="Times New Roman" w:eastAsia="Calibri" w:hAnsi="Times New Roman"/>
          <w:b/>
          <w:sz w:val="24"/>
          <w:szCs w:val="24"/>
        </w:rPr>
        <w:t>МИХАЙЛОВА</w:t>
      </w:r>
      <w:r w:rsidR="002A6672" w:rsidRPr="00EE78F6">
        <w:rPr>
          <w:rFonts w:ascii="Times New Roman" w:eastAsia="Calibri" w:hAnsi="Times New Roman"/>
          <w:sz w:val="24"/>
          <w:szCs w:val="24"/>
        </w:rPr>
        <w:t xml:space="preserve"> </w:t>
      </w:r>
    </w:p>
    <w:p w14:paraId="5677A152" w14:textId="77777777" w:rsidR="00D95AE1" w:rsidRPr="001F7A89" w:rsidRDefault="00D95AE1" w:rsidP="00753206">
      <w:pPr>
        <w:spacing w:after="0" w:line="312" w:lineRule="auto"/>
        <w:jc w:val="both"/>
        <w:rPr>
          <w:rFonts w:ascii="Times New Roman" w:hAnsi="Times New Roman"/>
          <w:b/>
          <w:sz w:val="32"/>
          <w:szCs w:val="32"/>
          <w:highlight w:val="green"/>
          <w:lang w:val="bg-BG"/>
        </w:rPr>
      </w:pPr>
    </w:p>
    <w:p w14:paraId="4674AD5E" w14:textId="77777777" w:rsidR="00D95AE1" w:rsidRPr="00101BF8" w:rsidRDefault="00753206" w:rsidP="00753206">
      <w:pPr>
        <w:spacing w:after="0" w:line="312" w:lineRule="auto"/>
        <w:ind w:firstLine="567"/>
        <w:jc w:val="both"/>
        <w:rPr>
          <w:rFonts w:ascii="Times New Roman" w:hAnsi="Times New Roman"/>
          <w:b/>
          <w:sz w:val="24"/>
          <w:szCs w:val="24"/>
          <w:lang w:val="bg-BG"/>
        </w:rPr>
      </w:pPr>
      <w:r w:rsidRPr="00101BF8">
        <w:rPr>
          <w:rFonts w:ascii="Times New Roman" w:hAnsi="Times New Roman"/>
          <w:b/>
          <w:sz w:val="24"/>
          <w:szCs w:val="24"/>
          <w:lang w:val="bg-BG"/>
        </w:rPr>
        <w:t>УВАЖАЕМИ ГОСПОДИН/ГОСПОЖО КМЕТ,</w:t>
      </w:r>
    </w:p>
    <w:p w14:paraId="052BBC2E" w14:textId="65083A8C" w:rsidR="00D95AE1" w:rsidRPr="00101BF8" w:rsidRDefault="00D95AE1" w:rsidP="00753206">
      <w:pPr>
        <w:spacing w:after="0" w:line="312" w:lineRule="auto"/>
        <w:ind w:firstLine="567"/>
        <w:jc w:val="both"/>
        <w:rPr>
          <w:rFonts w:ascii="Times New Roman" w:eastAsia="Calibri" w:hAnsi="Times New Roman"/>
          <w:sz w:val="24"/>
          <w:szCs w:val="24"/>
          <w:lang w:val="bg-BG"/>
        </w:rPr>
      </w:pPr>
      <w:r w:rsidRPr="00101BF8">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101BF8">
        <w:rPr>
          <w:rFonts w:ascii="Times New Roman" w:hAnsi="Times New Roman"/>
          <w:b/>
          <w:sz w:val="24"/>
          <w:szCs w:val="24"/>
          <w:lang w:val="bg-BG"/>
        </w:rPr>
        <w:t xml:space="preserve"> </w:t>
      </w:r>
      <w:r w:rsidRPr="00101BF8">
        <w:rPr>
          <w:rFonts w:ascii="Times New Roman" w:hAnsi="Times New Roman"/>
          <w:i/>
          <w:color w:val="000000"/>
          <w:spacing w:val="-2"/>
          <w:sz w:val="24"/>
          <w:szCs w:val="24"/>
          <w:lang w:val="bg-BG"/>
        </w:rPr>
        <w:t>Наредбата за условията и реда за извършване на ОВОС</w:t>
      </w:r>
      <w:r w:rsidRPr="00101BF8">
        <w:rPr>
          <w:rFonts w:ascii="Times New Roman" w:hAnsi="Times New Roman"/>
          <w:color w:val="000000"/>
          <w:spacing w:val="-2"/>
          <w:sz w:val="24"/>
          <w:szCs w:val="24"/>
          <w:lang w:val="bg-BG"/>
        </w:rPr>
        <w:t>, Ви предоставям копие от информацията по Приложение №</w:t>
      </w:r>
      <w:r w:rsidR="00732751" w:rsidRPr="00101BF8">
        <w:rPr>
          <w:rFonts w:ascii="Times New Roman" w:hAnsi="Times New Roman"/>
          <w:color w:val="000000"/>
          <w:spacing w:val="-2"/>
          <w:sz w:val="24"/>
          <w:szCs w:val="24"/>
        </w:rPr>
        <w:t xml:space="preserve"> </w:t>
      </w:r>
      <w:r w:rsidRPr="00101BF8">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00101BF8" w:rsidRPr="00101BF8">
        <w:rPr>
          <w:rFonts w:ascii="Times New Roman" w:eastAsia="Calibri" w:hAnsi="Times New Roman"/>
          <w:sz w:val="24"/>
          <w:szCs w:val="24"/>
        </w:rPr>
        <w:t>Процедиране на проект за Подробен устройствен план - ПУП-План за регулация и застрояване за поземлен имот с идентификатор 03304.14.110 по кадастралната карта и кадастралните регистри на с. Белащица, местност „Свети Никола“, Община „Родопи“, Област Пловдив за процедура за промяна на предназначението на земеделска земя за неземеделски нужди, съгласно ЗОЗЗ в 5 /пет/ броя урегулирани поземлени имоти за жилищно строителство</w:t>
      </w:r>
      <w:r w:rsidR="00026EF5" w:rsidRPr="00101BF8">
        <w:rPr>
          <w:rFonts w:ascii="Times New Roman" w:eastAsia="Calibri" w:hAnsi="Times New Roman"/>
          <w:sz w:val="24"/>
          <w:szCs w:val="24"/>
        </w:rPr>
        <w:t>.</w:t>
      </w:r>
    </w:p>
    <w:p w14:paraId="79DED9B2" w14:textId="77777777" w:rsidR="00753206" w:rsidRPr="00101BF8" w:rsidRDefault="00753206" w:rsidP="00753206">
      <w:pPr>
        <w:spacing w:after="0" w:line="312" w:lineRule="auto"/>
        <w:ind w:firstLine="567"/>
        <w:jc w:val="both"/>
        <w:rPr>
          <w:rFonts w:ascii="Times New Roman" w:hAnsi="Times New Roman"/>
          <w:color w:val="000000"/>
          <w:spacing w:val="-2"/>
          <w:sz w:val="24"/>
          <w:szCs w:val="24"/>
          <w:lang w:val="bg-BG"/>
        </w:rPr>
      </w:pPr>
    </w:p>
    <w:p w14:paraId="75526936" w14:textId="77777777" w:rsidR="00D95AE1" w:rsidRPr="00101BF8" w:rsidRDefault="00D95AE1" w:rsidP="00753206">
      <w:pPr>
        <w:spacing w:after="0" w:line="312" w:lineRule="auto"/>
        <w:jc w:val="both"/>
        <w:rPr>
          <w:rFonts w:ascii="Times New Roman" w:hAnsi="Times New Roman"/>
          <w:color w:val="000000"/>
          <w:spacing w:val="-2"/>
          <w:sz w:val="24"/>
          <w:szCs w:val="24"/>
          <w:lang w:val="bg-BG"/>
        </w:rPr>
      </w:pPr>
      <w:r w:rsidRPr="00101BF8">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101BF8">
        <w:rPr>
          <w:rFonts w:ascii="Times New Roman" w:hAnsi="Times New Roman"/>
          <w:color w:val="000000"/>
          <w:spacing w:val="-2"/>
          <w:sz w:val="24"/>
          <w:szCs w:val="24"/>
          <w:lang w:val="bg-BG"/>
        </w:rPr>
        <w:t xml:space="preserve"> – Пловдив</w:t>
      </w:r>
      <w:r w:rsidRPr="00101BF8">
        <w:rPr>
          <w:rFonts w:ascii="Times New Roman" w:hAnsi="Times New Roman"/>
          <w:color w:val="000000"/>
          <w:spacing w:val="-2"/>
          <w:sz w:val="24"/>
          <w:szCs w:val="24"/>
          <w:lang w:val="bg-BG"/>
        </w:rPr>
        <w:t xml:space="preserve">. </w:t>
      </w:r>
    </w:p>
    <w:p w14:paraId="759B3E04" w14:textId="77777777" w:rsidR="00D95AE1" w:rsidRDefault="00D95AE1" w:rsidP="00977184">
      <w:pPr>
        <w:spacing w:after="0" w:line="312" w:lineRule="auto"/>
        <w:jc w:val="both"/>
        <w:rPr>
          <w:rFonts w:ascii="Times New Roman" w:hAnsi="Times New Roman"/>
          <w:color w:val="000000"/>
          <w:spacing w:val="-2"/>
          <w:sz w:val="24"/>
          <w:szCs w:val="24"/>
          <w:lang w:val="bg-BG"/>
        </w:rPr>
      </w:pPr>
    </w:p>
    <w:p w14:paraId="1D55D687" w14:textId="77777777" w:rsidR="002A6672" w:rsidRDefault="002A6672" w:rsidP="00977184">
      <w:pPr>
        <w:spacing w:after="0" w:line="312" w:lineRule="auto"/>
        <w:jc w:val="both"/>
        <w:rPr>
          <w:rFonts w:ascii="Times New Roman" w:hAnsi="Times New Roman"/>
          <w:color w:val="000000"/>
          <w:spacing w:val="-2"/>
          <w:sz w:val="24"/>
          <w:szCs w:val="24"/>
          <w:lang w:val="bg-BG"/>
        </w:rPr>
      </w:pPr>
    </w:p>
    <w:p w14:paraId="0113ABC6" w14:textId="77777777" w:rsidR="002A6672" w:rsidRPr="00101BF8" w:rsidRDefault="002A6672" w:rsidP="00977184">
      <w:pPr>
        <w:spacing w:after="0" w:line="312" w:lineRule="auto"/>
        <w:jc w:val="both"/>
        <w:rPr>
          <w:rFonts w:ascii="Times New Roman" w:hAnsi="Times New Roman"/>
          <w:color w:val="000000"/>
          <w:spacing w:val="-2"/>
          <w:sz w:val="24"/>
          <w:szCs w:val="24"/>
          <w:lang w:val="bg-BG"/>
        </w:rPr>
      </w:pPr>
    </w:p>
    <w:p w14:paraId="5FA713F7" w14:textId="77777777" w:rsidR="00D95AE1" w:rsidRPr="002A6672" w:rsidRDefault="00D95AE1" w:rsidP="00977184">
      <w:pPr>
        <w:spacing w:after="0" w:line="312" w:lineRule="auto"/>
        <w:jc w:val="both"/>
        <w:rPr>
          <w:rFonts w:ascii="Times New Roman" w:hAnsi="Times New Roman"/>
          <w:b/>
          <w:color w:val="000000"/>
          <w:spacing w:val="-2"/>
          <w:sz w:val="24"/>
          <w:szCs w:val="24"/>
          <w:lang w:val="bg-BG"/>
        </w:rPr>
      </w:pPr>
      <w:r w:rsidRPr="002A6672">
        <w:rPr>
          <w:rFonts w:ascii="Times New Roman" w:hAnsi="Times New Roman"/>
          <w:b/>
          <w:color w:val="000000"/>
          <w:spacing w:val="-2"/>
          <w:sz w:val="24"/>
          <w:szCs w:val="24"/>
          <w:lang w:val="bg-BG"/>
        </w:rPr>
        <w:t>С уважение,</w:t>
      </w:r>
      <w:r w:rsidRPr="002A6672">
        <w:rPr>
          <w:rFonts w:ascii="Times New Roman" w:hAnsi="Times New Roman"/>
          <w:b/>
          <w:color w:val="000000"/>
          <w:spacing w:val="-2"/>
          <w:sz w:val="24"/>
          <w:szCs w:val="24"/>
          <w:lang w:val="bg-BG"/>
        </w:rPr>
        <w:tab/>
      </w:r>
      <w:r w:rsidRPr="002A6672">
        <w:rPr>
          <w:rFonts w:ascii="Times New Roman" w:hAnsi="Times New Roman"/>
          <w:b/>
          <w:color w:val="000000"/>
          <w:spacing w:val="-2"/>
          <w:sz w:val="24"/>
          <w:szCs w:val="24"/>
          <w:lang w:val="bg-BG"/>
        </w:rPr>
        <w:tab/>
      </w:r>
      <w:r w:rsidRPr="002A6672">
        <w:rPr>
          <w:rFonts w:ascii="Times New Roman" w:hAnsi="Times New Roman"/>
          <w:b/>
          <w:color w:val="000000"/>
          <w:spacing w:val="-2"/>
          <w:sz w:val="24"/>
          <w:szCs w:val="24"/>
          <w:lang w:val="bg-BG"/>
        </w:rPr>
        <w:tab/>
      </w:r>
      <w:r w:rsidRPr="002A6672">
        <w:rPr>
          <w:rFonts w:ascii="Times New Roman" w:hAnsi="Times New Roman"/>
          <w:b/>
          <w:color w:val="000000"/>
          <w:spacing w:val="-2"/>
          <w:sz w:val="24"/>
          <w:szCs w:val="24"/>
          <w:lang w:val="bg-BG"/>
        </w:rPr>
        <w:tab/>
      </w:r>
      <w:r w:rsidRPr="002A6672">
        <w:rPr>
          <w:rFonts w:ascii="Times New Roman" w:hAnsi="Times New Roman"/>
          <w:b/>
          <w:color w:val="000000"/>
          <w:spacing w:val="-2"/>
          <w:sz w:val="24"/>
          <w:szCs w:val="24"/>
          <w:lang w:val="bg-BG"/>
        </w:rPr>
        <w:tab/>
      </w:r>
      <w:r w:rsidRPr="002A6672">
        <w:rPr>
          <w:rFonts w:ascii="Times New Roman" w:hAnsi="Times New Roman"/>
          <w:b/>
          <w:color w:val="000000"/>
          <w:spacing w:val="-2"/>
          <w:sz w:val="24"/>
          <w:szCs w:val="24"/>
          <w:lang w:val="bg-BG"/>
        </w:rPr>
        <w:tab/>
      </w:r>
      <w:r w:rsidRPr="002A6672">
        <w:rPr>
          <w:rFonts w:ascii="Times New Roman" w:hAnsi="Times New Roman"/>
          <w:b/>
          <w:color w:val="000000"/>
          <w:spacing w:val="-2"/>
          <w:sz w:val="24"/>
          <w:szCs w:val="24"/>
          <w:lang w:val="bg-BG"/>
        </w:rPr>
        <w:tab/>
      </w:r>
      <w:r w:rsidRPr="002A6672">
        <w:rPr>
          <w:rFonts w:ascii="Times New Roman" w:hAnsi="Times New Roman"/>
          <w:b/>
          <w:color w:val="000000"/>
          <w:spacing w:val="-2"/>
          <w:sz w:val="24"/>
          <w:szCs w:val="24"/>
          <w:lang w:val="bg-BG"/>
        </w:rPr>
        <w:tab/>
      </w:r>
      <w:r w:rsidRPr="002A6672">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2A6672" w14:paraId="2869A424" w14:textId="77777777" w:rsidTr="00CE3D22">
        <w:trPr>
          <w:tblCellSpacing w:w="0" w:type="dxa"/>
        </w:trPr>
        <w:tc>
          <w:tcPr>
            <w:tcW w:w="4830" w:type="dxa"/>
            <w:tcBorders>
              <w:top w:val="nil"/>
              <w:left w:val="nil"/>
              <w:bottom w:val="nil"/>
              <w:right w:val="nil"/>
            </w:tcBorders>
          </w:tcPr>
          <w:p w14:paraId="27B5D5F4" w14:textId="77777777" w:rsidR="00977184" w:rsidRPr="002A6672" w:rsidRDefault="00977184" w:rsidP="00753206">
            <w:pPr>
              <w:widowControl w:val="0"/>
              <w:autoSpaceDE w:val="0"/>
              <w:autoSpaceDN w:val="0"/>
              <w:adjustRightInd w:val="0"/>
              <w:spacing w:after="0" w:line="240" w:lineRule="auto"/>
              <w:jc w:val="both"/>
              <w:rPr>
                <w:rFonts w:ascii="Times New Roman" w:hAnsi="Times New Roman"/>
                <w:sz w:val="24"/>
                <w:szCs w:val="24"/>
                <w:lang w:val="bg-BG"/>
              </w:rPr>
            </w:pPr>
            <w:r w:rsidRPr="002A6672">
              <w:rPr>
                <w:rFonts w:ascii="Times New Roman" w:hAnsi="Times New Roman"/>
                <w:sz w:val="24"/>
                <w:szCs w:val="24"/>
              </w:rPr>
              <w:t xml:space="preserve">Дата: </w:t>
            </w:r>
            <w:r w:rsidR="00753206" w:rsidRPr="002A6672">
              <w:rPr>
                <w:rFonts w:ascii="Times New Roman" w:eastAsia="Calibri" w:hAnsi="Times New Roman"/>
                <w:sz w:val="24"/>
                <w:szCs w:val="24"/>
                <w:lang w:val="bg-BG"/>
              </w:rPr>
              <w:t>.................................</w:t>
            </w:r>
            <w:r w:rsidRPr="002A6672">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05DDC8B6" w14:textId="70CF1B21" w:rsidR="00977184" w:rsidRPr="002A6672" w:rsidRDefault="009F5BBE" w:rsidP="00CE3D22">
            <w:pPr>
              <w:widowControl w:val="0"/>
              <w:autoSpaceDE w:val="0"/>
              <w:autoSpaceDN w:val="0"/>
              <w:adjustRightInd w:val="0"/>
              <w:spacing w:after="0" w:line="240" w:lineRule="auto"/>
              <w:ind w:firstLine="480"/>
              <w:jc w:val="both"/>
              <w:rPr>
                <w:rFonts w:ascii="Times New Roman" w:hAnsi="Times New Roman"/>
                <w:sz w:val="24"/>
                <w:szCs w:val="24"/>
              </w:rPr>
            </w:pPr>
            <w:r>
              <w:rPr>
                <w:rFonts w:ascii="Times New Roman" w:hAnsi="Times New Roman"/>
                <w:sz w:val="24"/>
                <w:szCs w:val="24"/>
                <w:lang w:val="bg-BG"/>
              </w:rPr>
              <w:t xml:space="preserve">За </w:t>
            </w:r>
            <w:r w:rsidR="00977184" w:rsidRPr="002A6672">
              <w:rPr>
                <w:rFonts w:ascii="Times New Roman" w:hAnsi="Times New Roman"/>
                <w:sz w:val="24"/>
                <w:szCs w:val="24"/>
              </w:rPr>
              <w:t>Възложител:……………………………</w:t>
            </w:r>
          </w:p>
        </w:tc>
      </w:tr>
      <w:tr w:rsidR="0051390E" w:rsidRPr="001F7A89" w14:paraId="52FD7B6F" w14:textId="77777777" w:rsidTr="00CE3D22">
        <w:trPr>
          <w:tblCellSpacing w:w="0" w:type="dxa"/>
        </w:trPr>
        <w:tc>
          <w:tcPr>
            <w:tcW w:w="4830" w:type="dxa"/>
            <w:tcBorders>
              <w:top w:val="nil"/>
              <w:left w:val="nil"/>
              <w:bottom w:val="nil"/>
              <w:right w:val="nil"/>
            </w:tcBorders>
          </w:tcPr>
          <w:p w14:paraId="77CAD17E" w14:textId="77777777" w:rsidR="0051390E" w:rsidRPr="002A6672" w:rsidRDefault="0051390E" w:rsidP="00CE3D22">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14:paraId="3EF4DE35" w14:textId="77777777" w:rsidR="0051390E" w:rsidRPr="002A6672" w:rsidRDefault="0051390E" w:rsidP="00026EF5">
            <w:pPr>
              <w:widowControl w:val="0"/>
              <w:autoSpaceDE w:val="0"/>
              <w:autoSpaceDN w:val="0"/>
              <w:adjustRightInd w:val="0"/>
              <w:spacing w:after="0" w:line="240" w:lineRule="auto"/>
              <w:jc w:val="right"/>
              <w:rPr>
                <w:rFonts w:ascii="Times New Roman" w:hAnsi="Times New Roman"/>
                <w:i/>
                <w:iCs/>
                <w:sz w:val="24"/>
                <w:szCs w:val="24"/>
                <w:lang w:val="bg-BG"/>
              </w:rPr>
            </w:pPr>
          </w:p>
        </w:tc>
      </w:tr>
    </w:tbl>
    <w:p w14:paraId="1E0412E6" w14:textId="77777777" w:rsidR="002A6672" w:rsidRDefault="002A6672"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AB17D47" w14:textId="77777777" w:rsidR="002A6672" w:rsidRDefault="002A6672"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2A6672"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2A6672">
        <w:rPr>
          <w:rFonts w:ascii="Times New Roman" w:hAnsi="Times New Roman"/>
          <w:b/>
          <w:bCs/>
          <w:sz w:val="24"/>
          <w:szCs w:val="24"/>
        </w:rPr>
        <w:t>Приложение № 2</w:t>
      </w:r>
    </w:p>
    <w:p w14:paraId="662E25A1" w14:textId="77777777" w:rsidR="00D95AE1" w:rsidRPr="002A6672"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2A6672">
        <w:rPr>
          <w:rFonts w:ascii="Times New Roman" w:hAnsi="Times New Roman"/>
          <w:sz w:val="24"/>
          <w:szCs w:val="24"/>
        </w:rPr>
        <w:t xml:space="preserve">                                                     </w:t>
      </w:r>
      <w:proofErr w:type="gramStart"/>
      <w:r w:rsidRPr="002A6672">
        <w:rPr>
          <w:rFonts w:ascii="Times New Roman" w:hAnsi="Times New Roman"/>
          <w:b/>
          <w:sz w:val="24"/>
          <w:szCs w:val="24"/>
        </w:rPr>
        <w:t>към</w:t>
      </w:r>
      <w:proofErr w:type="gramEnd"/>
      <w:r w:rsidRPr="002A6672">
        <w:rPr>
          <w:rFonts w:ascii="Times New Roman" w:hAnsi="Times New Roman"/>
          <w:b/>
          <w:sz w:val="24"/>
          <w:szCs w:val="24"/>
        </w:rPr>
        <w:t xml:space="preserve"> чл.</w:t>
      </w:r>
      <w:r w:rsidRPr="002A6672">
        <w:rPr>
          <w:rFonts w:ascii="Times New Roman" w:hAnsi="Times New Roman"/>
          <w:b/>
          <w:sz w:val="24"/>
          <w:szCs w:val="24"/>
          <w:lang w:val="bg-BG"/>
        </w:rPr>
        <w:t xml:space="preserve"> </w:t>
      </w:r>
      <w:r w:rsidRPr="002A6672">
        <w:rPr>
          <w:rFonts w:ascii="Times New Roman" w:hAnsi="Times New Roman"/>
          <w:b/>
          <w:sz w:val="24"/>
          <w:szCs w:val="24"/>
        </w:rPr>
        <w:t xml:space="preserve">6 </w:t>
      </w:r>
    </w:p>
    <w:p w14:paraId="13666D0E" w14:textId="77777777" w:rsidR="00D95AE1" w:rsidRPr="002A6672"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2A6672">
        <w:rPr>
          <w:rFonts w:ascii="Times New Roman" w:hAnsi="Times New Roman"/>
          <w:sz w:val="24"/>
          <w:szCs w:val="24"/>
        </w:rPr>
        <w:t xml:space="preserve">                                              </w:t>
      </w:r>
    </w:p>
    <w:p w14:paraId="5B726436" w14:textId="77777777" w:rsidR="009A4EFB" w:rsidRPr="002A6672" w:rsidRDefault="009A4EFB" w:rsidP="00161D70">
      <w:pPr>
        <w:widowControl w:val="0"/>
        <w:autoSpaceDE w:val="0"/>
        <w:autoSpaceDN w:val="0"/>
        <w:adjustRightInd w:val="0"/>
        <w:spacing w:after="0" w:line="319" w:lineRule="auto"/>
        <w:jc w:val="center"/>
        <w:rPr>
          <w:rFonts w:ascii="Times New Roman" w:hAnsi="Times New Roman"/>
          <w:b/>
          <w:sz w:val="28"/>
          <w:szCs w:val="24"/>
          <w:lang w:val="bg-BG"/>
        </w:rPr>
      </w:pPr>
    </w:p>
    <w:p w14:paraId="4E7B5950" w14:textId="77777777" w:rsidR="00D95AE1" w:rsidRPr="002A6672" w:rsidRDefault="00D95AE1" w:rsidP="00935430">
      <w:pPr>
        <w:widowControl w:val="0"/>
        <w:autoSpaceDE w:val="0"/>
        <w:autoSpaceDN w:val="0"/>
        <w:adjustRightInd w:val="0"/>
        <w:spacing w:after="0" w:line="331" w:lineRule="auto"/>
        <w:jc w:val="center"/>
        <w:rPr>
          <w:rFonts w:ascii="Times New Roman" w:hAnsi="Times New Roman"/>
          <w:b/>
          <w:sz w:val="28"/>
          <w:szCs w:val="24"/>
        </w:rPr>
      </w:pPr>
      <w:r w:rsidRPr="002A6672">
        <w:rPr>
          <w:rFonts w:ascii="Times New Roman" w:hAnsi="Times New Roman"/>
          <w:b/>
          <w:sz w:val="28"/>
          <w:szCs w:val="24"/>
        </w:rPr>
        <w:t>Информация за преценяване на необходимостта от ОВОС</w:t>
      </w:r>
    </w:p>
    <w:p w14:paraId="6D1E28E7" w14:textId="77777777" w:rsidR="00D95AE1" w:rsidRPr="002A6672" w:rsidRDefault="00D95AE1" w:rsidP="00935430">
      <w:pPr>
        <w:widowControl w:val="0"/>
        <w:autoSpaceDE w:val="0"/>
        <w:autoSpaceDN w:val="0"/>
        <w:adjustRightInd w:val="0"/>
        <w:spacing w:after="0" w:line="331" w:lineRule="auto"/>
        <w:rPr>
          <w:rFonts w:ascii="Times New Roman" w:hAnsi="Times New Roman"/>
          <w:b/>
          <w:sz w:val="28"/>
          <w:szCs w:val="24"/>
        </w:rPr>
      </w:pPr>
    </w:p>
    <w:p w14:paraId="391413C3" w14:textId="77777777" w:rsidR="00D95AE1" w:rsidRPr="002A6672" w:rsidRDefault="00D95AE1" w:rsidP="00935430">
      <w:pPr>
        <w:widowControl w:val="0"/>
        <w:autoSpaceDE w:val="0"/>
        <w:autoSpaceDN w:val="0"/>
        <w:adjustRightInd w:val="0"/>
        <w:spacing w:after="0" w:line="331" w:lineRule="auto"/>
        <w:rPr>
          <w:rFonts w:ascii="Times New Roman" w:hAnsi="Times New Roman"/>
          <w:b/>
          <w:sz w:val="24"/>
          <w:szCs w:val="24"/>
          <w:lang w:val="bg-BG"/>
        </w:rPr>
      </w:pPr>
      <w:r w:rsidRPr="002A6672">
        <w:rPr>
          <w:rFonts w:ascii="Times New Roman" w:hAnsi="Times New Roman"/>
          <w:b/>
          <w:sz w:val="24"/>
          <w:szCs w:val="24"/>
        </w:rPr>
        <w:t>I.   Информация за контакт с възложителя:</w:t>
      </w:r>
    </w:p>
    <w:p w14:paraId="524704C4" w14:textId="77777777" w:rsidR="0051390E" w:rsidRPr="002A6672" w:rsidRDefault="0051390E" w:rsidP="00935430">
      <w:pPr>
        <w:widowControl w:val="0"/>
        <w:autoSpaceDE w:val="0"/>
        <w:autoSpaceDN w:val="0"/>
        <w:adjustRightInd w:val="0"/>
        <w:spacing w:after="0" w:line="331" w:lineRule="auto"/>
        <w:rPr>
          <w:rFonts w:ascii="Times New Roman" w:hAnsi="Times New Roman"/>
          <w:b/>
          <w:sz w:val="24"/>
          <w:szCs w:val="24"/>
          <w:lang w:val="bg-BG"/>
        </w:rPr>
      </w:pPr>
    </w:p>
    <w:p w14:paraId="098EC6BF" w14:textId="77777777" w:rsidR="00D95AE1" w:rsidRPr="002A6672" w:rsidRDefault="00D95AE1" w:rsidP="00935430">
      <w:pPr>
        <w:widowControl w:val="0"/>
        <w:autoSpaceDE w:val="0"/>
        <w:autoSpaceDN w:val="0"/>
        <w:adjustRightInd w:val="0"/>
        <w:spacing w:after="0" w:line="331" w:lineRule="auto"/>
        <w:rPr>
          <w:rFonts w:ascii="Times New Roman" w:hAnsi="Times New Roman"/>
          <w:sz w:val="24"/>
          <w:szCs w:val="24"/>
          <w:lang w:val="bg-BG"/>
        </w:rPr>
      </w:pPr>
      <w:r w:rsidRPr="002A6672">
        <w:rPr>
          <w:rFonts w:ascii="Times New Roman" w:hAnsi="Times New Roman"/>
          <w:sz w:val="24"/>
          <w:szCs w:val="24"/>
        </w:rPr>
        <w:t xml:space="preserve">     1.  Име, местожителство, гражданство на възложителя </w:t>
      </w:r>
    </w:p>
    <w:p w14:paraId="45BF521D" w14:textId="1791C490" w:rsidR="0051390E" w:rsidRPr="001F7A89" w:rsidRDefault="00C746DD" w:rsidP="00C746DD">
      <w:pPr>
        <w:spacing w:after="0" w:line="336" w:lineRule="auto"/>
        <w:jc w:val="both"/>
        <w:rPr>
          <w:rFonts w:ascii="Times New Roman" w:eastAsia="Calibri" w:hAnsi="Times New Roman"/>
          <w:sz w:val="24"/>
          <w:szCs w:val="24"/>
          <w:highlight w:val="green"/>
          <w:lang w:val="bg-BG"/>
        </w:rPr>
      </w:pPr>
      <w:r>
        <w:rPr>
          <w:rFonts w:ascii="Times New Roman" w:eastAsia="Calibri" w:hAnsi="Times New Roman"/>
          <w:b/>
          <w:sz w:val="24"/>
          <w:szCs w:val="24"/>
        </w:rPr>
        <w:t>Ж.</w:t>
      </w:r>
      <w:r w:rsidR="002A6672" w:rsidRPr="00EE78F6">
        <w:rPr>
          <w:rFonts w:ascii="Times New Roman" w:eastAsia="Calibri" w:hAnsi="Times New Roman"/>
          <w:b/>
          <w:sz w:val="24"/>
          <w:szCs w:val="24"/>
        </w:rPr>
        <w:t xml:space="preserve"> МИХАЙЛОВА</w:t>
      </w:r>
      <w:r w:rsidR="002A6672" w:rsidRPr="00EE78F6">
        <w:rPr>
          <w:rFonts w:ascii="Times New Roman" w:eastAsia="Calibri" w:hAnsi="Times New Roman"/>
          <w:sz w:val="24"/>
          <w:szCs w:val="24"/>
        </w:rPr>
        <w:t xml:space="preserve"> </w:t>
      </w:r>
    </w:p>
    <w:p w14:paraId="57BDF687" w14:textId="77777777" w:rsidR="00EB2075" w:rsidRPr="001F7A89" w:rsidRDefault="00EB2075" w:rsidP="00935430">
      <w:pPr>
        <w:widowControl w:val="0"/>
        <w:autoSpaceDE w:val="0"/>
        <w:autoSpaceDN w:val="0"/>
        <w:adjustRightInd w:val="0"/>
        <w:spacing w:after="0" w:line="331" w:lineRule="auto"/>
        <w:rPr>
          <w:rFonts w:ascii="Times New Roman" w:hAnsi="Times New Roman"/>
          <w:sz w:val="24"/>
          <w:szCs w:val="24"/>
          <w:highlight w:val="green"/>
          <w:lang w:val="bg-BG"/>
        </w:rPr>
      </w:pPr>
    </w:p>
    <w:p w14:paraId="2DA78AA3" w14:textId="77777777" w:rsidR="00D95AE1" w:rsidRPr="002A6672" w:rsidRDefault="00EB2075" w:rsidP="00935430">
      <w:pPr>
        <w:widowControl w:val="0"/>
        <w:autoSpaceDE w:val="0"/>
        <w:autoSpaceDN w:val="0"/>
        <w:adjustRightInd w:val="0"/>
        <w:spacing w:after="0" w:line="331" w:lineRule="auto"/>
        <w:rPr>
          <w:rFonts w:ascii="Times New Roman" w:hAnsi="Times New Roman"/>
          <w:b/>
          <w:sz w:val="24"/>
          <w:szCs w:val="24"/>
          <w:lang w:val="bg-BG"/>
        </w:rPr>
      </w:pPr>
      <w:r w:rsidRPr="002A6672">
        <w:rPr>
          <w:rFonts w:ascii="Times New Roman" w:hAnsi="Times New Roman"/>
          <w:b/>
          <w:sz w:val="24"/>
          <w:szCs w:val="24"/>
        </w:rPr>
        <w:t>II.   Характеристик</w:t>
      </w:r>
      <w:r w:rsidRPr="002A6672">
        <w:rPr>
          <w:rFonts w:ascii="Times New Roman" w:hAnsi="Times New Roman"/>
          <w:b/>
          <w:sz w:val="24"/>
          <w:szCs w:val="24"/>
          <w:lang w:val="bg-BG"/>
        </w:rPr>
        <w:t>а</w:t>
      </w:r>
      <w:r w:rsidR="00D95AE1" w:rsidRPr="002A6672">
        <w:rPr>
          <w:rFonts w:ascii="Times New Roman" w:hAnsi="Times New Roman"/>
          <w:b/>
          <w:sz w:val="24"/>
          <w:szCs w:val="24"/>
        </w:rPr>
        <w:t xml:space="preserve"> на инвестиционното предложение:     </w:t>
      </w:r>
    </w:p>
    <w:p w14:paraId="0F7E50C8" w14:textId="77777777" w:rsidR="00D95AE1" w:rsidRPr="002A6672" w:rsidRDefault="00D95AE1" w:rsidP="00935430">
      <w:pPr>
        <w:pStyle w:val="a3"/>
        <w:widowControl w:val="0"/>
        <w:numPr>
          <w:ilvl w:val="0"/>
          <w:numId w:val="2"/>
        </w:numPr>
        <w:tabs>
          <w:tab w:val="left" w:pos="284"/>
        </w:tabs>
        <w:autoSpaceDE w:val="0"/>
        <w:autoSpaceDN w:val="0"/>
        <w:adjustRightInd w:val="0"/>
        <w:spacing w:after="0" w:line="331" w:lineRule="auto"/>
        <w:ind w:left="0" w:firstLine="0"/>
        <w:rPr>
          <w:rFonts w:ascii="Times New Roman" w:hAnsi="Times New Roman"/>
          <w:b/>
          <w:sz w:val="24"/>
          <w:szCs w:val="24"/>
          <w:lang w:val="bg-BG"/>
        </w:rPr>
      </w:pPr>
      <w:r w:rsidRPr="002A6672">
        <w:rPr>
          <w:rFonts w:ascii="Times New Roman" w:hAnsi="Times New Roman"/>
          <w:b/>
          <w:sz w:val="24"/>
          <w:szCs w:val="24"/>
        </w:rPr>
        <w:t>Резюме на предложението</w:t>
      </w:r>
    </w:p>
    <w:p w14:paraId="7BEDB9A8" w14:textId="77777777" w:rsidR="00E16121" w:rsidRPr="002A6672" w:rsidRDefault="00E16121" w:rsidP="00935430">
      <w:pPr>
        <w:pStyle w:val="a4"/>
        <w:spacing w:after="0" w:line="331" w:lineRule="auto"/>
        <w:ind w:left="0" w:firstLine="708"/>
        <w:jc w:val="both"/>
        <w:rPr>
          <w:rFonts w:ascii="Times New Roman" w:hAnsi="Times New Roman"/>
          <w:b/>
          <w:sz w:val="24"/>
          <w:szCs w:val="24"/>
        </w:rPr>
      </w:pPr>
      <w:r w:rsidRPr="002A6672">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411CC24C" w:rsidR="002A4D10" w:rsidRPr="001F7A89" w:rsidRDefault="00FF13F2" w:rsidP="00935430">
      <w:pPr>
        <w:pStyle w:val="a4"/>
        <w:spacing w:after="0" w:line="331" w:lineRule="auto"/>
        <w:ind w:left="0" w:firstLine="708"/>
        <w:jc w:val="both"/>
        <w:rPr>
          <w:rFonts w:ascii="Times New Roman" w:hAnsi="Times New Roman"/>
          <w:b/>
          <w:sz w:val="24"/>
          <w:szCs w:val="24"/>
          <w:highlight w:val="green"/>
        </w:rPr>
      </w:pPr>
      <w:r w:rsidRPr="007243D7">
        <w:rPr>
          <w:rFonts w:ascii="Times New Roman" w:hAnsi="Times New Roman"/>
          <w:sz w:val="24"/>
          <w:szCs w:val="24"/>
        </w:rPr>
        <w:lastRenderedPageBreak/>
        <w:t xml:space="preserve">С реализация на инвестиционното намерение се предвижда изработване на проект за Подробен устройствен план /ПУП/ - План за регулация и застрояване /ПРЗ/ на </w:t>
      </w:r>
      <w:r w:rsidRPr="001C7F6D">
        <w:rPr>
          <w:rFonts w:ascii="Times New Roman" w:hAnsi="Times New Roman"/>
          <w:sz w:val="24"/>
          <w:szCs w:val="24"/>
        </w:rPr>
        <w:t xml:space="preserve">земеделска земя за процедура за промяна на предназначението, съгласно изискванията на ЗОЗЗ и ППЗОЗЗ, представляваща поземлен имот с идентификатор 03304.14.110 по кадастралната карта и кадастралните регистри на с. Белащица, местност „Свети Никола“, Община „Родопи“, Област Пловдив в 5 броя УПИ с отреждане </w:t>
      </w:r>
      <w:r w:rsidRPr="001C7F6D">
        <w:rPr>
          <w:rFonts w:ascii="Times New Roman" w:hAnsi="Times New Roman"/>
          <w:b/>
          <w:sz w:val="24"/>
          <w:szCs w:val="24"/>
        </w:rPr>
        <w:t>„За жилищно строителство“.</w:t>
      </w:r>
    </w:p>
    <w:p w14:paraId="77ACB740" w14:textId="77777777" w:rsidR="008D7E5D" w:rsidRPr="00FF13F2" w:rsidRDefault="00B87D92" w:rsidP="00935430">
      <w:pPr>
        <w:pStyle w:val="a4"/>
        <w:spacing w:after="0" w:line="331" w:lineRule="auto"/>
        <w:ind w:left="0" w:firstLine="708"/>
        <w:jc w:val="both"/>
        <w:rPr>
          <w:rFonts w:ascii="Times New Roman" w:hAnsi="Times New Roman"/>
          <w:sz w:val="24"/>
          <w:szCs w:val="24"/>
        </w:rPr>
      </w:pPr>
      <w:r w:rsidRPr="00FF13F2">
        <w:rPr>
          <w:rFonts w:ascii="Times New Roman" w:hAnsi="Times New Roman"/>
          <w:sz w:val="24"/>
          <w:szCs w:val="24"/>
        </w:rPr>
        <w:t>Инвестиционното предложение попада в обхвата на т.10, буква „б“ от приложение № 2 от Закона за опазване на околната среда /ЗООС/ и на основание чл. 93, ал. 1, т. 2 от същия закон подлежи на преценяване на необходимостта от извършване на ОВОС.</w:t>
      </w:r>
    </w:p>
    <w:p w14:paraId="4FEA7B50" w14:textId="77777777" w:rsidR="00FF13F2" w:rsidRDefault="00FF13F2" w:rsidP="00FF13F2">
      <w:pPr>
        <w:pStyle w:val="a4"/>
        <w:spacing w:after="0" w:line="312" w:lineRule="auto"/>
        <w:ind w:left="0" w:firstLine="708"/>
        <w:jc w:val="both"/>
        <w:rPr>
          <w:rFonts w:ascii="Times New Roman" w:hAnsi="Times New Roman"/>
          <w:sz w:val="24"/>
          <w:szCs w:val="24"/>
        </w:rPr>
      </w:pPr>
      <w:r w:rsidRPr="00D36661">
        <w:rPr>
          <w:rFonts w:ascii="Times New Roman" w:hAnsi="Times New Roman"/>
          <w:sz w:val="24"/>
          <w:szCs w:val="24"/>
        </w:rPr>
        <w:t xml:space="preserve">Поземлен имот с идентификатор 03304.14.110 по КК и КР на с. Белащица е с площ 6894 кв.м. с трайно предназначение на територията „Земеделска“ и начин на трайно ползване „Нива“, категория на земята при неполивни условия: Пета. </w:t>
      </w:r>
    </w:p>
    <w:p w14:paraId="0A4C75E2" w14:textId="0B974046" w:rsidR="00A012BD" w:rsidRPr="00D36661" w:rsidRDefault="00A012BD" w:rsidP="00FF13F2">
      <w:pPr>
        <w:pStyle w:val="a4"/>
        <w:spacing w:after="0" w:line="312" w:lineRule="auto"/>
        <w:ind w:left="0" w:firstLine="708"/>
        <w:jc w:val="both"/>
        <w:rPr>
          <w:rFonts w:ascii="Times New Roman" w:hAnsi="Times New Roman"/>
          <w:sz w:val="24"/>
          <w:szCs w:val="24"/>
        </w:rPr>
      </w:pPr>
      <w:r w:rsidRPr="00A012BD">
        <w:rPr>
          <w:rFonts w:ascii="Times New Roman" w:hAnsi="Times New Roman"/>
          <w:sz w:val="24"/>
          <w:szCs w:val="24"/>
        </w:rPr>
        <w:t>Теренът е достатъчен за извършване на предвидените дейности и не се налага да бъдат използвани допълнителни площи, извън наличната площ от 6894 кв.м в имота.</w:t>
      </w:r>
    </w:p>
    <w:p w14:paraId="718991F6" w14:textId="77777777" w:rsidR="00FF13F2" w:rsidRPr="00D90B8D" w:rsidRDefault="00FF13F2" w:rsidP="00FF13F2">
      <w:pPr>
        <w:pStyle w:val="a4"/>
        <w:spacing w:after="0" w:line="312" w:lineRule="auto"/>
        <w:ind w:left="0" w:firstLine="708"/>
        <w:jc w:val="both"/>
        <w:rPr>
          <w:rFonts w:ascii="Times New Roman" w:hAnsi="Times New Roman"/>
          <w:sz w:val="24"/>
          <w:szCs w:val="24"/>
        </w:rPr>
      </w:pPr>
      <w:r w:rsidRPr="00D90B8D">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45B18BC5" w14:textId="77777777" w:rsidR="00FF13F2" w:rsidRPr="00D90B8D" w:rsidRDefault="00FF13F2" w:rsidP="00FF13F2">
      <w:pPr>
        <w:pStyle w:val="a4"/>
        <w:spacing w:after="0" w:line="312" w:lineRule="auto"/>
        <w:ind w:left="0" w:firstLine="708"/>
        <w:jc w:val="both"/>
        <w:rPr>
          <w:rFonts w:ascii="Times New Roman" w:hAnsi="Times New Roman"/>
          <w:sz w:val="24"/>
          <w:szCs w:val="24"/>
        </w:rPr>
      </w:pPr>
      <w:r w:rsidRPr="00D90B8D">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 В близост има други имоти с променено предназначение с отреждане за нискоетажно жилищно застрояване.</w:t>
      </w:r>
    </w:p>
    <w:p w14:paraId="37FF0172" w14:textId="474BD2B7" w:rsidR="006B41DE" w:rsidRPr="001F7A89" w:rsidRDefault="00FF13F2" w:rsidP="00FF13F2">
      <w:pPr>
        <w:pStyle w:val="a4"/>
        <w:spacing w:after="0" w:line="331" w:lineRule="auto"/>
        <w:ind w:left="0" w:firstLine="708"/>
        <w:jc w:val="both"/>
        <w:rPr>
          <w:rFonts w:ascii="Times New Roman" w:hAnsi="Times New Roman"/>
          <w:sz w:val="24"/>
          <w:szCs w:val="24"/>
          <w:highlight w:val="green"/>
        </w:rPr>
      </w:pPr>
      <w:r w:rsidRPr="00D90B8D">
        <w:rPr>
          <w:rFonts w:ascii="Times New Roman" w:hAnsi="Times New Roman"/>
          <w:sz w:val="24"/>
          <w:szCs w:val="24"/>
        </w:rPr>
        <w:t xml:space="preserve">Подробният устройствен план цели промяна предназначението на земеделски имот с идентификатор 03304.14.110 по КК и КР на с. Белащица, съобразно изискванията на ЗОЗЗ и ППЗОЗЗ за неземеделски </w:t>
      </w:r>
      <w:r w:rsidRPr="0066239A">
        <w:rPr>
          <w:rFonts w:ascii="Times New Roman" w:hAnsi="Times New Roman"/>
          <w:sz w:val="24"/>
          <w:szCs w:val="24"/>
        </w:rPr>
        <w:t>нужди, като същият се разделя на пет нови имота за застрояване с предназначение: „За жилищно строителство“.</w:t>
      </w:r>
      <w:r w:rsidR="006B41DE" w:rsidRPr="001F7A89">
        <w:rPr>
          <w:rFonts w:ascii="Times New Roman" w:hAnsi="Times New Roman"/>
          <w:sz w:val="24"/>
          <w:szCs w:val="24"/>
          <w:highlight w:val="green"/>
        </w:rPr>
        <w:t xml:space="preserve"> </w:t>
      </w:r>
    </w:p>
    <w:p w14:paraId="3F440F02" w14:textId="77777777" w:rsidR="00A012BD" w:rsidRPr="006E53DE" w:rsidRDefault="00A012BD" w:rsidP="00A012BD">
      <w:pPr>
        <w:pStyle w:val="a4"/>
        <w:spacing w:after="0" w:line="312" w:lineRule="auto"/>
        <w:ind w:left="0" w:firstLine="708"/>
        <w:jc w:val="both"/>
        <w:rPr>
          <w:rFonts w:ascii="Times New Roman" w:hAnsi="Times New Roman"/>
          <w:sz w:val="24"/>
          <w:szCs w:val="24"/>
        </w:rPr>
      </w:pPr>
      <w:r w:rsidRPr="006E53DE">
        <w:rPr>
          <w:rFonts w:ascii="Times New Roman" w:hAnsi="Times New Roman"/>
          <w:sz w:val="24"/>
          <w:szCs w:val="24"/>
        </w:rPr>
        <w:t>От земеделския имот, предмет на инвестиционното предложение, ще се образуват 5 нови УПИ с устройствена зона „Жм” със следните показатели за застрояване: Височина до 10м, Пзастр. до 60%, Кинт до 1.2, Позел. мин 40%.</w:t>
      </w:r>
    </w:p>
    <w:p w14:paraId="31008ABB" w14:textId="77777777" w:rsidR="00A012BD" w:rsidRPr="00A012BD" w:rsidRDefault="00A012BD" w:rsidP="00A012BD">
      <w:pPr>
        <w:pStyle w:val="a4"/>
        <w:spacing w:after="0" w:line="312" w:lineRule="auto"/>
        <w:ind w:left="0" w:firstLine="708"/>
        <w:jc w:val="both"/>
        <w:rPr>
          <w:rFonts w:ascii="Times New Roman" w:hAnsi="Times New Roman"/>
          <w:sz w:val="24"/>
          <w:szCs w:val="24"/>
        </w:rPr>
      </w:pPr>
      <w:r w:rsidRPr="006E53DE">
        <w:rPr>
          <w:rFonts w:ascii="Times New Roman" w:hAnsi="Times New Roman"/>
          <w:sz w:val="24"/>
          <w:szCs w:val="24"/>
        </w:rPr>
        <w:t xml:space="preserve">Предвидено е във всеки от новообособените имоти да се изгради по една нискоетажна еднофамилна жилищна сграда, при спазване на нормативните отстояния от регулационни </w:t>
      </w:r>
      <w:r w:rsidRPr="00A012BD">
        <w:rPr>
          <w:rFonts w:ascii="Times New Roman" w:hAnsi="Times New Roman"/>
          <w:sz w:val="24"/>
          <w:szCs w:val="24"/>
        </w:rPr>
        <w:t>линии по ЗУТ.</w:t>
      </w:r>
    </w:p>
    <w:p w14:paraId="5617C004" w14:textId="09CAEA37" w:rsidR="00A012BD" w:rsidRDefault="00A012BD" w:rsidP="00A012BD">
      <w:pPr>
        <w:pStyle w:val="a4"/>
        <w:spacing w:after="0" w:line="312" w:lineRule="auto"/>
        <w:ind w:left="0" w:firstLine="708"/>
        <w:jc w:val="both"/>
        <w:rPr>
          <w:rFonts w:ascii="Times New Roman" w:hAnsi="Times New Roman"/>
          <w:sz w:val="24"/>
          <w:szCs w:val="24"/>
        </w:rPr>
      </w:pPr>
      <w:r w:rsidRPr="00A012BD">
        <w:rPr>
          <w:rFonts w:ascii="Times New Roman" w:hAnsi="Times New Roman"/>
          <w:sz w:val="24"/>
          <w:szCs w:val="24"/>
        </w:rPr>
        <w:t>Застрояването ще се реализира свободно, в рамките на определени ограничителни линии на застрояване, при спазване на котировките и показателите за застрояване в устройствена зона „Жм“.</w:t>
      </w:r>
    </w:p>
    <w:p w14:paraId="4887E78B" w14:textId="60E48694" w:rsidR="00A012BD" w:rsidRPr="006E53DE" w:rsidRDefault="00047CCD" w:rsidP="00A012BD">
      <w:pPr>
        <w:pStyle w:val="a4"/>
        <w:spacing w:after="0" w:line="312" w:lineRule="auto"/>
        <w:ind w:left="0" w:firstLine="708"/>
        <w:jc w:val="both"/>
        <w:rPr>
          <w:rFonts w:ascii="Times New Roman" w:hAnsi="Times New Roman"/>
          <w:sz w:val="24"/>
          <w:szCs w:val="24"/>
        </w:rPr>
      </w:pPr>
      <w:r w:rsidRPr="009524B9">
        <w:rPr>
          <w:rFonts w:ascii="Times New Roman" w:hAnsi="Times New Roman"/>
          <w:sz w:val="24"/>
          <w:szCs w:val="24"/>
        </w:rPr>
        <w:t>Свободното дворно място ще бъде озеленено в комбинация от ниска и висока растителност.</w:t>
      </w:r>
      <w:r w:rsidR="009524B9" w:rsidRPr="009524B9">
        <w:rPr>
          <w:rFonts w:ascii="Times New Roman" w:hAnsi="Times New Roman"/>
          <w:sz w:val="24"/>
          <w:szCs w:val="24"/>
        </w:rPr>
        <w:t xml:space="preserve"> Ще се устроят зелени площи с места за сядане на открито</w:t>
      </w:r>
      <w:r w:rsidR="009524B9">
        <w:rPr>
          <w:rFonts w:ascii="Times New Roman" w:hAnsi="Times New Roman"/>
          <w:sz w:val="24"/>
          <w:szCs w:val="24"/>
        </w:rPr>
        <w:t xml:space="preserve"> за живущите</w:t>
      </w:r>
      <w:r w:rsidR="009524B9" w:rsidRPr="009524B9">
        <w:rPr>
          <w:rFonts w:ascii="Times New Roman" w:hAnsi="Times New Roman"/>
          <w:sz w:val="24"/>
          <w:szCs w:val="24"/>
        </w:rPr>
        <w:t>. Част от имота ще бъде заделен за нов БКТП.</w:t>
      </w:r>
    </w:p>
    <w:p w14:paraId="7CD6FAF3" w14:textId="77777777" w:rsidR="00A012BD" w:rsidRPr="006E53DE" w:rsidRDefault="00A012BD" w:rsidP="00A012BD">
      <w:pPr>
        <w:pStyle w:val="a4"/>
        <w:spacing w:after="0" w:line="312" w:lineRule="auto"/>
        <w:ind w:left="0" w:firstLine="708"/>
        <w:jc w:val="both"/>
        <w:rPr>
          <w:rFonts w:ascii="Times New Roman" w:hAnsi="Times New Roman"/>
          <w:sz w:val="24"/>
          <w:szCs w:val="24"/>
        </w:rPr>
      </w:pPr>
      <w:r w:rsidRPr="006E53DE">
        <w:rPr>
          <w:rFonts w:ascii="Times New Roman" w:hAnsi="Times New Roman"/>
          <w:sz w:val="24"/>
          <w:szCs w:val="24"/>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5E66465E" w14:textId="77777777" w:rsidR="00A012BD" w:rsidRPr="002D1FA6" w:rsidRDefault="00A012BD" w:rsidP="00A012BD">
      <w:pPr>
        <w:pStyle w:val="a4"/>
        <w:spacing w:after="0" w:line="312" w:lineRule="auto"/>
        <w:ind w:left="0" w:firstLine="708"/>
        <w:jc w:val="both"/>
        <w:rPr>
          <w:rFonts w:ascii="Times New Roman" w:hAnsi="Times New Roman"/>
          <w:sz w:val="24"/>
          <w:szCs w:val="24"/>
        </w:rPr>
      </w:pPr>
      <w:r w:rsidRPr="002D1FA6">
        <w:rPr>
          <w:rFonts w:ascii="Times New Roman" w:hAnsi="Times New Roman"/>
          <w:sz w:val="24"/>
          <w:szCs w:val="24"/>
        </w:rPr>
        <w:lastRenderedPageBreak/>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14A67B5D" w14:textId="77777777" w:rsidR="00A012BD" w:rsidRPr="00A012BD" w:rsidRDefault="00A012BD" w:rsidP="00A012BD">
      <w:pPr>
        <w:pStyle w:val="a4"/>
        <w:spacing w:after="0" w:line="312" w:lineRule="auto"/>
        <w:ind w:left="0" w:firstLine="708"/>
        <w:jc w:val="both"/>
        <w:rPr>
          <w:rFonts w:ascii="Times New Roman" w:hAnsi="Times New Roman"/>
          <w:sz w:val="24"/>
          <w:szCs w:val="24"/>
        </w:rPr>
      </w:pPr>
      <w:r w:rsidRPr="00A012BD">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A012BD" w:rsidRDefault="00A012BD" w:rsidP="00A012BD">
      <w:pPr>
        <w:pStyle w:val="a4"/>
        <w:spacing w:after="0" w:line="312" w:lineRule="auto"/>
        <w:ind w:left="0" w:firstLine="708"/>
        <w:jc w:val="both"/>
        <w:rPr>
          <w:rFonts w:ascii="Times New Roman" w:hAnsi="Times New Roman"/>
          <w:sz w:val="24"/>
          <w:szCs w:val="24"/>
        </w:rPr>
      </w:pPr>
      <w:r w:rsidRPr="00A012BD">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A012BD" w:rsidRDefault="00A012BD" w:rsidP="00A012BD">
      <w:pPr>
        <w:pStyle w:val="a4"/>
        <w:spacing w:after="0" w:line="312" w:lineRule="auto"/>
        <w:ind w:left="0" w:firstLine="708"/>
        <w:jc w:val="both"/>
        <w:rPr>
          <w:rFonts w:ascii="Times New Roman" w:hAnsi="Times New Roman"/>
          <w:sz w:val="24"/>
          <w:szCs w:val="24"/>
        </w:rPr>
      </w:pPr>
      <w:r w:rsidRPr="00271514">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1F7A89" w:rsidRDefault="008C1E89" w:rsidP="00935430">
      <w:pPr>
        <w:pStyle w:val="a4"/>
        <w:spacing w:after="0" w:line="331" w:lineRule="auto"/>
        <w:ind w:left="0" w:firstLine="708"/>
        <w:jc w:val="both"/>
        <w:rPr>
          <w:rFonts w:ascii="Times New Roman" w:hAnsi="Times New Roman"/>
          <w:b/>
          <w:sz w:val="24"/>
          <w:szCs w:val="24"/>
          <w:highlight w:val="green"/>
        </w:rPr>
      </w:pPr>
    </w:p>
    <w:p w14:paraId="04DECBEE" w14:textId="77777777" w:rsidR="004F4FEF" w:rsidRPr="00FA44C3" w:rsidRDefault="00B70AF4" w:rsidP="00935430">
      <w:pPr>
        <w:pStyle w:val="a4"/>
        <w:spacing w:after="0" w:line="331" w:lineRule="auto"/>
        <w:ind w:left="0" w:firstLine="708"/>
        <w:jc w:val="both"/>
        <w:rPr>
          <w:rFonts w:ascii="Times New Roman" w:hAnsi="Times New Roman"/>
          <w:b/>
          <w:sz w:val="24"/>
          <w:szCs w:val="24"/>
        </w:rPr>
      </w:pPr>
      <w:r w:rsidRPr="00FA44C3">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FA44C3" w:rsidRDefault="00C30197" w:rsidP="00935430">
      <w:pPr>
        <w:pStyle w:val="a4"/>
        <w:spacing w:after="0" w:line="331" w:lineRule="auto"/>
        <w:ind w:left="0" w:firstLine="708"/>
        <w:jc w:val="both"/>
        <w:rPr>
          <w:rFonts w:ascii="Times New Roman" w:hAnsi="Times New Roman"/>
          <w:sz w:val="24"/>
          <w:szCs w:val="24"/>
        </w:rPr>
      </w:pPr>
      <w:r w:rsidRPr="00FA44C3">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FA44C3" w:rsidRDefault="00804E2C" w:rsidP="00935430">
      <w:pPr>
        <w:pStyle w:val="a4"/>
        <w:spacing w:after="0" w:line="331" w:lineRule="auto"/>
        <w:ind w:left="0" w:firstLine="708"/>
        <w:jc w:val="both"/>
        <w:rPr>
          <w:rFonts w:ascii="Times New Roman" w:hAnsi="Times New Roman"/>
          <w:sz w:val="24"/>
          <w:szCs w:val="24"/>
        </w:rPr>
      </w:pPr>
      <w:r w:rsidRPr="00FA44C3">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FA44C3">
        <w:rPr>
          <w:rFonts w:ascii="Times New Roman" w:hAnsi="Times New Roman"/>
          <w:sz w:val="24"/>
          <w:szCs w:val="24"/>
        </w:rPr>
        <w:t xml:space="preserve"> „Родопи“ -</w:t>
      </w:r>
      <w:r w:rsidRPr="00FA44C3">
        <w:rPr>
          <w:rFonts w:ascii="Times New Roman" w:hAnsi="Times New Roman"/>
          <w:sz w:val="24"/>
          <w:szCs w:val="24"/>
        </w:rPr>
        <w:t xml:space="preserve"> Пловдив.</w:t>
      </w:r>
    </w:p>
    <w:p w14:paraId="60D9AC08" w14:textId="77777777" w:rsidR="00804E2C" w:rsidRPr="00FA44C3" w:rsidRDefault="00CE4674" w:rsidP="00935430">
      <w:pPr>
        <w:pStyle w:val="a4"/>
        <w:spacing w:after="0" w:line="331" w:lineRule="auto"/>
        <w:ind w:left="0" w:firstLine="708"/>
        <w:jc w:val="both"/>
        <w:rPr>
          <w:rFonts w:ascii="Times New Roman" w:hAnsi="Times New Roman"/>
          <w:sz w:val="24"/>
          <w:szCs w:val="24"/>
        </w:rPr>
      </w:pPr>
      <w:r w:rsidRPr="00FA44C3">
        <w:rPr>
          <w:rFonts w:ascii="Times New Roman" w:hAnsi="Times New Roman"/>
          <w:sz w:val="24"/>
          <w:szCs w:val="24"/>
        </w:rPr>
        <w:t>В близост до имота</w:t>
      </w:r>
      <w:r w:rsidR="00804E2C" w:rsidRPr="00FA44C3">
        <w:rPr>
          <w:rFonts w:ascii="Times New Roman" w:hAnsi="Times New Roman"/>
          <w:sz w:val="24"/>
          <w:szCs w:val="24"/>
        </w:rPr>
        <w:t xml:space="preserve">, предмет на инвестиционното предложение, </w:t>
      </w:r>
      <w:r w:rsidRPr="00FA44C3">
        <w:rPr>
          <w:rFonts w:ascii="Times New Roman" w:hAnsi="Times New Roman"/>
          <w:sz w:val="24"/>
          <w:szCs w:val="24"/>
        </w:rPr>
        <w:t>има</w:t>
      </w:r>
      <w:r w:rsidR="00804E2C" w:rsidRPr="00FA44C3">
        <w:rPr>
          <w:rFonts w:ascii="Times New Roman" w:hAnsi="Times New Roman"/>
          <w:sz w:val="24"/>
          <w:szCs w:val="24"/>
        </w:rPr>
        <w:t xml:space="preserve"> имоти с променено предназначение, отредени за жилищно строителство </w:t>
      </w:r>
      <w:r w:rsidR="00024881" w:rsidRPr="00FA44C3">
        <w:rPr>
          <w:rFonts w:ascii="Times New Roman" w:hAnsi="Times New Roman"/>
          <w:sz w:val="24"/>
          <w:szCs w:val="24"/>
        </w:rPr>
        <w:t>с височина до 10м</w:t>
      </w:r>
      <w:r w:rsidR="00804E2C" w:rsidRPr="00FA44C3">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14:paraId="19A9A020" w14:textId="77777777" w:rsidR="00C30197" w:rsidRPr="00FA44C3" w:rsidRDefault="00C30197" w:rsidP="00935430">
      <w:pPr>
        <w:pStyle w:val="a4"/>
        <w:spacing w:after="0" w:line="331" w:lineRule="auto"/>
        <w:ind w:left="0" w:firstLine="708"/>
        <w:jc w:val="both"/>
        <w:rPr>
          <w:rFonts w:ascii="Times New Roman" w:hAnsi="Times New Roman"/>
          <w:sz w:val="24"/>
          <w:szCs w:val="24"/>
        </w:rPr>
      </w:pPr>
      <w:r w:rsidRPr="00FA44C3">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FA44C3">
        <w:rPr>
          <w:rFonts w:ascii="Times New Roman" w:hAnsi="Times New Roman"/>
          <w:sz w:val="24"/>
          <w:szCs w:val="24"/>
        </w:rPr>
        <w:t>ите</w:t>
      </w:r>
      <w:r w:rsidRPr="00FA44C3">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FA44C3" w:rsidRDefault="00505634" w:rsidP="00935430">
      <w:pPr>
        <w:pStyle w:val="a4"/>
        <w:spacing w:after="0" w:line="331" w:lineRule="auto"/>
        <w:ind w:left="0" w:firstLine="708"/>
        <w:jc w:val="both"/>
        <w:rPr>
          <w:rFonts w:ascii="Times New Roman" w:hAnsi="Times New Roman"/>
          <w:sz w:val="24"/>
          <w:szCs w:val="24"/>
        </w:rPr>
      </w:pPr>
      <w:r w:rsidRPr="00FA44C3">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FA44C3">
        <w:rPr>
          <w:rFonts w:ascii="Times New Roman" w:hAnsi="Times New Roman"/>
          <w:sz w:val="24"/>
          <w:szCs w:val="24"/>
        </w:rPr>
        <w:t>ите</w:t>
      </w:r>
      <w:r w:rsidR="00C35C60" w:rsidRPr="00FA44C3">
        <w:rPr>
          <w:rFonts w:ascii="Times New Roman" w:hAnsi="Times New Roman"/>
          <w:sz w:val="24"/>
          <w:szCs w:val="24"/>
        </w:rPr>
        <w:t xml:space="preserve"> </w:t>
      </w:r>
      <w:r w:rsidRPr="00FA44C3">
        <w:rPr>
          <w:rFonts w:ascii="Times New Roman" w:hAnsi="Times New Roman"/>
          <w:sz w:val="24"/>
          <w:szCs w:val="24"/>
        </w:rPr>
        <w:t>УПИ</w:t>
      </w:r>
      <w:r w:rsidR="00F208B7" w:rsidRPr="00FA44C3">
        <w:rPr>
          <w:rFonts w:ascii="Times New Roman" w:hAnsi="Times New Roman"/>
          <w:sz w:val="24"/>
          <w:szCs w:val="24"/>
        </w:rPr>
        <w:t xml:space="preserve">, </w:t>
      </w:r>
      <w:r w:rsidRPr="00FA44C3">
        <w:rPr>
          <w:rFonts w:ascii="Times New Roman" w:hAnsi="Times New Roman"/>
          <w:sz w:val="24"/>
          <w:szCs w:val="24"/>
        </w:rPr>
        <w:t>съобразен</w:t>
      </w:r>
      <w:r w:rsidR="00F208B7" w:rsidRPr="00FA44C3">
        <w:rPr>
          <w:rFonts w:ascii="Times New Roman" w:hAnsi="Times New Roman"/>
          <w:sz w:val="24"/>
          <w:szCs w:val="24"/>
        </w:rPr>
        <w:t>и</w:t>
      </w:r>
      <w:r w:rsidRPr="00FA44C3">
        <w:rPr>
          <w:rFonts w:ascii="Times New Roman" w:hAnsi="Times New Roman"/>
          <w:sz w:val="24"/>
          <w:szCs w:val="24"/>
        </w:rPr>
        <w:t xml:space="preserve"> със съществуващата техническа инфраструктура.</w:t>
      </w:r>
    </w:p>
    <w:p w14:paraId="4D37FBBA" w14:textId="1E08891F" w:rsidR="00C30197" w:rsidRPr="00D40231" w:rsidRDefault="00C30197" w:rsidP="00935430">
      <w:pPr>
        <w:pStyle w:val="a4"/>
        <w:spacing w:after="0" w:line="331" w:lineRule="auto"/>
        <w:ind w:left="0" w:firstLine="708"/>
        <w:jc w:val="both"/>
        <w:rPr>
          <w:rFonts w:ascii="Times New Roman" w:hAnsi="Times New Roman"/>
          <w:sz w:val="24"/>
          <w:szCs w:val="24"/>
        </w:rPr>
      </w:pPr>
      <w:r w:rsidRPr="00D40231">
        <w:rPr>
          <w:rFonts w:ascii="Times New Roman" w:hAnsi="Times New Roman"/>
          <w:sz w:val="24"/>
          <w:szCs w:val="24"/>
        </w:rPr>
        <w:t xml:space="preserve">Инвестиционното предложение ще се реализира в </w:t>
      </w:r>
      <w:r w:rsidR="00804E2C" w:rsidRPr="00D40231">
        <w:rPr>
          <w:rFonts w:ascii="Times New Roman" w:hAnsi="Times New Roman"/>
          <w:sz w:val="24"/>
          <w:szCs w:val="24"/>
        </w:rPr>
        <w:t>част</w:t>
      </w:r>
      <w:r w:rsidR="00FA44C3" w:rsidRPr="00D40231">
        <w:rPr>
          <w:rFonts w:ascii="Times New Roman" w:hAnsi="Times New Roman"/>
          <w:sz w:val="24"/>
          <w:szCs w:val="24"/>
        </w:rPr>
        <w:t>е</w:t>
      </w:r>
      <w:r w:rsidR="00804E2C" w:rsidRPr="00D40231">
        <w:rPr>
          <w:rFonts w:ascii="Times New Roman" w:hAnsi="Times New Roman"/>
          <w:sz w:val="24"/>
          <w:szCs w:val="24"/>
        </w:rPr>
        <w:t>н</w:t>
      </w:r>
      <w:r w:rsidRPr="00D40231">
        <w:rPr>
          <w:rFonts w:ascii="Times New Roman" w:hAnsi="Times New Roman"/>
          <w:sz w:val="24"/>
          <w:szCs w:val="24"/>
        </w:rPr>
        <w:t xml:space="preserve"> имот, след промяна предназначението на същи</w:t>
      </w:r>
      <w:r w:rsidR="00FA44C3" w:rsidRPr="00D40231">
        <w:rPr>
          <w:rFonts w:ascii="Times New Roman" w:hAnsi="Times New Roman"/>
          <w:sz w:val="24"/>
          <w:szCs w:val="24"/>
        </w:rPr>
        <w:t>я</w:t>
      </w:r>
      <w:r w:rsidR="00804E2C" w:rsidRPr="00D40231">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D40231">
        <w:rPr>
          <w:rFonts w:ascii="Times New Roman" w:hAnsi="Times New Roman"/>
          <w:sz w:val="24"/>
          <w:szCs w:val="24"/>
        </w:rPr>
        <w:t>.</w:t>
      </w:r>
    </w:p>
    <w:p w14:paraId="77C0DE97" w14:textId="77777777" w:rsidR="00C30197" w:rsidRPr="00D40231" w:rsidRDefault="00C30197" w:rsidP="00935430">
      <w:pPr>
        <w:pStyle w:val="a4"/>
        <w:spacing w:after="0" w:line="331" w:lineRule="auto"/>
        <w:ind w:left="0" w:firstLine="708"/>
        <w:jc w:val="both"/>
        <w:rPr>
          <w:rFonts w:ascii="Times New Roman" w:hAnsi="Times New Roman"/>
          <w:sz w:val="24"/>
          <w:szCs w:val="24"/>
        </w:rPr>
      </w:pPr>
      <w:r w:rsidRPr="00D40231">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D40231" w:rsidRDefault="006A7084" w:rsidP="00935430">
      <w:pPr>
        <w:pStyle w:val="a4"/>
        <w:spacing w:after="0" w:line="331" w:lineRule="auto"/>
        <w:ind w:left="0" w:firstLine="708"/>
        <w:jc w:val="both"/>
        <w:rPr>
          <w:rFonts w:ascii="Times New Roman" w:hAnsi="Times New Roman"/>
          <w:color w:val="FF0000"/>
          <w:sz w:val="24"/>
          <w:szCs w:val="24"/>
        </w:rPr>
      </w:pPr>
    </w:p>
    <w:p w14:paraId="4D2F5CB6" w14:textId="77777777" w:rsidR="00641C24" w:rsidRPr="00D40231" w:rsidRDefault="00641C24" w:rsidP="00935430">
      <w:pPr>
        <w:pStyle w:val="a4"/>
        <w:spacing w:after="0" w:line="331" w:lineRule="auto"/>
        <w:ind w:left="0" w:firstLine="708"/>
        <w:jc w:val="both"/>
        <w:rPr>
          <w:rFonts w:ascii="Times New Roman" w:hAnsi="Times New Roman"/>
          <w:b/>
          <w:sz w:val="24"/>
          <w:szCs w:val="24"/>
        </w:rPr>
      </w:pPr>
      <w:r w:rsidRPr="00D40231">
        <w:rPr>
          <w:rFonts w:ascii="Times New Roman" w:hAnsi="Times New Roman"/>
          <w:b/>
          <w:sz w:val="24"/>
          <w:szCs w:val="24"/>
        </w:rPr>
        <w:lastRenderedPageBreak/>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683D24E0" w:rsidR="0024435B" w:rsidRPr="00E1687F" w:rsidRDefault="0024435B" w:rsidP="00935430">
      <w:pPr>
        <w:pStyle w:val="a4"/>
        <w:spacing w:after="0" w:line="331" w:lineRule="auto"/>
        <w:ind w:left="0" w:firstLine="708"/>
        <w:jc w:val="both"/>
        <w:rPr>
          <w:rFonts w:ascii="Times New Roman" w:hAnsi="Times New Roman"/>
          <w:sz w:val="24"/>
          <w:szCs w:val="24"/>
        </w:rPr>
      </w:pPr>
      <w:r w:rsidRPr="00E1687F">
        <w:rPr>
          <w:rFonts w:ascii="Times New Roman" w:hAnsi="Times New Roman"/>
          <w:sz w:val="24"/>
          <w:szCs w:val="24"/>
        </w:rPr>
        <w:t>Реализацията на инвестиционното предложение е свързана с промяна пред</w:t>
      </w:r>
      <w:r w:rsidR="00B913B2" w:rsidRPr="00E1687F">
        <w:rPr>
          <w:rFonts w:ascii="Times New Roman" w:hAnsi="Times New Roman"/>
          <w:sz w:val="24"/>
          <w:szCs w:val="24"/>
        </w:rPr>
        <w:t xml:space="preserve">назначение на </w:t>
      </w:r>
      <w:r w:rsidRPr="00E1687F">
        <w:rPr>
          <w:rFonts w:ascii="Times New Roman" w:hAnsi="Times New Roman"/>
          <w:sz w:val="24"/>
          <w:szCs w:val="24"/>
        </w:rPr>
        <w:t>земеделск</w:t>
      </w:r>
      <w:r w:rsidR="00004D9A" w:rsidRPr="00E1687F">
        <w:rPr>
          <w:rFonts w:ascii="Times New Roman" w:hAnsi="Times New Roman"/>
          <w:sz w:val="24"/>
          <w:szCs w:val="24"/>
        </w:rPr>
        <w:t>а</w:t>
      </w:r>
      <w:r w:rsidRPr="00E1687F">
        <w:rPr>
          <w:rFonts w:ascii="Times New Roman" w:hAnsi="Times New Roman"/>
          <w:sz w:val="24"/>
          <w:szCs w:val="24"/>
        </w:rPr>
        <w:t xml:space="preserve"> зем</w:t>
      </w:r>
      <w:r w:rsidR="00004D9A" w:rsidRPr="00E1687F">
        <w:rPr>
          <w:rFonts w:ascii="Times New Roman" w:hAnsi="Times New Roman"/>
          <w:sz w:val="24"/>
          <w:szCs w:val="24"/>
        </w:rPr>
        <w:t>я</w:t>
      </w:r>
      <w:r w:rsidRPr="00E1687F">
        <w:rPr>
          <w:rFonts w:ascii="Times New Roman" w:hAnsi="Times New Roman"/>
          <w:sz w:val="24"/>
          <w:szCs w:val="24"/>
        </w:rPr>
        <w:t xml:space="preserve"> </w:t>
      </w:r>
      <w:r w:rsidR="00B913B2" w:rsidRPr="00E1687F">
        <w:rPr>
          <w:rFonts w:ascii="Times New Roman" w:hAnsi="Times New Roman"/>
          <w:sz w:val="24"/>
          <w:szCs w:val="24"/>
        </w:rPr>
        <w:t xml:space="preserve">с </w:t>
      </w:r>
      <w:r w:rsidRPr="00E1687F">
        <w:rPr>
          <w:rFonts w:ascii="Times New Roman" w:hAnsi="Times New Roman"/>
          <w:sz w:val="24"/>
          <w:szCs w:val="24"/>
        </w:rPr>
        <w:t xml:space="preserve">площ </w:t>
      </w:r>
      <w:r w:rsidR="00E1687F" w:rsidRPr="00E1687F">
        <w:rPr>
          <w:rFonts w:ascii="Times New Roman" w:hAnsi="Times New Roman"/>
          <w:sz w:val="24"/>
          <w:szCs w:val="24"/>
        </w:rPr>
        <w:t>6894</w:t>
      </w:r>
      <w:r w:rsidRPr="00E1687F">
        <w:rPr>
          <w:rFonts w:ascii="Times New Roman" w:hAnsi="Times New Roman"/>
          <w:sz w:val="24"/>
          <w:szCs w:val="24"/>
        </w:rPr>
        <w:t xml:space="preserve"> кв.м. </w:t>
      </w:r>
    </w:p>
    <w:p w14:paraId="25EC7FFA" w14:textId="77777777" w:rsidR="00B913B2" w:rsidRPr="00E1687F" w:rsidRDefault="00B913B2"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lang w:val="bg-BG"/>
        </w:rPr>
        <w:t xml:space="preserve">По време на строителството на </w:t>
      </w:r>
      <w:r w:rsidR="00A67EE1" w:rsidRPr="00E1687F">
        <w:rPr>
          <w:rFonts w:ascii="Times New Roman" w:eastAsia="Calibri" w:hAnsi="Times New Roman"/>
          <w:sz w:val="24"/>
          <w:szCs w:val="24"/>
          <w:lang w:val="bg-BG"/>
        </w:rPr>
        <w:t>жилищните сгради</w:t>
      </w:r>
      <w:r w:rsidRPr="00E1687F">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Pr="00E1687F" w:rsidRDefault="00B913B2"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397C52F4" w14:textId="77777777" w:rsidR="00E1687F" w:rsidRPr="00E55174" w:rsidRDefault="00E1687F" w:rsidP="00E1687F">
      <w:pPr>
        <w:pStyle w:val="a4"/>
        <w:spacing w:after="0" w:line="331" w:lineRule="auto"/>
        <w:ind w:left="0" w:firstLine="708"/>
        <w:jc w:val="both"/>
        <w:rPr>
          <w:rFonts w:ascii="Times New Roman" w:hAnsi="Times New Roman"/>
          <w:sz w:val="24"/>
          <w:szCs w:val="24"/>
        </w:rPr>
      </w:pPr>
      <w:r w:rsidRPr="00E55174">
        <w:rPr>
          <w:rFonts w:ascii="Times New Roman" w:hAnsi="Times New Roman"/>
          <w:sz w:val="24"/>
          <w:szCs w:val="24"/>
        </w:rPr>
        <w:t>Възложителят предвижда да извърши продажба на новообразуваните УПИ на физически лица, които на основание чл.44, ал.4 от ЗВ ще изградят собствени водоизточници. Физическите лица, собственици на новообразуваните имоти, няма да е необходимо да имат разрешителни за водовземане от подземни води. За кладенец за индивидуално безплатно водовземане на подземни води не е необходимо разрешително. Изграждането ще става след като собственикът уведоми директора на съответната басейнова дирекция, а в тримесечен срок от изграждането му следва да впише кладенеца/сондажа в регистъра на водовземните съоръжения от подземни води за задоволяване на собствени потребности на гражданите.</w:t>
      </w:r>
    </w:p>
    <w:p w14:paraId="71873AD9" w14:textId="77777777" w:rsidR="00E1687F" w:rsidRPr="00E55174" w:rsidRDefault="00E1687F" w:rsidP="00E1687F">
      <w:pPr>
        <w:pStyle w:val="a4"/>
        <w:spacing w:after="0" w:line="331" w:lineRule="auto"/>
        <w:ind w:left="0" w:firstLine="708"/>
        <w:jc w:val="both"/>
        <w:rPr>
          <w:rFonts w:ascii="Times New Roman" w:hAnsi="Times New Roman"/>
          <w:sz w:val="24"/>
          <w:szCs w:val="24"/>
        </w:rPr>
      </w:pPr>
      <w:r w:rsidRPr="00E55174">
        <w:rPr>
          <w:rFonts w:ascii="Times New Roman" w:hAnsi="Times New Roman"/>
          <w:sz w:val="24"/>
          <w:szCs w:val="24"/>
        </w:rPr>
        <w:t>Предвидените за изграждане 5 еднофамилни жилищни сгради ще се проектират за около 20 живущи. Ще се изградят самостоятелни водоизточници във всеки имот. Водовземането за собствени нужди  е безплатно до 10м</w:t>
      </w:r>
      <w:r w:rsidRPr="00E1687F">
        <w:rPr>
          <w:rFonts w:ascii="Times New Roman" w:hAnsi="Times New Roman"/>
          <w:sz w:val="24"/>
          <w:szCs w:val="24"/>
        </w:rPr>
        <w:t>3</w:t>
      </w:r>
      <w:r w:rsidRPr="00E55174">
        <w:rPr>
          <w:rFonts w:ascii="Times New Roman" w:hAnsi="Times New Roman"/>
          <w:sz w:val="24"/>
          <w:szCs w:val="24"/>
        </w:rPr>
        <w:t>/д съгласно чл.43, ал.2, Закона за водите: Физическите лица - собственици или ползватели на недвижим имот, разположен в границите на населените места и селищните образувания, имат право на безвъзмездно водовземане до 10 куб.м на денонощие за собствени потребности от намиращите се в него повърхностни и подземни води, както и в случаите на ползване на индивидуални системи за отопление и/или охлаждане с обща инсталирана мощност до 50 kW, използващи като първичен енергиен източник енергията на сухите зони в земните недра и на подземните води с температура до 20 °С, с изключение на минералните води.</w:t>
      </w:r>
    </w:p>
    <w:p w14:paraId="6BE9795C" w14:textId="77777777" w:rsidR="00E1687F" w:rsidRPr="00E55174" w:rsidRDefault="00E1687F" w:rsidP="00E1687F">
      <w:pPr>
        <w:pStyle w:val="a4"/>
        <w:spacing w:after="0" w:line="331" w:lineRule="auto"/>
        <w:ind w:left="0" w:firstLine="708"/>
        <w:jc w:val="both"/>
        <w:rPr>
          <w:rFonts w:ascii="Times New Roman" w:hAnsi="Times New Roman"/>
          <w:sz w:val="24"/>
          <w:szCs w:val="24"/>
        </w:rPr>
      </w:pPr>
      <w:r w:rsidRPr="00E55174">
        <w:rPr>
          <w:rFonts w:ascii="Times New Roman" w:hAnsi="Times New Roman"/>
          <w:sz w:val="24"/>
          <w:szCs w:val="24"/>
        </w:rPr>
        <w:t>За питейни нужди на живущите ще се ползва бутилирана минерална вода.</w:t>
      </w:r>
    </w:p>
    <w:p w14:paraId="3B2119BD" w14:textId="76E1B93A" w:rsidR="00347924" w:rsidRPr="00E1687F" w:rsidRDefault="00E1687F" w:rsidP="00E1687F">
      <w:pPr>
        <w:pStyle w:val="a4"/>
        <w:spacing w:after="0" w:line="331" w:lineRule="auto"/>
        <w:ind w:left="0" w:firstLine="708"/>
        <w:jc w:val="both"/>
        <w:rPr>
          <w:rFonts w:ascii="Times New Roman" w:hAnsi="Times New Roman"/>
          <w:sz w:val="24"/>
          <w:szCs w:val="24"/>
        </w:rPr>
      </w:pPr>
      <w:r w:rsidRPr="00E1687F">
        <w:rPr>
          <w:rFonts w:ascii="Times New Roman" w:hAnsi="Times New Roman"/>
          <w:sz w:val="24"/>
          <w:szCs w:val="24"/>
        </w:rPr>
        <w:t>За противопожарни нужди ще се изпълни ПП резервоар, подземно.</w:t>
      </w:r>
    </w:p>
    <w:p w14:paraId="3118F31A" w14:textId="3C7E72D5" w:rsidR="00EB0C0E" w:rsidRPr="00E1687F" w:rsidRDefault="00EB0C0E" w:rsidP="00935430">
      <w:pPr>
        <w:spacing w:after="0" w:line="331" w:lineRule="auto"/>
        <w:ind w:firstLine="709"/>
        <w:jc w:val="both"/>
        <w:rPr>
          <w:rFonts w:ascii="Times New Roman" w:eastAsia="Calibri" w:hAnsi="Times New Roman"/>
          <w:sz w:val="24"/>
          <w:szCs w:val="24"/>
          <w:lang w:val="bg-BG"/>
        </w:rPr>
      </w:pPr>
      <w:r w:rsidRPr="00E1687F">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w:t>
      </w:r>
      <w:r w:rsidRPr="00E1687F">
        <w:rPr>
          <w:rFonts w:ascii="Times New Roman" w:eastAsia="Calibri" w:hAnsi="Times New Roman"/>
          <w:sz w:val="24"/>
          <w:szCs w:val="24"/>
        </w:rPr>
        <w:t xml:space="preserve"> съо</w:t>
      </w:r>
      <w:r w:rsidR="00E1687F" w:rsidRPr="00E1687F">
        <w:rPr>
          <w:rFonts w:ascii="Times New Roman" w:eastAsia="Calibri" w:hAnsi="Times New Roman"/>
          <w:sz w:val="24"/>
          <w:szCs w:val="24"/>
        </w:rPr>
        <w:t>тветстваща на заявената мощност</w:t>
      </w:r>
      <w:r w:rsidRPr="00E1687F">
        <w:rPr>
          <w:rFonts w:ascii="Times New Roman" w:hAnsi="Times New Roman"/>
          <w:sz w:val="24"/>
          <w:szCs w:val="24"/>
        </w:rPr>
        <w:t>. Предвидено е да се изгради трафопост със съответната сервитутна зона.</w:t>
      </w:r>
    </w:p>
    <w:p w14:paraId="2DB39C2A" w14:textId="77777777" w:rsidR="00E16923" w:rsidRPr="00E1687F" w:rsidRDefault="00E16923"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lang w:val="bg-BG"/>
        </w:rPr>
        <w:t>Не се предвижда газификация на сградите.</w:t>
      </w:r>
    </w:p>
    <w:p w14:paraId="5E7ABE5D" w14:textId="77777777" w:rsidR="006867D8" w:rsidRPr="00E1687F" w:rsidRDefault="006867D8"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E1687F" w:rsidRDefault="00B913B2"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E1687F">
        <w:rPr>
          <w:rFonts w:ascii="Times New Roman" w:eastAsia="Calibri" w:hAnsi="Times New Roman"/>
          <w:sz w:val="24"/>
          <w:szCs w:val="24"/>
          <w:lang w:val="bg-BG"/>
        </w:rPr>
        <w:t xml:space="preserve">подпори при </w:t>
      </w:r>
      <w:r w:rsidR="006867D8" w:rsidRPr="00E1687F">
        <w:rPr>
          <w:rFonts w:ascii="Times New Roman" w:eastAsia="Calibri" w:hAnsi="Times New Roman"/>
          <w:sz w:val="24"/>
          <w:szCs w:val="24"/>
          <w:lang w:val="bg-BG"/>
        </w:rPr>
        <w:t>кофраж</w:t>
      </w:r>
      <w:r w:rsidRPr="00E1687F">
        <w:rPr>
          <w:rFonts w:ascii="Times New Roman" w:eastAsia="Calibri" w:hAnsi="Times New Roman"/>
          <w:sz w:val="24"/>
          <w:szCs w:val="24"/>
          <w:lang w:val="bg-BG"/>
        </w:rPr>
        <w:t xml:space="preserve">, </w:t>
      </w:r>
      <w:r w:rsidR="006867D8" w:rsidRPr="00E1687F">
        <w:rPr>
          <w:rFonts w:ascii="Times New Roman" w:eastAsia="Calibri" w:hAnsi="Times New Roman"/>
          <w:sz w:val="24"/>
          <w:szCs w:val="24"/>
          <w:lang w:val="bg-BG"/>
        </w:rPr>
        <w:t xml:space="preserve">покривна конструкция, </w:t>
      </w:r>
      <w:r w:rsidRPr="00E1687F">
        <w:rPr>
          <w:rFonts w:ascii="Times New Roman" w:eastAsia="Calibri" w:hAnsi="Times New Roman"/>
          <w:sz w:val="24"/>
          <w:szCs w:val="24"/>
          <w:lang w:val="bg-BG"/>
        </w:rPr>
        <w:t>настилка, вътрешен интериор и др.</w:t>
      </w:r>
    </w:p>
    <w:p w14:paraId="7E85C5D5" w14:textId="77777777" w:rsidR="00B913B2" w:rsidRPr="00E1687F" w:rsidRDefault="00B913B2"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lang w:val="bg-BG"/>
        </w:rPr>
        <w:lastRenderedPageBreak/>
        <w:t>Строителните материали – тухли, бетон, строителни разтвор</w:t>
      </w:r>
      <w:r w:rsidR="002C5412" w:rsidRPr="00E1687F">
        <w:rPr>
          <w:rFonts w:ascii="Times New Roman" w:eastAsia="Calibri" w:hAnsi="Times New Roman"/>
          <w:sz w:val="24"/>
          <w:szCs w:val="24"/>
          <w:lang w:val="bg-BG"/>
        </w:rPr>
        <w:t>и, настилки, метали, тръби за Ви</w:t>
      </w:r>
      <w:r w:rsidRPr="00E1687F">
        <w:rPr>
          <w:rFonts w:ascii="Times New Roman" w:eastAsia="Calibri" w:hAnsi="Times New Roman"/>
          <w:sz w:val="24"/>
          <w:szCs w:val="24"/>
          <w:lang w:val="bg-BG"/>
        </w:rPr>
        <w:t xml:space="preserve">К отклоненията и др. </w:t>
      </w:r>
      <w:r w:rsidR="002C5412" w:rsidRPr="00E1687F">
        <w:rPr>
          <w:rFonts w:ascii="Times New Roman" w:eastAsia="Calibri" w:hAnsi="Times New Roman"/>
          <w:sz w:val="24"/>
          <w:szCs w:val="24"/>
          <w:lang w:val="bg-BG"/>
        </w:rPr>
        <w:t>ще се доставят от фирма</w:t>
      </w:r>
      <w:r w:rsidRPr="00E1687F">
        <w:rPr>
          <w:rFonts w:ascii="Times New Roman" w:eastAsia="Calibri" w:hAnsi="Times New Roman"/>
          <w:sz w:val="24"/>
          <w:szCs w:val="24"/>
          <w:lang w:val="bg-BG"/>
        </w:rPr>
        <w:t>, която ще изпълнява строителните работи.</w:t>
      </w:r>
    </w:p>
    <w:p w14:paraId="63952E5B" w14:textId="77777777" w:rsidR="00347924" w:rsidRPr="00E1687F" w:rsidRDefault="00347924" w:rsidP="00935430">
      <w:pPr>
        <w:spacing w:after="0" w:line="331" w:lineRule="auto"/>
        <w:ind w:firstLine="709"/>
        <w:jc w:val="both"/>
        <w:rPr>
          <w:rFonts w:ascii="Times New Roman" w:eastAsia="Calibri" w:hAnsi="Times New Roman"/>
          <w:sz w:val="24"/>
          <w:szCs w:val="24"/>
          <w:lang w:val="bg-BG"/>
        </w:rPr>
      </w:pPr>
    </w:p>
    <w:p w14:paraId="6D038665" w14:textId="77777777" w:rsidR="00641C24" w:rsidRPr="00E1687F" w:rsidRDefault="00641C24" w:rsidP="00935430">
      <w:pPr>
        <w:pStyle w:val="a4"/>
        <w:spacing w:after="0" w:line="331" w:lineRule="auto"/>
        <w:ind w:left="0" w:firstLine="708"/>
        <w:jc w:val="both"/>
        <w:rPr>
          <w:rFonts w:ascii="Times New Roman" w:hAnsi="Times New Roman"/>
          <w:b/>
          <w:sz w:val="24"/>
          <w:szCs w:val="24"/>
        </w:rPr>
      </w:pPr>
      <w:r w:rsidRPr="00E1687F">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E1687F" w:rsidRDefault="00906000" w:rsidP="00935430">
      <w:pPr>
        <w:pStyle w:val="Body4"/>
        <w:spacing w:after="0" w:line="331" w:lineRule="auto"/>
        <w:ind w:left="0" w:firstLine="578"/>
        <w:jc w:val="both"/>
        <w:rPr>
          <w:rFonts w:ascii="Times New Roman" w:hAnsi="Times New Roman"/>
          <w:sz w:val="24"/>
          <w:szCs w:val="24"/>
        </w:rPr>
      </w:pPr>
      <w:r w:rsidRPr="00E1687F">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E1687F" w:rsidRDefault="00906000" w:rsidP="00935430">
      <w:pPr>
        <w:pStyle w:val="Body4"/>
        <w:spacing w:after="0" w:line="331" w:lineRule="auto"/>
        <w:ind w:left="0" w:firstLine="578"/>
        <w:jc w:val="both"/>
        <w:rPr>
          <w:rFonts w:ascii="Times New Roman" w:hAnsi="Times New Roman"/>
          <w:sz w:val="24"/>
          <w:szCs w:val="24"/>
        </w:rPr>
      </w:pPr>
      <w:r w:rsidRPr="00E1687F">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E1687F" w:rsidRDefault="00906000" w:rsidP="00935430">
      <w:pPr>
        <w:pStyle w:val="Body4"/>
        <w:spacing w:after="0" w:line="331" w:lineRule="auto"/>
        <w:ind w:left="0" w:firstLine="578"/>
        <w:jc w:val="both"/>
        <w:rPr>
          <w:rFonts w:ascii="Times New Roman" w:hAnsi="Times New Roman"/>
          <w:sz w:val="24"/>
          <w:szCs w:val="24"/>
        </w:rPr>
      </w:pPr>
      <w:r w:rsidRPr="00E1687F">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E1687F" w:rsidRDefault="0060511A" w:rsidP="00935430">
      <w:pPr>
        <w:pStyle w:val="Body4"/>
        <w:spacing w:after="0" w:line="331" w:lineRule="auto"/>
        <w:ind w:left="0" w:firstLine="578"/>
        <w:jc w:val="both"/>
        <w:rPr>
          <w:rFonts w:ascii="Times New Roman" w:hAnsi="Times New Roman"/>
          <w:sz w:val="24"/>
          <w:szCs w:val="24"/>
        </w:rPr>
      </w:pPr>
      <w:r w:rsidRPr="00E1687F">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E1687F" w:rsidRDefault="009850CE" w:rsidP="00935430">
      <w:pPr>
        <w:pStyle w:val="Body4"/>
        <w:spacing w:after="0" w:line="331" w:lineRule="auto"/>
        <w:ind w:left="0" w:firstLine="578"/>
        <w:jc w:val="both"/>
        <w:rPr>
          <w:rFonts w:ascii="Times New Roman" w:hAnsi="Times New Roman"/>
          <w:sz w:val="24"/>
          <w:szCs w:val="24"/>
        </w:rPr>
      </w:pPr>
      <w:r w:rsidRPr="00E1687F">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E1687F" w:rsidRDefault="00906000" w:rsidP="00935430">
      <w:pPr>
        <w:spacing w:after="0" w:line="331" w:lineRule="auto"/>
        <w:ind w:firstLine="709"/>
        <w:jc w:val="both"/>
        <w:rPr>
          <w:rFonts w:ascii="Times New Roman" w:hAnsi="Times New Roman"/>
          <w:sz w:val="24"/>
          <w:szCs w:val="24"/>
          <w:lang w:val="bg-BG"/>
        </w:rPr>
      </w:pPr>
      <w:r w:rsidRPr="00E1687F">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77777777" w:rsidR="00906000" w:rsidRPr="00E1687F" w:rsidRDefault="00B65513" w:rsidP="00935430">
      <w:pPr>
        <w:spacing w:after="0" w:line="331" w:lineRule="auto"/>
        <w:ind w:firstLine="709"/>
        <w:jc w:val="both"/>
        <w:rPr>
          <w:rFonts w:ascii="Times New Roman" w:eastAsia="Calibri" w:hAnsi="Times New Roman"/>
          <w:sz w:val="24"/>
          <w:szCs w:val="24"/>
          <w:lang w:val="bg-BG"/>
        </w:rPr>
      </w:pPr>
      <w:r w:rsidRPr="00E1687F">
        <w:rPr>
          <w:rFonts w:ascii="Times New Roman" w:hAnsi="Times New Roman"/>
          <w:sz w:val="24"/>
          <w:szCs w:val="24"/>
        </w:rPr>
        <w:t>Бракувани по време на строителството луминисцентни осветителни тела ще се събират и съхраняват в специално оборудвано помещение и ще се предават лице</w:t>
      </w:r>
      <w:r w:rsidRPr="00E1687F">
        <w:rPr>
          <w:rFonts w:ascii="Times New Roman" w:hAnsi="Times New Roman"/>
          <w:sz w:val="24"/>
          <w:szCs w:val="24"/>
          <w:lang w:val="bg-BG"/>
        </w:rPr>
        <w:t>,</w:t>
      </w:r>
      <w:r w:rsidRPr="00E1687F">
        <w:rPr>
          <w:rFonts w:ascii="Times New Roman" w:hAnsi="Times New Roman"/>
          <w:sz w:val="24"/>
          <w:szCs w:val="24"/>
        </w:rPr>
        <w:t xml:space="preserve"> притежаващо документ</w:t>
      </w:r>
      <w:r w:rsidRPr="00E1687F">
        <w:rPr>
          <w:rFonts w:ascii="Times New Roman" w:hAnsi="Times New Roman"/>
          <w:sz w:val="24"/>
          <w:szCs w:val="24"/>
          <w:lang w:val="bg-BG"/>
        </w:rPr>
        <w:t>,</w:t>
      </w:r>
      <w:r w:rsidRPr="00E1687F">
        <w:rPr>
          <w:rFonts w:ascii="Times New Roman" w:hAnsi="Times New Roman"/>
          <w:sz w:val="24"/>
          <w:szCs w:val="24"/>
        </w:rPr>
        <w:t xml:space="preserve"> издаден по реда на чл. </w:t>
      </w:r>
      <w:proofErr w:type="gramStart"/>
      <w:r w:rsidRPr="00E1687F">
        <w:rPr>
          <w:rFonts w:ascii="Times New Roman" w:hAnsi="Times New Roman"/>
          <w:sz w:val="24"/>
          <w:szCs w:val="24"/>
        </w:rPr>
        <w:t>35 от</w:t>
      </w:r>
      <w:proofErr w:type="gramEnd"/>
      <w:r w:rsidRPr="00E1687F">
        <w:rPr>
          <w:rFonts w:ascii="Times New Roman" w:hAnsi="Times New Roman"/>
          <w:sz w:val="24"/>
          <w:szCs w:val="24"/>
        </w:rPr>
        <w:t xml:space="preserve"> ЗУО за последващо третиране.</w:t>
      </w:r>
    </w:p>
    <w:p w14:paraId="51E76784" w14:textId="77777777" w:rsidR="00906000" w:rsidRPr="00E1687F" w:rsidRDefault="00906000"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rPr>
        <w:t>При изграждането на обекта ще генерират незначителни количества строителни отпадъци:</w:t>
      </w:r>
    </w:p>
    <w:p w14:paraId="357B261E" w14:textId="77777777" w:rsidR="00906000" w:rsidRPr="00E1687F" w:rsidRDefault="00906000"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rPr>
        <w:t xml:space="preserve">17.05.06. </w:t>
      </w:r>
      <w:r w:rsidRPr="00E1687F">
        <w:rPr>
          <w:rFonts w:ascii="Times New Roman" w:eastAsia="Calibri" w:hAnsi="Times New Roman"/>
          <w:sz w:val="24"/>
          <w:szCs w:val="24"/>
          <w:lang w:val="bg-BG"/>
        </w:rPr>
        <w:t xml:space="preserve"> </w:t>
      </w:r>
      <w:r w:rsidRPr="00E1687F">
        <w:rPr>
          <w:rFonts w:ascii="Times New Roman" w:eastAsia="Calibri" w:hAnsi="Times New Roman"/>
          <w:sz w:val="24"/>
          <w:szCs w:val="24"/>
          <w:lang w:val="bg-BG"/>
        </w:rPr>
        <w:tab/>
      </w:r>
      <w:r w:rsidRPr="00E1687F">
        <w:rPr>
          <w:rFonts w:ascii="Times New Roman" w:eastAsia="Calibri" w:hAnsi="Times New Roman"/>
          <w:sz w:val="24"/>
          <w:szCs w:val="24"/>
          <w:lang w:val="bg-BG"/>
        </w:rPr>
        <w:tab/>
      </w:r>
      <w:r w:rsidRPr="00E1687F">
        <w:rPr>
          <w:rFonts w:ascii="Times New Roman" w:eastAsia="Calibri" w:hAnsi="Times New Roman"/>
          <w:sz w:val="24"/>
          <w:szCs w:val="24"/>
          <w:lang w:val="bg-BG"/>
        </w:rPr>
        <w:tab/>
        <w:t>И</w:t>
      </w:r>
      <w:r w:rsidRPr="00E1687F">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E1687F" w:rsidRDefault="00906000"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rPr>
        <w:t xml:space="preserve">17.09.04. </w:t>
      </w:r>
      <w:r w:rsidRPr="00E1687F">
        <w:rPr>
          <w:rFonts w:ascii="Times New Roman" w:eastAsia="Calibri" w:hAnsi="Times New Roman"/>
          <w:sz w:val="24"/>
          <w:szCs w:val="24"/>
          <w:lang w:val="bg-BG"/>
        </w:rPr>
        <w:tab/>
      </w:r>
      <w:r w:rsidRPr="00E1687F">
        <w:rPr>
          <w:rFonts w:ascii="Times New Roman" w:eastAsia="Calibri" w:hAnsi="Times New Roman"/>
          <w:sz w:val="24"/>
          <w:szCs w:val="24"/>
          <w:lang w:val="bg-BG"/>
        </w:rPr>
        <w:tab/>
      </w:r>
      <w:r w:rsidRPr="00E1687F">
        <w:rPr>
          <w:rFonts w:ascii="Times New Roman" w:eastAsia="Calibri" w:hAnsi="Times New Roman"/>
          <w:sz w:val="24"/>
          <w:szCs w:val="24"/>
          <w:lang w:val="bg-BG"/>
        </w:rPr>
        <w:tab/>
        <w:t>С</w:t>
      </w:r>
      <w:r w:rsidRPr="00E1687F">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E1687F">
        <w:rPr>
          <w:rFonts w:ascii="Times New Roman" w:eastAsia="Calibri" w:hAnsi="Times New Roman"/>
          <w:sz w:val="24"/>
          <w:szCs w:val="24"/>
          <w:lang w:val="bg-BG"/>
        </w:rPr>
        <w:t xml:space="preserve">общината </w:t>
      </w:r>
      <w:r w:rsidRPr="00E1687F">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E1687F" w14:paraId="132BC827" w14:textId="77777777" w:rsidTr="00D877C3">
        <w:tc>
          <w:tcPr>
            <w:tcW w:w="2734" w:type="dxa"/>
          </w:tcPr>
          <w:p w14:paraId="4750464E" w14:textId="77777777" w:rsidR="00906000" w:rsidRPr="00E1687F" w:rsidRDefault="00906000"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rPr>
              <w:t>17</w:t>
            </w:r>
            <w:r w:rsidRPr="00E1687F">
              <w:rPr>
                <w:rFonts w:ascii="Times New Roman" w:eastAsia="Calibri" w:hAnsi="Times New Roman"/>
                <w:sz w:val="24"/>
                <w:szCs w:val="24"/>
                <w:lang w:val="bg-BG"/>
              </w:rPr>
              <w:t>.</w:t>
            </w:r>
            <w:r w:rsidRPr="00E1687F">
              <w:rPr>
                <w:rFonts w:ascii="Times New Roman" w:eastAsia="Calibri" w:hAnsi="Times New Roman"/>
                <w:sz w:val="24"/>
                <w:szCs w:val="24"/>
              </w:rPr>
              <w:t>01</w:t>
            </w:r>
            <w:r w:rsidRPr="00E1687F">
              <w:rPr>
                <w:rFonts w:ascii="Times New Roman" w:eastAsia="Calibri" w:hAnsi="Times New Roman"/>
                <w:sz w:val="24"/>
                <w:szCs w:val="24"/>
                <w:lang w:val="bg-BG"/>
              </w:rPr>
              <w:t>.</w:t>
            </w:r>
            <w:r w:rsidRPr="00E1687F">
              <w:rPr>
                <w:rFonts w:ascii="Times New Roman" w:eastAsia="Calibri" w:hAnsi="Times New Roman"/>
                <w:sz w:val="24"/>
                <w:szCs w:val="24"/>
              </w:rPr>
              <w:t>01</w:t>
            </w:r>
          </w:p>
        </w:tc>
        <w:tc>
          <w:tcPr>
            <w:tcW w:w="7066" w:type="dxa"/>
          </w:tcPr>
          <w:p w14:paraId="6DA5F819" w14:textId="77777777" w:rsidR="00906000" w:rsidRPr="00E1687F" w:rsidRDefault="00AB7BDA"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lang w:val="bg-BG"/>
              </w:rPr>
              <w:t xml:space="preserve">  </w:t>
            </w:r>
            <w:r w:rsidR="00906000" w:rsidRPr="00E1687F">
              <w:rPr>
                <w:rFonts w:ascii="Times New Roman" w:eastAsia="Calibri" w:hAnsi="Times New Roman"/>
                <w:sz w:val="24"/>
                <w:szCs w:val="24"/>
              </w:rPr>
              <w:t>Бетон</w:t>
            </w:r>
          </w:p>
        </w:tc>
      </w:tr>
      <w:tr w:rsidR="008D76EF" w:rsidRPr="00E1687F" w14:paraId="277398F6" w14:textId="77777777" w:rsidTr="00D877C3">
        <w:tc>
          <w:tcPr>
            <w:tcW w:w="2734" w:type="dxa"/>
          </w:tcPr>
          <w:p w14:paraId="11AA3765" w14:textId="77777777" w:rsidR="00906000" w:rsidRPr="00E1687F" w:rsidRDefault="00906000"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rPr>
              <w:t>17</w:t>
            </w:r>
            <w:r w:rsidRPr="00E1687F">
              <w:rPr>
                <w:rFonts w:ascii="Times New Roman" w:eastAsia="Calibri" w:hAnsi="Times New Roman"/>
                <w:sz w:val="24"/>
                <w:szCs w:val="24"/>
                <w:lang w:val="bg-BG"/>
              </w:rPr>
              <w:t>.</w:t>
            </w:r>
            <w:r w:rsidRPr="00E1687F">
              <w:rPr>
                <w:rFonts w:ascii="Times New Roman" w:eastAsia="Calibri" w:hAnsi="Times New Roman"/>
                <w:sz w:val="24"/>
                <w:szCs w:val="24"/>
              </w:rPr>
              <w:t>01</w:t>
            </w:r>
            <w:r w:rsidRPr="00E1687F">
              <w:rPr>
                <w:rFonts w:ascii="Times New Roman" w:eastAsia="Calibri" w:hAnsi="Times New Roman"/>
                <w:sz w:val="24"/>
                <w:szCs w:val="24"/>
                <w:lang w:val="bg-BG"/>
              </w:rPr>
              <w:t>.</w:t>
            </w:r>
            <w:r w:rsidRPr="00E1687F">
              <w:rPr>
                <w:rFonts w:ascii="Times New Roman" w:eastAsia="Calibri" w:hAnsi="Times New Roman"/>
                <w:sz w:val="24"/>
                <w:szCs w:val="24"/>
              </w:rPr>
              <w:t>02</w:t>
            </w:r>
          </w:p>
        </w:tc>
        <w:tc>
          <w:tcPr>
            <w:tcW w:w="7066" w:type="dxa"/>
          </w:tcPr>
          <w:p w14:paraId="4A1BCC26" w14:textId="77777777" w:rsidR="00906000" w:rsidRPr="00E1687F" w:rsidRDefault="00AB7BDA"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lang w:val="bg-BG"/>
              </w:rPr>
              <w:t xml:space="preserve">  </w:t>
            </w:r>
            <w:r w:rsidR="00906000" w:rsidRPr="00E1687F">
              <w:rPr>
                <w:rFonts w:ascii="Times New Roman" w:eastAsia="Calibri" w:hAnsi="Times New Roman"/>
                <w:sz w:val="24"/>
                <w:szCs w:val="24"/>
              </w:rPr>
              <w:t>Тухли</w:t>
            </w:r>
          </w:p>
        </w:tc>
      </w:tr>
      <w:tr w:rsidR="008D76EF" w:rsidRPr="00E1687F" w14:paraId="58FA0214" w14:textId="77777777" w:rsidTr="00D877C3">
        <w:tc>
          <w:tcPr>
            <w:tcW w:w="2734" w:type="dxa"/>
          </w:tcPr>
          <w:p w14:paraId="18BFCFF7" w14:textId="77777777" w:rsidR="00906000" w:rsidRPr="00E1687F" w:rsidRDefault="00906000"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rPr>
              <w:t>17</w:t>
            </w:r>
            <w:r w:rsidRPr="00E1687F">
              <w:rPr>
                <w:rFonts w:ascii="Times New Roman" w:eastAsia="Calibri" w:hAnsi="Times New Roman"/>
                <w:sz w:val="24"/>
                <w:szCs w:val="24"/>
                <w:lang w:val="bg-BG"/>
              </w:rPr>
              <w:t>.</w:t>
            </w:r>
            <w:r w:rsidRPr="00E1687F">
              <w:rPr>
                <w:rFonts w:ascii="Times New Roman" w:eastAsia="Calibri" w:hAnsi="Times New Roman"/>
                <w:sz w:val="24"/>
                <w:szCs w:val="24"/>
              </w:rPr>
              <w:t>01</w:t>
            </w:r>
            <w:r w:rsidRPr="00E1687F">
              <w:rPr>
                <w:rFonts w:ascii="Times New Roman" w:eastAsia="Calibri" w:hAnsi="Times New Roman"/>
                <w:sz w:val="24"/>
                <w:szCs w:val="24"/>
                <w:lang w:val="bg-BG"/>
              </w:rPr>
              <w:t>.</w:t>
            </w:r>
            <w:r w:rsidRPr="00E1687F">
              <w:rPr>
                <w:rFonts w:ascii="Times New Roman" w:eastAsia="Calibri" w:hAnsi="Times New Roman"/>
                <w:sz w:val="24"/>
                <w:szCs w:val="24"/>
              </w:rPr>
              <w:t>03</w:t>
            </w:r>
          </w:p>
        </w:tc>
        <w:tc>
          <w:tcPr>
            <w:tcW w:w="7066" w:type="dxa"/>
          </w:tcPr>
          <w:p w14:paraId="1199EBDC" w14:textId="77777777" w:rsidR="00906000" w:rsidRPr="00E1687F" w:rsidRDefault="00AB7BDA"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lang w:val="bg-BG"/>
              </w:rPr>
              <w:t xml:space="preserve">  </w:t>
            </w:r>
            <w:r w:rsidR="00906000" w:rsidRPr="00E1687F">
              <w:rPr>
                <w:rFonts w:ascii="Times New Roman" w:eastAsia="Calibri" w:hAnsi="Times New Roman"/>
                <w:sz w:val="24"/>
                <w:szCs w:val="24"/>
              </w:rPr>
              <w:t>Керемиди, плочки, фаянсови и керамични изделия</w:t>
            </w:r>
          </w:p>
        </w:tc>
      </w:tr>
      <w:tr w:rsidR="008D76EF" w:rsidRPr="00E1687F" w14:paraId="572A5916" w14:textId="77777777" w:rsidTr="00D877C3">
        <w:tc>
          <w:tcPr>
            <w:tcW w:w="2734" w:type="dxa"/>
          </w:tcPr>
          <w:p w14:paraId="0A2EAB16" w14:textId="77777777" w:rsidR="00906000" w:rsidRPr="00E1687F" w:rsidRDefault="00906000"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rPr>
              <w:lastRenderedPageBreak/>
              <w:t>17</w:t>
            </w:r>
            <w:r w:rsidRPr="00E1687F">
              <w:rPr>
                <w:rFonts w:ascii="Times New Roman" w:eastAsia="Calibri" w:hAnsi="Times New Roman"/>
                <w:sz w:val="24"/>
                <w:szCs w:val="24"/>
                <w:lang w:val="bg-BG"/>
              </w:rPr>
              <w:t>.</w:t>
            </w:r>
            <w:r w:rsidRPr="00E1687F">
              <w:rPr>
                <w:rFonts w:ascii="Times New Roman" w:eastAsia="Calibri" w:hAnsi="Times New Roman"/>
                <w:sz w:val="24"/>
                <w:szCs w:val="24"/>
              </w:rPr>
              <w:t>01</w:t>
            </w:r>
            <w:r w:rsidRPr="00E1687F">
              <w:rPr>
                <w:rFonts w:ascii="Times New Roman" w:eastAsia="Calibri" w:hAnsi="Times New Roman"/>
                <w:sz w:val="24"/>
                <w:szCs w:val="24"/>
                <w:lang w:val="bg-BG"/>
              </w:rPr>
              <w:t>.</w:t>
            </w:r>
            <w:r w:rsidRPr="00E1687F">
              <w:rPr>
                <w:rFonts w:ascii="Times New Roman" w:eastAsia="Calibri" w:hAnsi="Times New Roman"/>
                <w:sz w:val="24"/>
                <w:szCs w:val="24"/>
              </w:rPr>
              <w:t>07</w:t>
            </w:r>
          </w:p>
        </w:tc>
        <w:tc>
          <w:tcPr>
            <w:tcW w:w="7066" w:type="dxa"/>
          </w:tcPr>
          <w:p w14:paraId="3B661B19" w14:textId="77777777" w:rsidR="00906000" w:rsidRPr="00E1687F" w:rsidRDefault="00AB7BDA"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lang w:val="bg-BG"/>
              </w:rPr>
              <w:t xml:space="preserve">  </w:t>
            </w:r>
            <w:r w:rsidR="00906000" w:rsidRPr="00E1687F">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E1687F" w:rsidRDefault="00906000" w:rsidP="00935430">
      <w:pPr>
        <w:spacing w:after="0" w:line="331" w:lineRule="auto"/>
        <w:ind w:firstLine="709"/>
        <w:jc w:val="both"/>
        <w:rPr>
          <w:rFonts w:ascii="Times New Roman" w:hAnsi="Times New Roman"/>
          <w:sz w:val="24"/>
          <w:szCs w:val="24"/>
          <w:lang w:val="bg-BG"/>
        </w:rPr>
      </w:pPr>
      <w:r w:rsidRPr="00E1687F">
        <w:rPr>
          <w:rFonts w:ascii="Times New Roman" w:eastAsia="Calibri" w:hAnsi="Times New Roman"/>
          <w:sz w:val="24"/>
          <w:szCs w:val="24"/>
        </w:rPr>
        <w:t>17</w:t>
      </w:r>
      <w:r w:rsidRPr="00E1687F">
        <w:rPr>
          <w:rFonts w:ascii="Times New Roman" w:eastAsia="Calibri" w:hAnsi="Times New Roman"/>
          <w:sz w:val="24"/>
          <w:szCs w:val="24"/>
          <w:lang w:val="bg-BG"/>
        </w:rPr>
        <w:t>.</w:t>
      </w:r>
      <w:r w:rsidRPr="00E1687F">
        <w:rPr>
          <w:rFonts w:ascii="Times New Roman" w:eastAsia="Calibri" w:hAnsi="Times New Roman"/>
          <w:sz w:val="24"/>
          <w:szCs w:val="24"/>
        </w:rPr>
        <w:t>02</w:t>
      </w:r>
      <w:r w:rsidRPr="00E1687F">
        <w:rPr>
          <w:rFonts w:ascii="Times New Roman" w:eastAsia="Calibri" w:hAnsi="Times New Roman"/>
          <w:sz w:val="24"/>
          <w:szCs w:val="24"/>
          <w:lang w:val="bg-BG"/>
        </w:rPr>
        <w:t>.</w:t>
      </w:r>
      <w:r w:rsidRPr="00E1687F">
        <w:rPr>
          <w:rFonts w:ascii="Times New Roman" w:eastAsia="Calibri" w:hAnsi="Times New Roman"/>
          <w:sz w:val="24"/>
          <w:szCs w:val="24"/>
        </w:rPr>
        <w:t xml:space="preserve">01 </w:t>
      </w:r>
      <w:r w:rsidRPr="00E1687F">
        <w:rPr>
          <w:rFonts w:ascii="Times New Roman" w:eastAsia="Calibri" w:hAnsi="Times New Roman"/>
          <w:sz w:val="24"/>
          <w:szCs w:val="24"/>
          <w:lang w:val="bg-BG"/>
        </w:rPr>
        <w:tab/>
      </w:r>
      <w:r w:rsidRPr="00E1687F">
        <w:rPr>
          <w:rFonts w:ascii="Times New Roman" w:eastAsia="Calibri" w:hAnsi="Times New Roman"/>
          <w:sz w:val="24"/>
          <w:szCs w:val="24"/>
          <w:lang w:val="bg-BG"/>
        </w:rPr>
        <w:tab/>
      </w:r>
      <w:r w:rsidRPr="00E1687F">
        <w:rPr>
          <w:rFonts w:ascii="Times New Roman" w:eastAsia="Calibri" w:hAnsi="Times New Roman"/>
          <w:sz w:val="24"/>
          <w:szCs w:val="24"/>
          <w:lang w:val="bg-BG"/>
        </w:rPr>
        <w:tab/>
        <w:t>Д</w:t>
      </w:r>
      <w:r w:rsidRPr="00E1687F">
        <w:rPr>
          <w:rFonts w:ascii="Times New Roman" w:eastAsia="Calibri" w:hAnsi="Times New Roman"/>
          <w:sz w:val="24"/>
          <w:szCs w:val="24"/>
        </w:rPr>
        <w:t>ървени отпадъци</w:t>
      </w:r>
      <w:r w:rsidRPr="00E1687F">
        <w:rPr>
          <w:rFonts w:ascii="Times New Roman" w:eastAsia="Calibri" w:hAnsi="Times New Roman"/>
          <w:sz w:val="24"/>
          <w:szCs w:val="24"/>
          <w:lang w:val="bg-BG"/>
        </w:rPr>
        <w:t xml:space="preserve"> </w:t>
      </w:r>
    </w:p>
    <w:p w14:paraId="6F777AD1" w14:textId="77777777" w:rsidR="00906000" w:rsidRPr="00E1687F" w:rsidRDefault="00906000"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rPr>
        <w:t>17</w:t>
      </w:r>
      <w:r w:rsidRPr="00E1687F">
        <w:rPr>
          <w:rFonts w:ascii="Times New Roman" w:eastAsia="Calibri" w:hAnsi="Times New Roman"/>
          <w:sz w:val="24"/>
          <w:szCs w:val="24"/>
          <w:lang w:val="bg-BG"/>
        </w:rPr>
        <w:t>.</w:t>
      </w:r>
      <w:r w:rsidRPr="00E1687F">
        <w:rPr>
          <w:rFonts w:ascii="Times New Roman" w:eastAsia="Calibri" w:hAnsi="Times New Roman"/>
          <w:sz w:val="24"/>
          <w:szCs w:val="24"/>
        </w:rPr>
        <w:t>04</w:t>
      </w:r>
      <w:r w:rsidRPr="00E1687F">
        <w:rPr>
          <w:rFonts w:ascii="Times New Roman" w:eastAsia="Calibri" w:hAnsi="Times New Roman"/>
          <w:sz w:val="24"/>
          <w:szCs w:val="24"/>
          <w:lang w:val="bg-BG"/>
        </w:rPr>
        <w:t>.</w:t>
      </w:r>
      <w:r w:rsidRPr="00E1687F">
        <w:rPr>
          <w:rFonts w:ascii="Times New Roman" w:eastAsia="Calibri" w:hAnsi="Times New Roman"/>
          <w:sz w:val="24"/>
          <w:szCs w:val="24"/>
        </w:rPr>
        <w:t>07</w:t>
      </w:r>
      <w:r w:rsidRPr="00E1687F">
        <w:rPr>
          <w:rFonts w:ascii="Times New Roman" w:eastAsia="Calibri" w:hAnsi="Times New Roman"/>
          <w:sz w:val="24"/>
          <w:szCs w:val="24"/>
        </w:rPr>
        <w:tab/>
      </w:r>
      <w:r w:rsidRPr="00E1687F">
        <w:rPr>
          <w:rFonts w:ascii="Times New Roman" w:eastAsia="Calibri" w:hAnsi="Times New Roman"/>
          <w:sz w:val="24"/>
          <w:szCs w:val="24"/>
        </w:rPr>
        <w:tab/>
      </w:r>
      <w:r w:rsidRPr="00E1687F">
        <w:rPr>
          <w:rFonts w:ascii="Times New Roman" w:eastAsia="Calibri" w:hAnsi="Times New Roman"/>
          <w:sz w:val="24"/>
          <w:szCs w:val="24"/>
        </w:rPr>
        <w:tab/>
        <w:t>Смеси от метали</w:t>
      </w:r>
    </w:p>
    <w:p w14:paraId="55AF9B10" w14:textId="77777777" w:rsidR="00906000" w:rsidRPr="00E1687F" w:rsidRDefault="00906000"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rPr>
        <w:t>20</w:t>
      </w:r>
      <w:r w:rsidRPr="00E1687F">
        <w:rPr>
          <w:rFonts w:ascii="Times New Roman" w:eastAsia="Calibri" w:hAnsi="Times New Roman"/>
          <w:sz w:val="24"/>
          <w:szCs w:val="24"/>
          <w:lang w:val="bg-BG"/>
        </w:rPr>
        <w:t>.</w:t>
      </w:r>
      <w:r w:rsidRPr="00E1687F">
        <w:rPr>
          <w:rFonts w:ascii="Times New Roman" w:eastAsia="Calibri" w:hAnsi="Times New Roman"/>
          <w:sz w:val="24"/>
          <w:szCs w:val="24"/>
        </w:rPr>
        <w:t>03</w:t>
      </w:r>
      <w:r w:rsidRPr="00E1687F">
        <w:rPr>
          <w:rFonts w:ascii="Times New Roman" w:eastAsia="Calibri" w:hAnsi="Times New Roman"/>
          <w:sz w:val="24"/>
          <w:szCs w:val="24"/>
          <w:lang w:val="bg-BG"/>
        </w:rPr>
        <w:t>.</w:t>
      </w:r>
      <w:r w:rsidRPr="00E1687F">
        <w:rPr>
          <w:rFonts w:ascii="Times New Roman" w:eastAsia="Calibri" w:hAnsi="Times New Roman"/>
          <w:sz w:val="24"/>
          <w:szCs w:val="24"/>
        </w:rPr>
        <w:t xml:space="preserve">01 </w:t>
      </w:r>
      <w:r w:rsidRPr="00E1687F">
        <w:rPr>
          <w:rFonts w:ascii="Times New Roman" w:eastAsia="Calibri" w:hAnsi="Times New Roman"/>
          <w:sz w:val="24"/>
          <w:szCs w:val="24"/>
          <w:lang w:val="bg-BG"/>
        </w:rPr>
        <w:tab/>
      </w:r>
      <w:r w:rsidRPr="00E1687F">
        <w:rPr>
          <w:rFonts w:ascii="Times New Roman" w:eastAsia="Calibri" w:hAnsi="Times New Roman"/>
          <w:sz w:val="24"/>
          <w:szCs w:val="24"/>
          <w:lang w:val="bg-BG"/>
        </w:rPr>
        <w:tab/>
      </w:r>
      <w:r w:rsidRPr="00E1687F">
        <w:rPr>
          <w:rFonts w:ascii="Times New Roman" w:eastAsia="Calibri" w:hAnsi="Times New Roman"/>
          <w:sz w:val="24"/>
          <w:szCs w:val="24"/>
          <w:lang w:val="bg-BG"/>
        </w:rPr>
        <w:tab/>
      </w:r>
      <w:r w:rsidRPr="00E1687F">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E1687F" w:rsidRDefault="00FD7E93" w:rsidP="00935430">
      <w:pPr>
        <w:spacing w:after="0" w:line="331" w:lineRule="auto"/>
        <w:ind w:firstLine="709"/>
        <w:jc w:val="both"/>
        <w:rPr>
          <w:rFonts w:ascii="Times New Roman" w:hAnsi="Times New Roman"/>
          <w:sz w:val="24"/>
          <w:szCs w:val="24"/>
          <w:lang w:val="bg-BG"/>
        </w:rPr>
      </w:pPr>
      <w:r w:rsidRPr="00E1687F">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E1687F" w:rsidRDefault="00906000" w:rsidP="00935430">
      <w:pPr>
        <w:spacing w:after="0" w:line="331" w:lineRule="auto"/>
        <w:ind w:firstLine="709"/>
        <w:jc w:val="both"/>
        <w:rPr>
          <w:rFonts w:ascii="Times New Roman" w:hAnsi="Times New Roman"/>
          <w:sz w:val="24"/>
          <w:szCs w:val="24"/>
          <w:lang w:val="bg-BG"/>
        </w:rPr>
      </w:pPr>
      <w:r w:rsidRPr="00E1687F">
        <w:rPr>
          <w:rFonts w:ascii="Times New Roman" w:hAnsi="Times New Roman"/>
          <w:sz w:val="24"/>
          <w:szCs w:val="24"/>
        </w:rPr>
        <w:t xml:space="preserve">Точните количества </w:t>
      </w:r>
      <w:r w:rsidR="009F753D" w:rsidRPr="00E1687F">
        <w:rPr>
          <w:rFonts w:ascii="Times New Roman" w:hAnsi="Times New Roman"/>
          <w:sz w:val="24"/>
          <w:szCs w:val="24"/>
          <w:lang w:val="bg-BG"/>
        </w:rPr>
        <w:t xml:space="preserve">и типа </w:t>
      </w:r>
      <w:r w:rsidRPr="00E1687F">
        <w:rPr>
          <w:rFonts w:ascii="Times New Roman" w:hAnsi="Times New Roman"/>
          <w:sz w:val="24"/>
          <w:szCs w:val="24"/>
        </w:rPr>
        <w:t>на строителните отпадъци ще бъдат определени с из</w:t>
      </w:r>
      <w:r w:rsidR="009F753D" w:rsidRPr="00E1687F">
        <w:rPr>
          <w:rFonts w:ascii="Times New Roman" w:hAnsi="Times New Roman"/>
          <w:sz w:val="24"/>
          <w:szCs w:val="24"/>
        </w:rPr>
        <w:t xml:space="preserve">готвянето на </w:t>
      </w:r>
      <w:r w:rsidR="00833AA1" w:rsidRPr="00E1687F">
        <w:rPr>
          <w:rFonts w:ascii="Times New Roman" w:hAnsi="Times New Roman"/>
          <w:sz w:val="24"/>
          <w:szCs w:val="24"/>
          <w:lang w:val="bg-BG"/>
        </w:rPr>
        <w:t>техническия инвестиционен</w:t>
      </w:r>
      <w:r w:rsidR="009F753D" w:rsidRPr="00E1687F">
        <w:rPr>
          <w:rFonts w:ascii="Times New Roman" w:hAnsi="Times New Roman"/>
          <w:sz w:val="24"/>
          <w:szCs w:val="24"/>
        </w:rPr>
        <w:t xml:space="preserve"> проект и </w:t>
      </w:r>
      <w:r w:rsidR="009F753D" w:rsidRPr="00E1687F">
        <w:rPr>
          <w:rFonts w:ascii="Times New Roman" w:hAnsi="Times New Roman"/>
          <w:sz w:val="24"/>
          <w:szCs w:val="24"/>
          <w:lang w:val="bg-BG"/>
        </w:rPr>
        <w:t>п</w:t>
      </w:r>
      <w:r w:rsidRPr="00E1687F">
        <w:rPr>
          <w:rFonts w:ascii="Times New Roman" w:hAnsi="Times New Roman"/>
          <w:sz w:val="24"/>
          <w:szCs w:val="24"/>
        </w:rPr>
        <w:t>лана за управление на строителни отпадъци</w:t>
      </w:r>
      <w:r w:rsidR="009F753D" w:rsidRPr="00E1687F">
        <w:rPr>
          <w:rFonts w:ascii="Times New Roman" w:hAnsi="Times New Roman"/>
          <w:sz w:val="24"/>
          <w:szCs w:val="24"/>
          <w:lang w:val="bg-BG"/>
        </w:rPr>
        <w:t xml:space="preserve"> /ПУСО/</w:t>
      </w:r>
      <w:r w:rsidR="00481E7D" w:rsidRPr="00E1687F">
        <w:rPr>
          <w:rFonts w:ascii="Times New Roman" w:hAnsi="Times New Roman"/>
          <w:sz w:val="24"/>
          <w:szCs w:val="24"/>
          <w:lang w:val="bg-BG"/>
        </w:rPr>
        <w:t>, ко</w:t>
      </w:r>
      <w:r w:rsidR="009F753D" w:rsidRPr="00E1687F">
        <w:rPr>
          <w:rFonts w:ascii="Times New Roman" w:hAnsi="Times New Roman"/>
          <w:sz w:val="24"/>
          <w:szCs w:val="24"/>
          <w:lang w:val="bg-BG"/>
        </w:rPr>
        <w:t>и</w:t>
      </w:r>
      <w:r w:rsidR="00481E7D" w:rsidRPr="00E1687F">
        <w:rPr>
          <w:rFonts w:ascii="Times New Roman" w:hAnsi="Times New Roman"/>
          <w:sz w:val="24"/>
          <w:szCs w:val="24"/>
          <w:lang w:val="bg-BG"/>
        </w:rPr>
        <w:t xml:space="preserve">то се </w:t>
      </w:r>
      <w:r w:rsidR="009F753D" w:rsidRPr="00E1687F">
        <w:rPr>
          <w:rFonts w:ascii="Times New Roman" w:hAnsi="Times New Roman"/>
          <w:sz w:val="24"/>
          <w:szCs w:val="24"/>
          <w:lang w:val="bg-BG"/>
        </w:rPr>
        <w:t xml:space="preserve">одобряват и </w:t>
      </w:r>
      <w:r w:rsidR="00481E7D" w:rsidRPr="00E1687F">
        <w:rPr>
          <w:rFonts w:ascii="Times New Roman" w:hAnsi="Times New Roman"/>
          <w:sz w:val="24"/>
          <w:szCs w:val="24"/>
          <w:lang w:val="bg-BG"/>
        </w:rPr>
        <w:t>съгласува</w:t>
      </w:r>
      <w:r w:rsidR="009F753D" w:rsidRPr="00E1687F">
        <w:rPr>
          <w:rFonts w:ascii="Times New Roman" w:hAnsi="Times New Roman"/>
          <w:sz w:val="24"/>
          <w:szCs w:val="24"/>
          <w:lang w:val="bg-BG"/>
        </w:rPr>
        <w:t>т</w:t>
      </w:r>
      <w:r w:rsidR="00481E7D" w:rsidRPr="00E1687F">
        <w:rPr>
          <w:rFonts w:ascii="Times New Roman" w:hAnsi="Times New Roman"/>
          <w:sz w:val="24"/>
          <w:szCs w:val="24"/>
          <w:lang w:val="bg-BG"/>
        </w:rPr>
        <w:t xml:space="preserve"> преди започване на строителството от община</w:t>
      </w:r>
      <w:r w:rsidR="00FD7E93" w:rsidRPr="00E1687F">
        <w:rPr>
          <w:rFonts w:ascii="Times New Roman" w:hAnsi="Times New Roman"/>
          <w:sz w:val="24"/>
          <w:szCs w:val="24"/>
          <w:lang w:val="bg-BG"/>
        </w:rPr>
        <w:t xml:space="preserve"> „Родопи“, област</w:t>
      </w:r>
      <w:r w:rsidR="00481E7D" w:rsidRPr="00E1687F">
        <w:rPr>
          <w:rFonts w:ascii="Times New Roman" w:hAnsi="Times New Roman"/>
          <w:sz w:val="24"/>
          <w:szCs w:val="24"/>
          <w:lang w:val="bg-BG"/>
        </w:rPr>
        <w:t xml:space="preserve"> Пловдив</w:t>
      </w:r>
      <w:r w:rsidRPr="00E1687F">
        <w:rPr>
          <w:rFonts w:ascii="Times New Roman" w:hAnsi="Times New Roman"/>
          <w:sz w:val="24"/>
          <w:szCs w:val="24"/>
        </w:rPr>
        <w:t>.</w:t>
      </w:r>
    </w:p>
    <w:p w14:paraId="5B83237D" w14:textId="77777777" w:rsidR="00D531BC" w:rsidRPr="00E1687F" w:rsidRDefault="00D531BC" w:rsidP="00935430">
      <w:pPr>
        <w:spacing w:after="0" w:line="331" w:lineRule="auto"/>
        <w:ind w:firstLine="709"/>
        <w:jc w:val="both"/>
        <w:rPr>
          <w:rFonts w:ascii="Times New Roman" w:hAnsi="Times New Roman"/>
          <w:sz w:val="24"/>
          <w:szCs w:val="24"/>
          <w:lang w:val="bg-BG"/>
        </w:rPr>
      </w:pPr>
      <w:r w:rsidRPr="00E1687F">
        <w:rPr>
          <w:rFonts w:ascii="Times New Roman" w:hAnsi="Times New Roman"/>
          <w:sz w:val="24"/>
          <w:szCs w:val="24"/>
        </w:rPr>
        <w:t>По време на експлоатация</w:t>
      </w:r>
      <w:r w:rsidRPr="00E1687F">
        <w:rPr>
          <w:rFonts w:ascii="Times New Roman" w:hAnsi="Times New Roman"/>
          <w:sz w:val="24"/>
          <w:szCs w:val="24"/>
          <w:lang w:val="bg-BG"/>
        </w:rPr>
        <w:t>та</w:t>
      </w:r>
      <w:r w:rsidRPr="00E1687F">
        <w:rPr>
          <w:rFonts w:ascii="Times New Roman" w:hAnsi="Times New Roman"/>
          <w:sz w:val="24"/>
          <w:szCs w:val="24"/>
        </w:rPr>
        <w:t xml:space="preserve"> на </w:t>
      </w:r>
      <w:r w:rsidRPr="00E1687F">
        <w:rPr>
          <w:rFonts w:ascii="Times New Roman" w:hAnsi="Times New Roman"/>
          <w:sz w:val="24"/>
          <w:szCs w:val="24"/>
          <w:lang w:val="bg-BG"/>
        </w:rPr>
        <w:t>жилищните сгради</w:t>
      </w:r>
      <w:r w:rsidRPr="00E1687F">
        <w:rPr>
          <w:rFonts w:ascii="Times New Roman" w:hAnsi="Times New Roman"/>
          <w:sz w:val="24"/>
          <w:szCs w:val="24"/>
        </w:rPr>
        <w:t xml:space="preserve"> ще се генерират</w:t>
      </w:r>
      <w:r w:rsidRPr="00E1687F">
        <w:rPr>
          <w:rFonts w:ascii="Times New Roman" w:hAnsi="Times New Roman"/>
          <w:sz w:val="24"/>
          <w:szCs w:val="24"/>
          <w:lang w:val="bg-BG"/>
        </w:rPr>
        <w:t xml:space="preserve"> с</w:t>
      </w:r>
      <w:r w:rsidRPr="00E1687F">
        <w:rPr>
          <w:rFonts w:ascii="Times New Roman" w:hAnsi="Times New Roman"/>
          <w:sz w:val="24"/>
          <w:szCs w:val="24"/>
        </w:rPr>
        <w:t>месени битови отпадъци</w:t>
      </w:r>
      <w:r w:rsidRPr="00E1687F">
        <w:rPr>
          <w:rFonts w:ascii="Times New Roman" w:hAnsi="Times New Roman"/>
          <w:sz w:val="24"/>
          <w:szCs w:val="24"/>
          <w:lang w:val="bg-BG"/>
        </w:rPr>
        <w:t xml:space="preserve">, </w:t>
      </w:r>
      <w:r w:rsidRPr="00E1687F">
        <w:rPr>
          <w:rFonts w:ascii="Times New Roman" w:hAnsi="Times New Roman"/>
          <w:sz w:val="24"/>
          <w:szCs w:val="24"/>
        </w:rPr>
        <w:t xml:space="preserve">формирани </w:t>
      </w:r>
      <w:r w:rsidRPr="00E1687F">
        <w:rPr>
          <w:rFonts w:ascii="Times New Roman" w:hAnsi="Times New Roman"/>
          <w:sz w:val="24"/>
          <w:szCs w:val="24"/>
          <w:lang w:val="bg-BG"/>
        </w:rPr>
        <w:t>от живущите</w:t>
      </w:r>
      <w:r w:rsidRPr="00E1687F">
        <w:rPr>
          <w:rFonts w:ascii="Times New Roman" w:hAnsi="Times New Roman"/>
          <w:sz w:val="24"/>
          <w:szCs w:val="24"/>
        </w:rPr>
        <w:t xml:space="preserve"> – опаковки, хранителни отпадъци и др. </w:t>
      </w:r>
      <w:proofErr w:type="gramStart"/>
      <w:r w:rsidRPr="00E1687F">
        <w:rPr>
          <w:rFonts w:ascii="Times New Roman" w:hAnsi="Times New Roman"/>
          <w:sz w:val="24"/>
          <w:szCs w:val="24"/>
        </w:rPr>
        <w:t>с</w:t>
      </w:r>
      <w:proofErr w:type="gramEnd"/>
      <w:r w:rsidRPr="00E1687F">
        <w:rPr>
          <w:rFonts w:ascii="Times New Roman" w:hAnsi="Times New Roman"/>
          <w:sz w:val="24"/>
          <w:szCs w:val="24"/>
        </w:rPr>
        <w:t xml:space="preserve"> код 20</w:t>
      </w:r>
      <w:r w:rsidRPr="00E1687F">
        <w:rPr>
          <w:rFonts w:ascii="Times New Roman" w:hAnsi="Times New Roman"/>
          <w:sz w:val="24"/>
          <w:szCs w:val="24"/>
          <w:lang w:val="bg-BG"/>
        </w:rPr>
        <w:t>.</w:t>
      </w:r>
      <w:r w:rsidRPr="00E1687F">
        <w:rPr>
          <w:rFonts w:ascii="Times New Roman" w:hAnsi="Times New Roman"/>
          <w:sz w:val="24"/>
          <w:szCs w:val="24"/>
        </w:rPr>
        <w:t>03</w:t>
      </w:r>
      <w:r w:rsidRPr="00E1687F">
        <w:rPr>
          <w:rFonts w:ascii="Times New Roman" w:hAnsi="Times New Roman"/>
          <w:sz w:val="24"/>
          <w:szCs w:val="24"/>
          <w:lang w:val="bg-BG"/>
        </w:rPr>
        <w:t>.</w:t>
      </w:r>
      <w:r w:rsidRPr="00E1687F">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E1687F" w:rsidRDefault="00D531BC" w:rsidP="00935430">
      <w:pPr>
        <w:spacing w:after="0" w:line="331" w:lineRule="auto"/>
        <w:ind w:firstLine="709"/>
        <w:jc w:val="both"/>
        <w:rPr>
          <w:rFonts w:ascii="Times New Roman" w:hAnsi="Times New Roman"/>
          <w:sz w:val="24"/>
          <w:szCs w:val="24"/>
        </w:rPr>
      </w:pPr>
      <w:r w:rsidRPr="00E1687F">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E1687F">
        <w:rPr>
          <w:rFonts w:ascii="Times New Roman" w:hAnsi="Times New Roman"/>
          <w:sz w:val="24"/>
          <w:szCs w:val="24"/>
          <w:lang w:val="bg-BG"/>
        </w:rPr>
        <w:t>те</w:t>
      </w:r>
      <w:r w:rsidRPr="00E1687F">
        <w:rPr>
          <w:rFonts w:ascii="Times New Roman" w:hAnsi="Times New Roman"/>
          <w:sz w:val="24"/>
          <w:szCs w:val="24"/>
        </w:rPr>
        <w:t xml:space="preserve"> обект</w:t>
      </w:r>
      <w:r w:rsidRPr="00E1687F">
        <w:rPr>
          <w:rFonts w:ascii="Times New Roman" w:hAnsi="Times New Roman"/>
          <w:sz w:val="24"/>
          <w:szCs w:val="24"/>
          <w:lang w:val="bg-BG"/>
        </w:rPr>
        <w:t>и</w:t>
      </w:r>
      <w:r w:rsidRPr="00E1687F">
        <w:rPr>
          <w:rFonts w:ascii="Times New Roman" w:hAnsi="Times New Roman"/>
          <w:sz w:val="24"/>
          <w:szCs w:val="24"/>
        </w:rPr>
        <w:t xml:space="preserve"> по време на </w:t>
      </w:r>
      <w:r w:rsidRPr="00E1687F">
        <w:rPr>
          <w:rFonts w:ascii="Times New Roman" w:hAnsi="Times New Roman"/>
          <w:sz w:val="24"/>
          <w:szCs w:val="24"/>
          <w:lang w:val="bg-BG"/>
        </w:rPr>
        <w:t>тяхната</w:t>
      </w:r>
      <w:r w:rsidRPr="00E1687F">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E1687F">
        <w:rPr>
          <w:rFonts w:ascii="Times New Roman" w:hAnsi="Times New Roman"/>
          <w:sz w:val="24"/>
          <w:szCs w:val="24"/>
          <w:lang w:val="bg-BG"/>
        </w:rPr>
        <w:t xml:space="preserve"> Отпадъците от опаковки ще бъдат </w:t>
      </w:r>
      <w:r w:rsidRPr="00E1687F">
        <w:rPr>
          <w:rFonts w:ascii="Times New Roman" w:hAnsi="Times New Roman"/>
          <w:sz w:val="24"/>
          <w:szCs w:val="24"/>
        </w:rPr>
        <w:t xml:space="preserve">предавани на база сключен договор с </w:t>
      </w:r>
      <w:r w:rsidRPr="00E1687F">
        <w:rPr>
          <w:rFonts w:ascii="Times New Roman" w:hAnsi="Times New Roman"/>
          <w:sz w:val="24"/>
          <w:szCs w:val="24"/>
          <w:lang w:val="bg-BG"/>
        </w:rPr>
        <w:t>о</w:t>
      </w:r>
      <w:r w:rsidRPr="00E1687F">
        <w:rPr>
          <w:rFonts w:ascii="Times New Roman" w:hAnsi="Times New Roman"/>
          <w:sz w:val="24"/>
          <w:szCs w:val="24"/>
        </w:rPr>
        <w:t>рганизация по оползотворяване.</w:t>
      </w:r>
    </w:p>
    <w:p w14:paraId="71D9329D" w14:textId="77777777" w:rsidR="00906000" w:rsidRPr="00E1687F" w:rsidRDefault="00906000" w:rsidP="00935430">
      <w:pPr>
        <w:spacing w:after="0" w:line="331" w:lineRule="auto"/>
        <w:ind w:firstLine="709"/>
        <w:jc w:val="both"/>
        <w:rPr>
          <w:rFonts w:ascii="Times New Roman" w:hAnsi="Times New Roman"/>
          <w:sz w:val="24"/>
          <w:szCs w:val="24"/>
          <w:lang w:val="bg-BG"/>
        </w:rPr>
      </w:pPr>
      <w:r w:rsidRPr="00E1687F">
        <w:rPr>
          <w:rFonts w:ascii="Times New Roman" w:hAnsi="Times New Roman"/>
          <w:sz w:val="24"/>
          <w:szCs w:val="24"/>
        </w:rPr>
        <w:t xml:space="preserve">При реализацията и експлоатацията на инвестиционното </w:t>
      </w:r>
      <w:proofErr w:type="gramStart"/>
      <w:r w:rsidRPr="00E1687F">
        <w:rPr>
          <w:rFonts w:ascii="Times New Roman" w:hAnsi="Times New Roman"/>
          <w:sz w:val="24"/>
          <w:szCs w:val="24"/>
        </w:rPr>
        <w:t>предложение  стриктно</w:t>
      </w:r>
      <w:proofErr w:type="gramEnd"/>
      <w:r w:rsidRPr="00E1687F">
        <w:rPr>
          <w:rFonts w:ascii="Times New Roman" w:hAnsi="Times New Roman"/>
          <w:sz w:val="24"/>
          <w:szCs w:val="24"/>
        </w:rPr>
        <w:t xml:space="preserve"> ще се спазват изискванията на Закона за управление на отпадъците (обн. ДВ бр. 53/2012 г.) </w:t>
      </w:r>
      <w:proofErr w:type="gramStart"/>
      <w:r w:rsidRPr="00E1687F">
        <w:rPr>
          <w:rFonts w:ascii="Times New Roman" w:hAnsi="Times New Roman"/>
          <w:sz w:val="24"/>
          <w:szCs w:val="24"/>
        </w:rPr>
        <w:t>и</w:t>
      </w:r>
      <w:proofErr w:type="gramEnd"/>
      <w:r w:rsidRPr="00E1687F">
        <w:rPr>
          <w:rFonts w:ascii="Times New Roman" w:hAnsi="Times New Roman"/>
          <w:sz w:val="24"/>
          <w:szCs w:val="24"/>
        </w:rPr>
        <w:t xml:space="preserve"> подзаконовите нормативни актове.</w:t>
      </w:r>
    </w:p>
    <w:p w14:paraId="34779298" w14:textId="78B43CCB" w:rsidR="00E34595" w:rsidRPr="00E1687F" w:rsidRDefault="00D676F9" w:rsidP="00935430">
      <w:pPr>
        <w:spacing w:after="0" w:line="331" w:lineRule="auto"/>
        <w:ind w:firstLine="709"/>
        <w:jc w:val="both"/>
        <w:rPr>
          <w:rFonts w:ascii="Times New Roman" w:hAnsi="Times New Roman"/>
          <w:sz w:val="24"/>
          <w:szCs w:val="24"/>
          <w:lang w:val="bg-BG"/>
        </w:rPr>
      </w:pPr>
      <w:r w:rsidRPr="00E1687F">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E1687F">
        <w:rPr>
          <w:rFonts w:ascii="Times New Roman" w:hAnsi="Times New Roman"/>
          <w:sz w:val="24"/>
          <w:szCs w:val="24"/>
        </w:rPr>
        <w:t>яма  периодично</w:t>
      </w:r>
      <w:proofErr w:type="gramEnd"/>
      <w:r w:rsidRPr="00E1687F">
        <w:rPr>
          <w:rFonts w:ascii="Times New Roman" w:hAnsi="Times New Roman"/>
          <w:sz w:val="24"/>
          <w:szCs w:val="24"/>
        </w:rPr>
        <w:t xml:space="preserve"> ще се почиства от специализирана фирма за комунални услуги на база сключен договор.</w:t>
      </w:r>
    </w:p>
    <w:p w14:paraId="6A3F97E0" w14:textId="77777777" w:rsidR="00D66E3B" w:rsidRPr="00E1687F" w:rsidRDefault="00D66E3B" w:rsidP="00935430">
      <w:pPr>
        <w:spacing w:after="0" w:line="331" w:lineRule="auto"/>
        <w:ind w:firstLine="709"/>
        <w:jc w:val="both"/>
        <w:rPr>
          <w:rFonts w:ascii="Times New Roman" w:hAnsi="Times New Roman"/>
          <w:sz w:val="24"/>
          <w:szCs w:val="24"/>
        </w:rPr>
      </w:pPr>
      <w:r w:rsidRPr="00E1687F">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E1687F" w:rsidRDefault="00D66E3B" w:rsidP="00935430">
      <w:pPr>
        <w:spacing w:after="0" w:line="331" w:lineRule="auto"/>
        <w:ind w:firstLine="709"/>
        <w:jc w:val="both"/>
        <w:rPr>
          <w:rFonts w:ascii="Times New Roman" w:hAnsi="Times New Roman"/>
          <w:sz w:val="24"/>
          <w:szCs w:val="24"/>
          <w:lang w:val="bg-BG"/>
        </w:rPr>
      </w:pPr>
      <w:r w:rsidRPr="00E1687F">
        <w:rPr>
          <w:rFonts w:ascii="Times New Roman" w:hAnsi="Times New Roman"/>
          <w:sz w:val="24"/>
          <w:szCs w:val="24"/>
        </w:rPr>
        <w:t xml:space="preserve">Точните оразмерителни водни количества ще бъдат заложени във фазата на </w:t>
      </w:r>
      <w:r w:rsidRPr="00E1687F">
        <w:rPr>
          <w:rFonts w:ascii="Times New Roman" w:hAnsi="Times New Roman"/>
          <w:sz w:val="24"/>
          <w:szCs w:val="24"/>
          <w:lang w:val="bg-BG"/>
        </w:rPr>
        <w:t>изготвяне на технически</w:t>
      </w:r>
      <w:r w:rsidR="001C0040" w:rsidRPr="00E1687F">
        <w:rPr>
          <w:rFonts w:ascii="Times New Roman" w:hAnsi="Times New Roman"/>
          <w:sz w:val="24"/>
          <w:szCs w:val="24"/>
          <w:lang w:val="bg-BG"/>
        </w:rPr>
        <w:t>я</w:t>
      </w:r>
      <w:r w:rsidRPr="00E1687F">
        <w:rPr>
          <w:rFonts w:ascii="Times New Roman" w:hAnsi="Times New Roman"/>
          <w:sz w:val="24"/>
          <w:szCs w:val="24"/>
          <w:lang w:val="bg-BG"/>
        </w:rPr>
        <w:t xml:space="preserve"> инвестиционен проект</w:t>
      </w:r>
      <w:r w:rsidRPr="00E1687F">
        <w:rPr>
          <w:rFonts w:ascii="Times New Roman" w:hAnsi="Times New Roman"/>
          <w:sz w:val="24"/>
          <w:szCs w:val="24"/>
        </w:rPr>
        <w:t>.</w:t>
      </w:r>
    </w:p>
    <w:p w14:paraId="67E30AA4" w14:textId="77777777" w:rsidR="00935430" w:rsidRPr="00E1687F" w:rsidRDefault="00935430" w:rsidP="00935430">
      <w:pPr>
        <w:spacing w:after="0" w:line="331" w:lineRule="auto"/>
        <w:ind w:firstLine="709"/>
        <w:jc w:val="both"/>
        <w:rPr>
          <w:rFonts w:ascii="Times New Roman" w:hAnsi="Times New Roman"/>
          <w:color w:val="FF0000"/>
          <w:sz w:val="24"/>
          <w:szCs w:val="24"/>
          <w:lang w:val="bg-BG"/>
        </w:rPr>
      </w:pPr>
    </w:p>
    <w:p w14:paraId="0C1C16FD" w14:textId="77777777" w:rsidR="00641C24" w:rsidRPr="00E1687F" w:rsidRDefault="00641C24" w:rsidP="00935430">
      <w:pPr>
        <w:pStyle w:val="a4"/>
        <w:spacing w:after="0" w:line="331" w:lineRule="auto"/>
        <w:ind w:left="0" w:firstLine="708"/>
        <w:jc w:val="both"/>
        <w:rPr>
          <w:rFonts w:ascii="Times New Roman" w:hAnsi="Times New Roman"/>
          <w:b/>
          <w:sz w:val="24"/>
          <w:szCs w:val="24"/>
        </w:rPr>
      </w:pPr>
      <w:r w:rsidRPr="00E1687F">
        <w:rPr>
          <w:rFonts w:ascii="Times New Roman" w:hAnsi="Times New Roman"/>
          <w:b/>
          <w:sz w:val="24"/>
          <w:szCs w:val="24"/>
        </w:rPr>
        <w:lastRenderedPageBreak/>
        <w:t>д) замърсяване и вредно въздействие; дискомфорт на околната среда</w:t>
      </w:r>
    </w:p>
    <w:p w14:paraId="2CAAA07C" w14:textId="77777777" w:rsidR="00C123A6" w:rsidRPr="00E1687F" w:rsidRDefault="00C123A6"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E1687F" w:rsidRDefault="00C123A6"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E1687F">
        <w:rPr>
          <w:rFonts w:ascii="Times New Roman" w:eastAsia="Calibri" w:hAnsi="Times New Roman"/>
          <w:sz w:val="24"/>
          <w:szCs w:val="24"/>
          <w:lang w:val="bg-BG"/>
        </w:rPr>
        <w:t>а</w:t>
      </w:r>
      <w:r w:rsidRPr="00E1687F">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E1687F" w:rsidRDefault="001A0633" w:rsidP="00935430">
      <w:pPr>
        <w:spacing w:after="0" w:line="331" w:lineRule="auto"/>
        <w:ind w:firstLine="709"/>
        <w:jc w:val="both"/>
        <w:rPr>
          <w:rFonts w:ascii="Times New Roman" w:eastAsia="Calibri" w:hAnsi="Times New Roman"/>
          <w:sz w:val="24"/>
          <w:szCs w:val="24"/>
          <w:lang w:val="bg-BG"/>
        </w:rPr>
      </w:pPr>
      <w:r w:rsidRPr="00E1687F">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E1687F">
        <w:rPr>
          <w:rFonts w:ascii="Times New Roman" w:eastAsia="Calibri" w:hAnsi="Times New Roman"/>
          <w:sz w:val="24"/>
          <w:szCs w:val="24"/>
          <w:lang w:val="bg-BG"/>
        </w:rPr>
        <w:t xml:space="preserve"> ш</w:t>
      </w:r>
      <w:r w:rsidRPr="00E1687F">
        <w:rPr>
          <w:rFonts w:ascii="Times New Roman" w:eastAsia="Calibri" w:hAnsi="Times New Roman"/>
          <w:sz w:val="24"/>
          <w:szCs w:val="24"/>
        </w:rPr>
        <w:t>умово и прахово замърсяване по време на строителството</w:t>
      </w:r>
      <w:r w:rsidRPr="00E1687F">
        <w:rPr>
          <w:rFonts w:ascii="Times New Roman" w:eastAsia="Calibri" w:hAnsi="Times New Roman"/>
          <w:sz w:val="24"/>
          <w:szCs w:val="24"/>
          <w:lang w:val="bg-BG"/>
        </w:rPr>
        <w:t>.</w:t>
      </w:r>
    </w:p>
    <w:p w14:paraId="15C5EA53" w14:textId="77777777" w:rsidR="001A0633" w:rsidRPr="00E1687F" w:rsidRDefault="008F20D4" w:rsidP="00935430">
      <w:pPr>
        <w:spacing w:after="0" w:line="331" w:lineRule="auto"/>
        <w:ind w:firstLine="709"/>
        <w:jc w:val="both"/>
        <w:rPr>
          <w:rFonts w:ascii="Times New Roman" w:eastAsia="Calibri" w:hAnsi="Times New Roman"/>
          <w:sz w:val="24"/>
          <w:szCs w:val="24"/>
        </w:rPr>
      </w:pPr>
      <w:r w:rsidRPr="00E1687F">
        <w:rPr>
          <w:rFonts w:ascii="Times New Roman" w:eastAsia="Calibri" w:hAnsi="Times New Roman"/>
          <w:sz w:val="24"/>
          <w:szCs w:val="24"/>
          <w:lang w:val="bg-BG"/>
        </w:rPr>
        <w:t>Предвидено е да се предприемат</w:t>
      </w:r>
      <w:r w:rsidR="001A0633" w:rsidRPr="00E1687F">
        <w:rPr>
          <w:rFonts w:ascii="Times New Roman" w:eastAsia="Calibri" w:hAnsi="Times New Roman"/>
          <w:sz w:val="24"/>
          <w:szCs w:val="24"/>
        </w:rPr>
        <w:t xml:space="preserve"> мерки за намаляване на отрицателните последици</w:t>
      </w:r>
      <w:r w:rsidRPr="00E1687F">
        <w:rPr>
          <w:rFonts w:ascii="Times New Roman" w:eastAsia="Calibri" w:hAnsi="Times New Roman"/>
          <w:sz w:val="24"/>
          <w:szCs w:val="24"/>
          <w:lang w:val="bg-BG"/>
        </w:rPr>
        <w:t>,</w:t>
      </w:r>
      <w:r w:rsidR="001A0633" w:rsidRPr="00E1687F">
        <w:rPr>
          <w:rFonts w:ascii="Times New Roman" w:eastAsia="Calibri" w:hAnsi="Times New Roman"/>
          <w:sz w:val="24"/>
          <w:szCs w:val="24"/>
        </w:rPr>
        <w:t xml:space="preserve"> </w:t>
      </w:r>
      <w:r w:rsidRPr="00E1687F">
        <w:rPr>
          <w:rFonts w:ascii="Times New Roman" w:eastAsia="Calibri" w:hAnsi="Times New Roman"/>
          <w:sz w:val="24"/>
          <w:szCs w:val="24"/>
          <w:lang w:val="bg-BG"/>
        </w:rPr>
        <w:t>разделени</w:t>
      </w:r>
      <w:r w:rsidR="001A0633" w:rsidRPr="00E1687F">
        <w:rPr>
          <w:rFonts w:ascii="Times New Roman" w:eastAsia="Calibri" w:hAnsi="Times New Roman"/>
          <w:sz w:val="24"/>
          <w:szCs w:val="24"/>
        </w:rPr>
        <w:t xml:space="preserve"> в две групи:</w:t>
      </w:r>
    </w:p>
    <w:p w14:paraId="64BB349D" w14:textId="77777777" w:rsidR="001A0633" w:rsidRPr="00E1687F" w:rsidRDefault="001A0633" w:rsidP="00935430">
      <w:pPr>
        <w:spacing w:after="0" w:line="331" w:lineRule="auto"/>
        <w:ind w:firstLine="709"/>
        <w:jc w:val="both"/>
        <w:rPr>
          <w:rFonts w:ascii="Times New Roman" w:eastAsia="Calibri" w:hAnsi="Times New Roman"/>
          <w:sz w:val="24"/>
          <w:szCs w:val="24"/>
          <w:u w:val="single"/>
        </w:rPr>
      </w:pPr>
      <w:r w:rsidRPr="00E1687F">
        <w:rPr>
          <w:rFonts w:ascii="Times New Roman" w:eastAsia="Calibri" w:hAnsi="Times New Roman"/>
          <w:sz w:val="24"/>
          <w:szCs w:val="24"/>
          <w:u w:val="single"/>
        </w:rPr>
        <w:t>А/ по време на строителството</w:t>
      </w:r>
    </w:p>
    <w:p w14:paraId="7CDE494B" w14:textId="77777777" w:rsidR="001A0633" w:rsidRPr="00E1687F"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E1687F">
        <w:rPr>
          <w:rFonts w:ascii="Times New Roman" w:eastAsia="Calibri" w:hAnsi="Times New Roman"/>
          <w:sz w:val="24"/>
          <w:szCs w:val="24"/>
        </w:rPr>
        <w:t>Опазване на почвите и земите.</w:t>
      </w:r>
    </w:p>
    <w:p w14:paraId="76AEAF6A" w14:textId="77777777" w:rsidR="001A0633" w:rsidRPr="00E1687F"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E1687F">
        <w:rPr>
          <w:rFonts w:ascii="Times New Roman" w:eastAsia="Calibri" w:hAnsi="Times New Roman"/>
          <w:sz w:val="24"/>
          <w:szCs w:val="24"/>
        </w:rPr>
        <w:t>Строителната техника ще се движи само в границите на отредения терен.</w:t>
      </w:r>
    </w:p>
    <w:p w14:paraId="268C6860" w14:textId="77777777" w:rsidR="001A0633" w:rsidRPr="00E1687F"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E1687F">
        <w:rPr>
          <w:rFonts w:ascii="Times New Roman" w:eastAsia="Calibri" w:hAnsi="Times New Roman"/>
          <w:sz w:val="24"/>
          <w:szCs w:val="24"/>
        </w:rPr>
        <w:t xml:space="preserve">Сервизирането на техниката </w:t>
      </w:r>
      <w:r w:rsidRPr="00E1687F">
        <w:rPr>
          <w:rFonts w:ascii="Times New Roman" w:eastAsia="Calibri" w:hAnsi="Times New Roman"/>
          <w:sz w:val="24"/>
          <w:szCs w:val="24"/>
          <w:lang w:val="bg-BG"/>
        </w:rPr>
        <w:t xml:space="preserve">и технологичните съоръжения </w:t>
      </w:r>
      <w:r w:rsidRPr="00E1687F">
        <w:rPr>
          <w:rFonts w:ascii="Times New Roman" w:eastAsia="Calibri" w:hAnsi="Times New Roman"/>
          <w:sz w:val="24"/>
          <w:szCs w:val="24"/>
        </w:rPr>
        <w:t>ще се извършва в специализирани сервизи</w:t>
      </w:r>
    </w:p>
    <w:p w14:paraId="738CEFE2" w14:textId="77777777" w:rsidR="00BC0100" w:rsidRPr="00E1687F" w:rsidRDefault="00BC0100"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E1687F">
        <w:rPr>
          <w:rFonts w:ascii="Times New Roman" w:eastAsia="Calibri" w:hAnsi="Times New Roman"/>
          <w:sz w:val="24"/>
          <w:szCs w:val="24"/>
        </w:rPr>
        <w:t>Регламентиране и устройване на местата за събиране на</w:t>
      </w:r>
      <w:r w:rsidRPr="00E1687F">
        <w:rPr>
          <w:rFonts w:ascii="Times New Roman" w:eastAsia="Calibri" w:hAnsi="Times New Roman"/>
          <w:sz w:val="24"/>
          <w:szCs w:val="24"/>
          <w:lang w:val="bg-BG"/>
        </w:rPr>
        <w:t xml:space="preserve"> строителните</w:t>
      </w:r>
      <w:r w:rsidRPr="00E1687F">
        <w:rPr>
          <w:rFonts w:ascii="Times New Roman" w:eastAsia="Calibri" w:hAnsi="Times New Roman"/>
          <w:sz w:val="24"/>
          <w:szCs w:val="24"/>
        </w:rPr>
        <w:t xml:space="preserve"> отпадъци;</w:t>
      </w:r>
    </w:p>
    <w:p w14:paraId="00DB961C" w14:textId="77777777" w:rsidR="001A0633" w:rsidRPr="00E1687F" w:rsidRDefault="001A0633" w:rsidP="00935430">
      <w:pPr>
        <w:spacing w:after="0" w:line="331" w:lineRule="auto"/>
        <w:ind w:firstLine="709"/>
        <w:jc w:val="both"/>
        <w:rPr>
          <w:rFonts w:ascii="Times New Roman" w:eastAsia="Calibri" w:hAnsi="Times New Roman"/>
          <w:sz w:val="24"/>
          <w:szCs w:val="24"/>
          <w:u w:val="single"/>
        </w:rPr>
      </w:pPr>
      <w:r w:rsidRPr="00E1687F">
        <w:rPr>
          <w:rFonts w:ascii="Times New Roman" w:eastAsia="Calibri" w:hAnsi="Times New Roman"/>
          <w:sz w:val="24"/>
          <w:szCs w:val="24"/>
          <w:u w:val="single"/>
        </w:rPr>
        <w:t>Б/ по време на експлоатацията</w:t>
      </w:r>
    </w:p>
    <w:p w14:paraId="031A5DF5" w14:textId="77777777" w:rsidR="001A0633" w:rsidRPr="00E1687F"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E1687F">
        <w:rPr>
          <w:rFonts w:ascii="Times New Roman" w:eastAsia="Calibri" w:hAnsi="Times New Roman"/>
          <w:sz w:val="24"/>
          <w:szCs w:val="24"/>
        </w:rPr>
        <w:t xml:space="preserve">Пречистване на отпадните битово-фекални </w:t>
      </w:r>
      <w:r w:rsidR="0064341F" w:rsidRPr="00E1687F">
        <w:rPr>
          <w:rFonts w:ascii="Times New Roman" w:eastAsia="Calibri" w:hAnsi="Times New Roman"/>
          <w:sz w:val="24"/>
          <w:szCs w:val="24"/>
          <w:lang w:val="bg-BG"/>
        </w:rPr>
        <w:t xml:space="preserve">преди </w:t>
      </w:r>
      <w:r w:rsidRPr="00E1687F">
        <w:rPr>
          <w:rFonts w:ascii="Times New Roman" w:eastAsia="Calibri" w:hAnsi="Times New Roman"/>
          <w:sz w:val="24"/>
          <w:szCs w:val="24"/>
          <w:lang w:val="bg-BG"/>
        </w:rPr>
        <w:t xml:space="preserve">заустването им </w:t>
      </w:r>
    </w:p>
    <w:p w14:paraId="259332CF" w14:textId="77777777" w:rsidR="001A0633" w:rsidRPr="00E1687F"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E1687F">
        <w:rPr>
          <w:rFonts w:ascii="Times New Roman" w:eastAsia="Calibri" w:hAnsi="Times New Roman"/>
          <w:sz w:val="24"/>
          <w:szCs w:val="24"/>
        </w:rPr>
        <w:t xml:space="preserve">Регламентиране и устройване на местата за събиране на </w:t>
      </w:r>
      <w:r w:rsidR="00BC0100" w:rsidRPr="00E1687F">
        <w:rPr>
          <w:rFonts w:ascii="Times New Roman" w:eastAsia="Calibri" w:hAnsi="Times New Roman"/>
          <w:sz w:val="24"/>
          <w:szCs w:val="24"/>
          <w:lang w:val="bg-BG"/>
        </w:rPr>
        <w:t xml:space="preserve">битовите </w:t>
      </w:r>
      <w:r w:rsidRPr="00E1687F">
        <w:rPr>
          <w:rFonts w:ascii="Times New Roman" w:eastAsia="Calibri" w:hAnsi="Times New Roman"/>
          <w:sz w:val="24"/>
          <w:szCs w:val="24"/>
        </w:rPr>
        <w:t>отпадъци;</w:t>
      </w:r>
    </w:p>
    <w:p w14:paraId="1B10F405" w14:textId="77777777" w:rsidR="001A0633" w:rsidRPr="00E1687F"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E1687F">
        <w:rPr>
          <w:rFonts w:ascii="Times New Roman" w:eastAsia="Calibri" w:hAnsi="Times New Roman"/>
          <w:sz w:val="24"/>
          <w:szCs w:val="24"/>
        </w:rPr>
        <w:t>Контрол върху отпадъците</w:t>
      </w:r>
    </w:p>
    <w:p w14:paraId="746E3393" w14:textId="77777777" w:rsidR="001A0633" w:rsidRPr="00094307" w:rsidRDefault="001A0633" w:rsidP="00D6499B">
      <w:pPr>
        <w:spacing w:after="0" w:line="336" w:lineRule="auto"/>
        <w:ind w:firstLine="709"/>
        <w:jc w:val="both"/>
        <w:rPr>
          <w:rFonts w:ascii="Times New Roman" w:eastAsia="Calibri" w:hAnsi="Times New Roman"/>
          <w:sz w:val="24"/>
          <w:szCs w:val="24"/>
          <w:lang w:val="bg-BG"/>
        </w:rPr>
      </w:pPr>
      <w:r w:rsidRPr="00094307">
        <w:rPr>
          <w:rFonts w:ascii="Times New Roman" w:eastAsia="Calibri" w:hAnsi="Times New Roman"/>
          <w:sz w:val="24"/>
          <w:szCs w:val="24"/>
        </w:rPr>
        <w:t xml:space="preserve">Изграждането на </w:t>
      </w:r>
      <w:r w:rsidR="0064341F" w:rsidRPr="00094307">
        <w:rPr>
          <w:rFonts w:ascii="Times New Roman" w:eastAsia="Calibri" w:hAnsi="Times New Roman"/>
          <w:sz w:val="24"/>
          <w:szCs w:val="24"/>
          <w:lang w:val="bg-BG"/>
        </w:rPr>
        <w:t>жилищните сгради</w:t>
      </w:r>
      <w:r w:rsidRPr="00094307">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094307">
        <w:rPr>
          <w:rFonts w:ascii="Tahoma" w:eastAsia="Calibri" w:hAnsi="Tahoma" w:cs="Tahoma"/>
          <w:sz w:val="24"/>
          <w:szCs w:val="24"/>
        </w:rPr>
        <w:t>﻿</w:t>
      </w:r>
      <w:r w:rsidRPr="00094307">
        <w:rPr>
          <w:rFonts w:ascii="Times New Roman" w:eastAsia="Calibri" w:hAnsi="Times New Roman"/>
          <w:sz w:val="24"/>
          <w:szCs w:val="24"/>
        </w:rPr>
        <w:t>Изкопните работи ще са с продължителност не повече от един месец</w:t>
      </w:r>
      <w:r w:rsidR="0064341F" w:rsidRPr="00094307">
        <w:rPr>
          <w:rFonts w:ascii="Times New Roman" w:eastAsia="Calibri" w:hAnsi="Times New Roman"/>
          <w:sz w:val="24"/>
          <w:szCs w:val="24"/>
          <w:lang w:val="bg-BG"/>
        </w:rPr>
        <w:t xml:space="preserve"> за всяка една сграда</w:t>
      </w:r>
      <w:r w:rsidRPr="00094307">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094307">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094307" w:rsidRDefault="001A0633" w:rsidP="00D6499B">
      <w:pPr>
        <w:spacing w:after="0" w:line="336" w:lineRule="auto"/>
        <w:ind w:firstLine="709"/>
        <w:jc w:val="both"/>
        <w:rPr>
          <w:rFonts w:ascii="Times New Roman" w:eastAsia="Calibri" w:hAnsi="Times New Roman"/>
          <w:sz w:val="24"/>
          <w:szCs w:val="24"/>
        </w:rPr>
      </w:pPr>
      <w:r w:rsidRPr="00094307">
        <w:rPr>
          <w:rFonts w:ascii="Times New Roman" w:eastAsia="Calibri" w:hAnsi="Times New Roman"/>
          <w:sz w:val="24"/>
          <w:szCs w:val="24"/>
        </w:rPr>
        <w:t xml:space="preserve">Емисиите, получени при изграждането и експлоатация на </w:t>
      </w:r>
      <w:r w:rsidR="0064341F" w:rsidRPr="00094307">
        <w:rPr>
          <w:rFonts w:ascii="Times New Roman" w:eastAsia="Calibri" w:hAnsi="Times New Roman"/>
          <w:sz w:val="24"/>
          <w:szCs w:val="24"/>
          <w:lang w:val="bg-BG"/>
        </w:rPr>
        <w:t>сградите</w:t>
      </w:r>
      <w:r w:rsidRPr="00094307">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094307" w:rsidRDefault="001A0633" w:rsidP="00D6499B">
      <w:pPr>
        <w:spacing w:after="0" w:line="336" w:lineRule="auto"/>
        <w:ind w:firstLine="709"/>
        <w:jc w:val="both"/>
        <w:rPr>
          <w:rFonts w:ascii="Times New Roman" w:eastAsia="Calibri" w:hAnsi="Times New Roman"/>
          <w:sz w:val="24"/>
          <w:szCs w:val="24"/>
          <w:lang w:val="bg-BG"/>
        </w:rPr>
      </w:pPr>
      <w:r w:rsidRPr="00094307">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094307">
        <w:rPr>
          <w:rFonts w:ascii="Times New Roman" w:eastAsia="Calibri" w:hAnsi="Times New Roman"/>
          <w:sz w:val="24"/>
          <w:szCs w:val="24"/>
          <w:lang w:val="bg-BG"/>
        </w:rPr>
        <w:t xml:space="preserve"> </w:t>
      </w:r>
    </w:p>
    <w:p w14:paraId="7260FC8B" w14:textId="77777777" w:rsidR="001A0633" w:rsidRPr="00094307" w:rsidRDefault="001A0633" w:rsidP="00D6499B">
      <w:pPr>
        <w:spacing w:after="0" w:line="336" w:lineRule="auto"/>
        <w:ind w:firstLine="709"/>
        <w:jc w:val="both"/>
        <w:rPr>
          <w:rFonts w:ascii="Times New Roman" w:eastAsia="Calibri" w:hAnsi="Times New Roman"/>
          <w:sz w:val="24"/>
          <w:szCs w:val="24"/>
        </w:rPr>
      </w:pPr>
      <w:r w:rsidRPr="00094307">
        <w:rPr>
          <w:rFonts w:ascii="Times New Roman" w:eastAsia="Calibri" w:hAnsi="Times New Roman"/>
          <w:sz w:val="24"/>
          <w:szCs w:val="24"/>
        </w:rPr>
        <w:lastRenderedPageBreak/>
        <w:t xml:space="preserve">Шумът, наред със запрашаването, по своето хигиенно значение е на първо място сред неблагоприятно действуващите фактори в </w:t>
      </w:r>
      <w:r w:rsidRPr="00094307">
        <w:rPr>
          <w:rFonts w:ascii="Times New Roman" w:eastAsia="Calibri" w:hAnsi="Times New Roman"/>
          <w:sz w:val="24"/>
          <w:szCs w:val="24"/>
          <w:lang w:val="bg-BG"/>
        </w:rPr>
        <w:t>околната</w:t>
      </w:r>
      <w:r w:rsidRPr="00094307">
        <w:rPr>
          <w:rFonts w:ascii="Times New Roman" w:eastAsia="Calibri" w:hAnsi="Times New Roman"/>
          <w:sz w:val="24"/>
          <w:szCs w:val="24"/>
        </w:rPr>
        <w:t xml:space="preserve"> среда.</w:t>
      </w:r>
    </w:p>
    <w:p w14:paraId="0DC54AD3" w14:textId="77777777" w:rsidR="001A0633" w:rsidRPr="00094307" w:rsidRDefault="001A0633" w:rsidP="00D6499B">
      <w:pPr>
        <w:spacing w:after="0" w:line="336" w:lineRule="auto"/>
        <w:ind w:firstLine="709"/>
        <w:jc w:val="both"/>
        <w:rPr>
          <w:rFonts w:ascii="Times New Roman" w:eastAsia="Calibri" w:hAnsi="Times New Roman"/>
          <w:sz w:val="24"/>
          <w:szCs w:val="24"/>
          <w:lang w:val="bg-BG"/>
        </w:rPr>
      </w:pPr>
      <w:r w:rsidRPr="00094307">
        <w:rPr>
          <w:rFonts w:ascii="Times New Roman" w:eastAsia="Calibri" w:hAnsi="Times New Roman"/>
          <w:sz w:val="24"/>
          <w:szCs w:val="24"/>
        </w:rPr>
        <w:t xml:space="preserve">Шумовото натоварване в района ще се формира от </w:t>
      </w:r>
      <w:r w:rsidRPr="00094307">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094307">
        <w:rPr>
          <w:rFonts w:ascii="Times New Roman" w:eastAsia="Calibri" w:hAnsi="Times New Roman"/>
          <w:sz w:val="24"/>
          <w:szCs w:val="24"/>
          <w:lang w:val="bg-BG"/>
        </w:rPr>
        <w:t>сградите</w:t>
      </w:r>
      <w:r w:rsidRPr="00094307">
        <w:rPr>
          <w:rFonts w:ascii="Times New Roman" w:eastAsia="Calibri" w:hAnsi="Times New Roman"/>
          <w:sz w:val="24"/>
          <w:szCs w:val="24"/>
          <w:lang w:val="bg-BG"/>
        </w:rPr>
        <w:t>.</w:t>
      </w:r>
    </w:p>
    <w:p w14:paraId="64D42A89" w14:textId="77777777" w:rsidR="001A0633" w:rsidRPr="00094307" w:rsidRDefault="001A0633" w:rsidP="00D6499B">
      <w:pPr>
        <w:spacing w:after="0" w:line="336" w:lineRule="auto"/>
        <w:ind w:firstLine="709"/>
        <w:jc w:val="both"/>
        <w:rPr>
          <w:rFonts w:ascii="Times New Roman" w:eastAsia="Calibri" w:hAnsi="Times New Roman"/>
          <w:sz w:val="24"/>
          <w:szCs w:val="24"/>
          <w:lang w:val="bg-BG"/>
        </w:rPr>
      </w:pPr>
      <w:r w:rsidRPr="00094307">
        <w:rPr>
          <w:rFonts w:ascii="Times New Roman" w:eastAsia="Calibri" w:hAnsi="Times New Roman"/>
          <w:sz w:val="24"/>
          <w:szCs w:val="24"/>
        </w:rPr>
        <w:t xml:space="preserve">Изграждането и експлоатацията на </w:t>
      </w:r>
      <w:r w:rsidR="0064341F" w:rsidRPr="00094307">
        <w:rPr>
          <w:rFonts w:ascii="Times New Roman" w:eastAsia="Calibri" w:hAnsi="Times New Roman"/>
          <w:sz w:val="24"/>
          <w:szCs w:val="24"/>
          <w:lang w:val="bg-BG"/>
        </w:rPr>
        <w:t>жилищните сгради</w:t>
      </w:r>
      <w:r w:rsidRPr="00094307">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094307" w:rsidRDefault="00A65BD9" w:rsidP="00D6499B">
      <w:pPr>
        <w:spacing w:after="0" w:line="336" w:lineRule="auto"/>
        <w:ind w:firstLine="709"/>
        <w:jc w:val="both"/>
        <w:rPr>
          <w:rFonts w:ascii="Times New Roman" w:eastAsia="Calibri" w:hAnsi="Times New Roman"/>
          <w:i/>
          <w:color w:val="FF0000"/>
          <w:sz w:val="24"/>
          <w:szCs w:val="24"/>
          <w:lang w:val="bg-BG"/>
        </w:rPr>
      </w:pPr>
      <w:r w:rsidRPr="00094307">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094307">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094307">
        <w:rPr>
          <w:rFonts w:ascii="Times New Roman" w:eastAsia="Calibri" w:hAnsi="Times New Roman"/>
          <w:sz w:val="24"/>
          <w:szCs w:val="24"/>
        </w:rPr>
        <w:t xml:space="preserve">” по </w:t>
      </w:r>
      <w:r w:rsidRPr="00094307">
        <w:rPr>
          <w:rFonts w:ascii="Times New Roman" w:eastAsia="Calibri" w:hAnsi="Times New Roman"/>
          <w:bCs/>
          <w:sz w:val="24"/>
          <w:szCs w:val="24"/>
          <w:lang w:val="bg-BG"/>
        </w:rPr>
        <w:t>Н</w:t>
      </w:r>
      <w:r w:rsidRPr="00094307">
        <w:rPr>
          <w:rFonts w:ascii="Times New Roman" w:eastAsia="Calibri" w:hAnsi="Times New Roman"/>
          <w:bCs/>
          <w:sz w:val="24"/>
          <w:szCs w:val="24"/>
        </w:rPr>
        <w:t>аредба № 6 от 26</w:t>
      </w:r>
      <w:r w:rsidRPr="00094307">
        <w:rPr>
          <w:rFonts w:ascii="Times New Roman" w:eastAsia="Calibri" w:hAnsi="Times New Roman"/>
          <w:bCs/>
          <w:sz w:val="24"/>
          <w:szCs w:val="24"/>
          <w:lang w:val="bg-BG"/>
        </w:rPr>
        <w:t>.06.</w:t>
      </w:r>
      <w:r w:rsidRPr="00094307">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094307">
        <w:rPr>
          <w:rFonts w:ascii="Times New Roman" w:eastAsia="Calibri" w:hAnsi="Times New Roman"/>
          <w:sz w:val="24"/>
          <w:szCs w:val="24"/>
        </w:rPr>
        <w:t>, издаден</w:t>
      </w:r>
      <w:r w:rsidRPr="00094307">
        <w:rPr>
          <w:rFonts w:ascii="Times New Roman" w:eastAsia="Calibri" w:hAnsi="Times New Roman"/>
          <w:sz w:val="24"/>
          <w:szCs w:val="24"/>
          <w:lang w:val="bg-BG"/>
        </w:rPr>
        <w:t>а</w:t>
      </w:r>
      <w:r w:rsidRPr="00094307">
        <w:rPr>
          <w:rFonts w:ascii="Times New Roman" w:eastAsia="Calibri" w:hAnsi="Times New Roman"/>
          <w:sz w:val="24"/>
          <w:szCs w:val="24"/>
        </w:rPr>
        <w:t xml:space="preserve"> от </w:t>
      </w:r>
      <w:r w:rsidRPr="00094307">
        <w:rPr>
          <w:rStyle w:val="af1"/>
          <w:rFonts w:ascii="Times New Roman" w:hAnsi="Times New Roman"/>
          <w:i w:val="0"/>
          <w:sz w:val="24"/>
          <w:szCs w:val="24"/>
        </w:rPr>
        <w:t>министъра на здравеопазването и министъра на околната среда и водите</w:t>
      </w:r>
      <w:r w:rsidRPr="00094307">
        <w:rPr>
          <w:rFonts w:ascii="Times New Roman" w:eastAsia="Calibri" w:hAnsi="Times New Roman"/>
          <w:i/>
          <w:sz w:val="24"/>
          <w:szCs w:val="24"/>
        </w:rPr>
        <w:t>.</w:t>
      </w:r>
    </w:p>
    <w:p w14:paraId="1157E5C8" w14:textId="77777777" w:rsidR="00C123A6" w:rsidRPr="00094307" w:rsidRDefault="00C123A6" w:rsidP="00D6499B">
      <w:pPr>
        <w:spacing w:after="0" w:line="336" w:lineRule="auto"/>
        <w:ind w:firstLine="709"/>
        <w:jc w:val="both"/>
        <w:rPr>
          <w:rFonts w:ascii="Times New Roman" w:eastAsia="Calibri" w:hAnsi="Times New Roman"/>
          <w:sz w:val="24"/>
          <w:szCs w:val="24"/>
        </w:rPr>
      </w:pPr>
      <w:r w:rsidRPr="00094307">
        <w:rPr>
          <w:rFonts w:ascii="Times New Roman" w:eastAsia="Calibri" w:hAnsi="Times New Roman"/>
          <w:sz w:val="24"/>
          <w:szCs w:val="24"/>
          <w:lang w:val="bg-BG"/>
        </w:rPr>
        <w:t>Реализацията на инвестиционното предложение</w:t>
      </w:r>
      <w:r w:rsidRPr="00094307">
        <w:rPr>
          <w:rFonts w:ascii="Times New Roman" w:eastAsia="Calibri" w:hAnsi="Times New Roman"/>
          <w:sz w:val="24"/>
          <w:szCs w:val="24"/>
        </w:rPr>
        <w:t xml:space="preserve"> н</w:t>
      </w:r>
      <w:r w:rsidRPr="00094307">
        <w:rPr>
          <w:rFonts w:ascii="Times New Roman" w:eastAsia="Calibri" w:hAnsi="Times New Roman"/>
          <w:sz w:val="24"/>
          <w:szCs w:val="24"/>
          <w:lang w:val="bg-BG"/>
        </w:rPr>
        <w:t>яма да</w:t>
      </w:r>
      <w:r w:rsidRPr="00094307">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094307" w:rsidRDefault="00C123A6" w:rsidP="00D6499B">
      <w:pPr>
        <w:spacing w:after="0" w:line="336" w:lineRule="auto"/>
        <w:ind w:firstLine="709"/>
        <w:jc w:val="both"/>
        <w:rPr>
          <w:rFonts w:ascii="Times New Roman" w:eastAsia="Calibri" w:hAnsi="Times New Roman"/>
          <w:sz w:val="24"/>
          <w:szCs w:val="24"/>
        </w:rPr>
      </w:pPr>
      <w:r w:rsidRPr="00094307">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094307">
        <w:rPr>
          <w:rFonts w:ascii="Times New Roman" w:eastAsia="Calibri" w:hAnsi="Times New Roman"/>
          <w:sz w:val="24"/>
          <w:szCs w:val="24"/>
          <w:lang w:val="bg-BG"/>
        </w:rPr>
        <w:t>няма да</w:t>
      </w:r>
      <w:r w:rsidRPr="00094307">
        <w:rPr>
          <w:rFonts w:ascii="Times New Roman" w:eastAsia="Calibri" w:hAnsi="Times New Roman"/>
          <w:sz w:val="24"/>
          <w:szCs w:val="24"/>
        </w:rPr>
        <w:t xml:space="preserve"> възникнат ситуации</w:t>
      </w:r>
      <w:r w:rsidRPr="00094307">
        <w:rPr>
          <w:rFonts w:ascii="Times New Roman" w:eastAsia="Calibri" w:hAnsi="Times New Roman"/>
          <w:sz w:val="24"/>
          <w:szCs w:val="24"/>
          <w:lang w:val="bg-BG"/>
        </w:rPr>
        <w:t>,</w:t>
      </w:r>
      <w:r w:rsidRPr="00094307">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094307" w:rsidRDefault="00C123A6" w:rsidP="00D6499B">
      <w:pPr>
        <w:spacing w:after="0" w:line="336" w:lineRule="auto"/>
        <w:ind w:firstLine="709"/>
        <w:jc w:val="both"/>
        <w:rPr>
          <w:rFonts w:ascii="Times New Roman" w:eastAsia="Calibri" w:hAnsi="Times New Roman"/>
          <w:sz w:val="24"/>
          <w:szCs w:val="24"/>
          <w:lang w:val="bg-BG"/>
        </w:rPr>
      </w:pPr>
      <w:r w:rsidRPr="00094307">
        <w:rPr>
          <w:rFonts w:ascii="Times New Roman" w:eastAsia="Calibri" w:hAnsi="Times New Roman"/>
          <w:sz w:val="24"/>
          <w:szCs w:val="24"/>
        </w:rPr>
        <w:t>Не се очаква влошаване на екологичното състояние на флората и фауната в района, т</w:t>
      </w:r>
      <w:r w:rsidRPr="00094307">
        <w:rPr>
          <w:rFonts w:ascii="Times New Roman" w:eastAsia="Calibri" w:hAnsi="Times New Roman"/>
          <w:sz w:val="24"/>
          <w:szCs w:val="24"/>
          <w:lang w:val="bg-BG"/>
        </w:rPr>
        <w:t>ъй като</w:t>
      </w:r>
      <w:r w:rsidRPr="00094307">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1F7A89" w:rsidRDefault="00E823B5" w:rsidP="00D6499B">
      <w:pPr>
        <w:pStyle w:val="a4"/>
        <w:spacing w:after="0" w:line="336" w:lineRule="auto"/>
        <w:ind w:left="0" w:firstLine="708"/>
        <w:jc w:val="both"/>
        <w:rPr>
          <w:rFonts w:ascii="Times New Roman" w:hAnsi="Times New Roman"/>
          <w:b/>
          <w:color w:val="FF0000"/>
          <w:sz w:val="24"/>
          <w:szCs w:val="24"/>
          <w:highlight w:val="green"/>
        </w:rPr>
      </w:pPr>
    </w:p>
    <w:p w14:paraId="45AEBB92" w14:textId="77777777" w:rsidR="00641C24" w:rsidRPr="00B46BCC" w:rsidRDefault="00641C24" w:rsidP="00D6499B">
      <w:pPr>
        <w:pStyle w:val="a4"/>
        <w:spacing w:after="0" w:line="336" w:lineRule="auto"/>
        <w:ind w:left="0" w:firstLine="708"/>
        <w:jc w:val="both"/>
        <w:rPr>
          <w:rFonts w:ascii="Times New Roman" w:hAnsi="Times New Roman"/>
          <w:b/>
          <w:sz w:val="24"/>
          <w:szCs w:val="24"/>
        </w:rPr>
      </w:pPr>
      <w:r w:rsidRPr="00B46BCC">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B46BCC" w:rsidRDefault="0022316A" w:rsidP="0022316A">
      <w:pPr>
        <w:spacing w:after="0" w:line="334" w:lineRule="auto"/>
        <w:ind w:firstLine="709"/>
        <w:jc w:val="both"/>
        <w:rPr>
          <w:rFonts w:ascii="Times New Roman" w:eastAsia="Calibri" w:hAnsi="Times New Roman"/>
          <w:sz w:val="24"/>
          <w:szCs w:val="24"/>
          <w:lang w:val="bg-BG"/>
        </w:rPr>
      </w:pPr>
      <w:r w:rsidRPr="00B46BCC">
        <w:rPr>
          <w:rFonts w:ascii="Times New Roman" w:eastAsia="Calibri" w:hAnsi="Times New Roman"/>
          <w:sz w:val="24"/>
          <w:szCs w:val="24"/>
          <w:lang w:val="bg-BG"/>
        </w:rPr>
        <w:t>Инвестиционното предложение за жилищно строителство</w:t>
      </w:r>
      <w:r w:rsidRPr="00B46BCC">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B46BCC" w:rsidRDefault="0022316A" w:rsidP="0022316A">
      <w:pPr>
        <w:spacing w:after="0" w:line="334" w:lineRule="auto"/>
        <w:ind w:firstLine="709"/>
        <w:jc w:val="both"/>
        <w:rPr>
          <w:rFonts w:ascii="Times New Roman" w:eastAsia="Calibri" w:hAnsi="Times New Roman"/>
          <w:sz w:val="24"/>
          <w:szCs w:val="24"/>
        </w:rPr>
      </w:pPr>
      <w:r w:rsidRPr="00B46BCC">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B46BCC">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B46BCC">
        <w:rPr>
          <w:rFonts w:ascii="Times New Roman" w:eastAsia="Calibri" w:hAnsi="Times New Roman"/>
          <w:sz w:val="24"/>
          <w:szCs w:val="24"/>
        </w:rPr>
        <w:t xml:space="preserve"> ще </w:t>
      </w:r>
      <w:r w:rsidRPr="00B46BCC">
        <w:rPr>
          <w:rFonts w:ascii="Times New Roman" w:eastAsia="Calibri" w:hAnsi="Times New Roman"/>
          <w:sz w:val="24"/>
          <w:szCs w:val="24"/>
        </w:rPr>
        <w:lastRenderedPageBreak/>
        <w:t>осигур</w:t>
      </w:r>
      <w:r w:rsidRPr="00B46BCC">
        <w:rPr>
          <w:rFonts w:ascii="Times New Roman" w:eastAsia="Calibri" w:hAnsi="Times New Roman"/>
          <w:sz w:val="24"/>
          <w:szCs w:val="24"/>
          <w:lang w:val="bg-BG"/>
        </w:rPr>
        <w:t>и</w:t>
      </w:r>
      <w:r w:rsidRPr="00B46BCC">
        <w:rPr>
          <w:rFonts w:ascii="Times New Roman" w:eastAsia="Calibri" w:hAnsi="Times New Roman"/>
          <w:sz w:val="24"/>
          <w:szCs w:val="24"/>
        </w:rPr>
        <w:t xml:space="preserve"> индивидуални средства за защита: работно облекло на </w:t>
      </w:r>
      <w:r w:rsidRPr="00B46BCC">
        <w:rPr>
          <w:rFonts w:ascii="Times New Roman" w:eastAsia="Calibri" w:hAnsi="Times New Roman"/>
          <w:sz w:val="24"/>
          <w:szCs w:val="24"/>
          <w:lang w:val="bg-BG"/>
        </w:rPr>
        <w:t>ангажираните в строителния процес</w:t>
      </w:r>
      <w:r w:rsidRPr="00B46BCC">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B46BCC" w:rsidRDefault="0022316A" w:rsidP="0022316A">
      <w:pPr>
        <w:spacing w:after="0" w:line="334" w:lineRule="auto"/>
        <w:ind w:firstLine="709"/>
        <w:jc w:val="both"/>
        <w:rPr>
          <w:rFonts w:ascii="Times New Roman" w:eastAsia="Calibri" w:hAnsi="Times New Roman"/>
          <w:sz w:val="24"/>
          <w:szCs w:val="24"/>
        </w:rPr>
      </w:pPr>
      <w:r w:rsidRPr="00B46BCC">
        <w:rPr>
          <w:rFonts w:ascii="Times New Roman" w:eastAsia="Calibri" w:hAnsi="Times New Roman"/>
          <w:sz w:val="24"/>
          <w:szCs w:val="24"/>
        </w:rPr>
        <w:t xml:space="preserve">За </w:t>
      </w:r>
      <w:r w:rsidRPr="00B46BCC">
        <w:rPr>
          <w:rFonts w:ascii="Times New Roman" w:eastAsia="Calibri" w:hAnsi="Times New Roman"/>
          <w:sz w:val="24"/>
          <w:szCs w:val="24"/>
          <w:lang w:val="bg-BG"/>
        </w:rPr>
        <w:t>реализацията на всяка жилищна сграда</w:t>
      </w:r>
      <w:r w:rsidRPr="00B46BCC">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B46BCC">
        <w:rPr>
          <w:rFonts w:ascii="Times New Roman" w:eastAsia="Calibri" w:hAnsi="Times New Roman"/>
          <w:sz w:val="24"/>
          <w:szCs w:val="24"/>
          <w:lang w:val="bg-BG"/>
        </w:rPr>
        <w:t>ите</w:t>
      </w:r>
      <w:r w:rsidRPr="00B46BCC">
        <w:rPr>
          <w:rFonts w:ascii="Times New Roman" w:eastAsia="Calibri" w:hAnsi="Times New Roman"/>
          <w:sz w:val="24"/>
          <w:szCs w:val="24"/>
        </w:rPr>
        <w:t xml:space="preserve">. </w:t>
      </w:r>
    </w:p>
    <w:p w14:paraId="1A3071C8" w14:textId="77777777" w:rsidR="0022316A" w:rsidRPr="00B46BCC" w:rsidRDefault="0022316A" w:rsidP="0022316A">
      <w:pPr>
        <w:spacing w:after="0" w:line="334" w:lineRule="auto"/>
        <w:ind w:firstLine="709"/>
        <w:jc w:val="both"/>
        <w:rPr>
          <w:rFonts w:ascii="Times New Roman" w:eastAsia="Calibri" w:hAnsi="Times New Roman"/>
          <w:sz w:val="24"/>
          <w:szCs w:val="24"/>
          <w:lang w:val="bg-BG"/>
        </w:rPr>
      </w:pPr>
      <w:r w:rsidRPr="00B46BCC">
        <w:rPr>
          <w:rFonts w:ascii="Times New Roman" w:eastAsia="Calibri" w:hAnsi="Times New Roman"/>
          <w:sz w:val="24"/>
          <w:szCs w:val="24"/>
        </w:rPr>
        <w:t xml:space="preserve">В съответствие </w:t>
      </w:r>
      <w:proofErr w:type="gramStart"/>
      <w:r w:rsidRPr="00B46BCC">
        <w:rPr>
          <w:rFonts w:ascii="Times New Roman" w:eastAsia="Calibri" w:hAnsi="Times New Roman"/>
          <w:sz w:val="24"/>
          <w:szCs w:val="24"/>
        </w:rPr>
        <w:t>с  Наредба</w:t>
      </w:r>
      <w:proofErr w:type="gramEnd"/>
      <w:r w:rsidRPr="00B46BCC">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w:t>
      </w:r>
      <w:proofErr w:type="gramStart"/>
      <w:r w:rsidRPr="00B46BCC">
        <w:rPr>
          <w:rFonts w:ascii="Times New Roman" w:eastAsia="Calibri" w:hAnsi="Times New Roman"/>
          <w:sz w:val="24"/>
          <w:szCs w:val="24"/>
        </w:rPr>
        <w:t>2009г.;</w:t>
      </w:r>
      <w:proofErr w:type="gramEnd"/>
      <w:r w:rsidRPr="00B46BCC">
        <w:rPr>
          <w:rFonts w:ascii="Times New Roman" w:eastAsia="Calibri" w:hAnsi="Times New Roman"/>
          <w:sz w:val="24"/>
          <w:szCs w:val="24"/>
        </w:rPr>
        <w:t xml:space="preserve"> доп. ДВ, бр. 17 / 2010г</w:t>
      </w:r>
      <w:proofErr w:type="gramStart"/>
      <w:r w:rsidRPr="00B46BCC">
        <w:rPr>
          <w:rFonts w:ascii="Times New Roman" w:eastAsia="Calibri" w:hAnsi="Times New Roman"/>
          <w:sz w:val="24"/>
          <w:szCs w:val="24"/>
        </w:rPr>
        <w:t>./</w:t>
      </w:r>
      <w:proofErr w:type="gramEnd"/>
      <w:r w:rsidRPr="00B46BCC">
        <w:rPr>
          <w:rFonts w:ascii="Times New Roman" w:eastAsia="Calibri" w:hAnsi="Times New Roman"/>
          <w:sz w:val="24"/>
          <w:szCs w:val="24"/>
        </w:rPr>
        <w:t xml:space="preserve">,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Pr="00B46BCC">
        <w:rPr>
          <w:rFonts w:ascii="Times New Roman" w:eastAsia="Calibri" w:hAnsi="Times New Roman"/>
          <w:sz w:val="24"/>
          <w:szCs w:val="24"/>
          <w:lang w:val="bg-BG"/>
        </w:rPr>
        <w:t>сградите</w:t>
      </w:r>
      <w:r w:rsidRPr="00B46BCC">
        <w:rPr>
          <w:rFonts w:ascii="Times New Roman" w:eastAsia="Calibri" w:hAnsi="Times New Roman"/>
          <w:sz w:val="24"/>
          <w:szCs w:val="24"/>
        </w:rPr>
        <w:t>.</w:t>
      </w:r>
    </w:p>
    <w:p w14:paraId="4F89C8F1" w14:textId="77777777" w:rsidR="0022316A" w:rsidRPr="00B46BCC" w:rsidRDefault="0022316A" w:rsidP="0022316A">
      <w:pPr>
        <w:spacing w:after="0" w:line="334" w:lineRule="auto"/>
        <w:ind w:firstLine="709"/>
        <w:jc w:val="both"/>
        <w:rPr>
          <w:rFonts w:ascii="Times New Roman" w:eastAsia="Calibri" w:hAnsi="Times New Roman"/>
          <w:sz w:val="24"/>
          <w:szCs w:val="24"/>
        </w:rPr>
      </w:pPr>
      <w:r w:rsidRPr="00B46BCC">
        <w:rPr>
          <w:rFonts w:ascii="Times New Roman" w:eastAsia="Calibri" w:hAnsi="Times New Roman"/>
          <w:sz w:val="24"/>
          <w:szCs w:val="24"/>
        </w:rPr>
        <w:t xml:space="preserve">По време на експлоатацията при неправилна </w:t>
      </w:r>
      <w:r w:rsidRPr="00B46BCC">
        <w:rPr>
          <w:rFonts w:ascii="Times New Roman" w:eastAsia="Calibri" w:hAnsi="Times New Roman"/>
          <w:sz w:val="24"/>
          <w:szCs w:val="24"/>
          <w:lang w:val="bg-BG"/>
        </w:rPr>
        <w:t>работа</w:t>
      </w:r>
      <w:r w:rsidRPr="00B46BCC">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B46BCC" w:rsidRDefault="0022316A" w:rsidP="0022316A">
      <w:pPr>
        <w:spacing w:after="0" w:line="336" w:lineRule="auto"/>
        <w:ind w:firstLine="709"/>
        <w:jc w:val="both"/>
        <w:rPr>
          <w:rFonts w:ascii="Times New Roman" w:eastAsia="Calibri" w:hAnsi="Times New Roman"/>
          <w:color w:val="FF0000"/>
          <w:sz w:val="24"/>
          <w:szCs w:val="24"/>
          <w:lang w:val="bg-BG"/>
        </w:rPr>
      </w:pPr>
      <w:r w:rsidRPr="00B46BCC">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B46BCC">
        <w:rPr>
          <w:rFonts w:ascii="Times New Roman" w:eastAsia="Calibri" w:hAnsi="Times New Roman"/>
          <w:sz w:val="24"/>
          <w:szCs w:val="24"/>
          <w:lang w:val="bg-BG"/>
        </w:rPr>
        <w:t>уги</w:t>
      </w:r>
      <w:r w:rsidRPr="00B46BCC">
        <w:rPr>
          <w:rFonts w:ascii="Times New Roman" w:eastAsia="Calibri" w:hAnsi="Times New Roman"/>
          <w:sz w:val="24"/>
          <w:szCs w:val="24"/>
          <w:lang w:val="bg-BG"/>
        </w:rPr>
        <w:t>, които възложителят не би могъл да предвиди</w:t>
      </w:r>
      <w:r w:rsidRPr="00B46BCC">
        <w:rPr>
          <w:rFonts w:ascii="Times New Roman" w:eastAsia="Calibri" w:hAnsi="Times New Roman"/>
          <w:sz w:val="24"/>
          <w:szCs w:val="24"/>
        </w:rPr>
        <w:t>.</w:t>
      </w:r>
    </w:p>
    <w:p w14:paraId="7166C7FC" w14:textId="77777777" w:rsidR="00C16FB0" w:rsidRPr="001F7A89" w:rsidRDefault="00C16FB0" w:rsidP="00D6499B">
      <w:pPr>
        <w:spacing w:after="0" w:line="336" w:lineRule="auto"/>
        <w:ind w:firstLine="709"/>
        <w:jc w:val="both"/>
        <w:rPr>
          <w:rFonts w:ascii="Times New Roman" w:eastAsia="Calibri" w:hAnsi="Times New Roman"/>
          <w:sz w:val="24"/>
          <w:szCs w:val="24"/>
          <w:highlight w:val="green"/>
          <w:lang w:val="bg-BG"/>
        </w:rPr>
      </w:pPr>
    </w:p>
    <w:p w14:paraId="0F13072F" w14:textId="77777777" w:rsidR="00641C24" w:rsidRPr="001F3EBE" w:rsidRDefault="00641C24" w:rsidP="00D6499B">
      <w:pPr>
        <w:pStyle w:val="a4"/>
        <w:spacing w:after="0" w:line="336" w:lineRule="auto"/>
        <w:ind w:left="0" w:firstLine="708"/>
        <w:jc w:val="both"/>
        <w:rPr>
          <w:rFonts w:ascii="Times New Roman" w:hAnsi="Times New Roman"/>
          <w:b/>
          <w:sz w:val="24"/>
          <w:szCs w:val="24"/>
        </w:rPr>
      </w:pPr>
      <w:r w:rsidRPr="001F3EBE">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 xml:space="preserve">а) </w:t>
      </w:r>
      <w:proofErr w:type="gramStart"/>
      <w:r w:rsidRPr="001F3EBE">
        <w:rPr>
          <w:rFonts w:ascii="Times New Roman" w:eastAsia="Calibri" w:hAnsi="Times New Roman"/>
          <w:sz w:val="24"/>
          <w:szCs w:val="24"/>
        </w:rPr>
        <w:t>води</w:t>
      </w:r>
      <w:proofErr w:type="gramEnd"/>
      <w:r w:rsidRPr="001F3EBE">
        <w:rPr>
          <w:rFonts w:ascii="Times New Roman" w:eastAsia="Calibri" w:hAnsi="Times New Roman"/>
          <w:sz w:val="24"/>
          <w:szCs w:val="24"/>
        </w:rPr>
        <w:t>, предназначени за питейно-битови нужди;</w:t>
      </w:r>
    </w:p>
    <w:p w14:paraId="3CC3B4A7" w14:textId="77777777" w:rsidR="00632588"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 xml:space="preserve">б) </w:t>
      </w:r>
      <w:proofErr w:type="gramStart"/>
      <w:r w:rsidRPr="001F3EBE">
        <w:rPr>
          <w:rFonts w:ascii="Times New Roman" w:eastAsia="Calibri" w:hAnsi="Times New Roman"/>
          <w:sz w:val="24"/>
          <w:szCs w:val="24"/>
        </w:rPr>
        <w:t>води</w:t>
      </w:r>
      <w:proofErr w:type="gramEnd"/>
      <w:r w:rsidRPr="001F3EBE">
        <w:rPr>
          <w:rFonts w:ascii="Times New Roman" w:eastAsia="Calibri" w:hAnsi="Times New Roman"/>
          <w:sz w:val="24"/>
          <w:szCs w:val="24"/>
        </w:rPr>
        <w:t>, предназначени за къпане;</w:t>
      </w:r>
    </w:p>
    <w:p w14:paraId="3AF641A9" w14:textId="77777777" w:rsidR="00632588"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 xml:space="preserve">в) </w:t>
      </w:r>
      <w:proofErr w:type="gramStart"/>
      <w:r w:rsidRPr="001F3EBE">
        <w:rPr>
          <w:rFonts w:ascii="Times New Roman" w:eastAsia="Calibri" w:hAnsi="Times New Roman"/>
          <w:sz w:val="24"/>
          <w:szCs w:val="24"/>
        </w:rPr>
        <w:t>минерални</w:t>
      </w:r>
      <w:proofErr w:type="gramEnd"/>
      <w:r w:rsidRPr="001F3EBE">
        <w:rPr>
          <w:rFonts w:ascii="Times New Roman" w:eastAsia="Calibri" w:hAnsi="Times New Roman"/>
          <w:sz w:val="24"/>
          <w:szCs w:val="24"/>
        </w:rPr>
        <w:t xml:space="preserve"> води, предназначени за пиене или за използване за профилактични, лечебни или за хигиенни нужди;</w:t>
      </w:r>
    </w:p>
    <w:p w14:paraId="1441C5D1" w14:textId="77777777" w:rsidR="00632588"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 xml:space="preserve">г) </w:t>
      </w:r>
      <w:proofErr w:type="gramStart"/>
      <w:r w:rsidRPr="001F3EBE">
        <w:rPr>
          <w:rFonts w:ascii="Times New Roman" w:eastAsia="Calibri" w:hAnsi="Times New Roman"/>
          <w:sz w:val="24"/>
          <w:szCs w:val="24"/>
        </w:rPr>
        <w:t>шум</w:t>
      </w:r>
      <w:proofErr w:type="gramEnd"/>
      <w:r w:rsidRPr="001F3EBE">
        <w:rPr>
          <w:rFonts w:ascii="Times New Roman" w:eastAsia="Calibri" w:hAnsi="Times New Roman"/>
          <w:sz w:val="24"/>
          <w:szCs w:val="24"/>
        </w:rPr>
        <w:t xml:space="preserve"> и вибрации в жилищни, обществени сгради и урбанизирани територии;</w:t>
      </w:r>
    </w:p>
    <w:p w14:paraId="3A4E991A" w14:textId="77777777" w:rsidR="00632588"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 xml:space="preserve">д) </w:t>
      </w:r>
      <w:proofErr w:type="gramStart"/>
      <w:r w:rsidRPr="001F3EBE">
        <w:rPr>
          <w:rFonts w:ascii="Times New Roman" w:eastAsia="Calibri" w:hAnsi="Times New Roman"/>
          <w:sz w:val="24"/>
          <w:szCs w:val="24"/>
        </w:rPr>
        <w:t>йонизиращи</w:t>
      </w:r>
      <w:proofErr w:type="gramEnd"/>
      <w:r w:rsidRPr="001F3EBE">
        <w:rPr>
          <w:rFonts w:ascii="Times New Roman" w:eastAsia="Calibri" w:hAnsi="Times New Roman"/>
          <w:sz w:val="24"/>
          <w:szCs w:val="24"/>
        </w:rPr>
        <w:t xml:space="preserve"> лъчения в жилищните, производствените и обществените сгради;</w:t>
      </w:r>
    </w:p>
    <w:p w14:paraId="74543A6E" w14:textId="77777777" w:rsidR="00632588"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е) (</w:t>
      </w:r>
      <w:proofErr w:type="gramStart"/>
      <w:r w:rsidRPr="001F3EBE">
        <w:rPr>
          <w:rFonts w:ascii="Times New Roman" w:eastAsia="Calibri" w:hAnsi="Times New Roman"/>
          <w:sz w:val="24"/>
          <w:szCs w:val="24"/>
        </w:rPr>
        <w:t>изм</w:t>
      </w:r>
      <w:proofErr w:type="gramEnd"/>
      <w:r w:rsidRPr="001F3EBE">
        <w:rPr>
          <w:rFonts w:ascii="Times New Roman" w:eastAsia="Calibri" w:hAnsi="Times New Roman"/>
          <w:sz w:val="24"/>
          <w:szCs w:val="24"/>
        </w:rPr>
        <w:t xml:space="preserve">. - ДВ, бр. 41 от 2009 </w:t>
      </w:r>
      <w:proofErr w:type="gramStart"/>
      <w:r w:rsidRPr="001F3EBE">
        <w:rPr>
          <w:rFonts w:ascii="Times New Roman" w:eastAsia="Calibri" w:hAnsi="Times New Roman"/>
          <w:sz w:val="24"/>
          <w:szCs w:val="24"/>
        </w:rPr>
        <w:t>г.,</w:t>
      </w:r>
      <w:proofErr w:type="gramEnd"/>
      <w:r w:rsidRPr="001F3EBE">
        <w:rPr>
          <w:rFonts w:ascii="Times New Roman" w:eastAsia="Calibri" w:hAnsi="Times New Roman"/>
          <w:sz w:val="24"/>
          <w:szCs w:val="24"/>
        </w:rPr>
        <w:t xml:space="preserve"> в сила от 02.06.2009 г.) </w:t>
      </w:r>
      <w:proofErr w:type="gramStart"/>
      <w:r w:rsidRPr="001F3EBE">
        <w:rPr>
          <w:rFonts w:ascii="Times New Roman" w:eastAsia="Calibri" w:hAnsi="Times New Roman"/>
          <w:sz w:val="24"/>
          <w:szCs w:val="24"/>
        </w:rPr>
        <w:t>нейонизиращи</w:t>
      </w:r>
      <w:proofErr w:type="gramEnd"/>
      <w:r w:rsidRPr="001F3EBE">
        <w:rPr>
          <w:rFonts w:ascii="Times New Roman" w:eastAsia="Calibri" w:hAnsi="Times New Roman"/>
          <w:sz w:val="24"/>
          <w:szCs w:val="24"/>
        </w:rPr>
        <w:t xml:space="preserve"> лъчения в жилищните, производствените, обществените сгради и урбанизираните територии;</w:t>
      </w:r>
    </w:p>
    <w:p w14:paraId="5E5292CF" w14:textId="77777777" w:rsidR="00632588"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 xml:space="preserve">ж) </w:t>
      </w:r>
      <w:proofErr w:type="gramStart"/>
      <w:r w:rsidRPr="001F3EBE">
        <w:rPr>
          <w:rFonts w:ascii="Times New Roman" w:eastAsia="Calibri" w:hAnsi="Times New Roman"/>
          <w:sz w:val="24"/>
          <w:szCs w:val="24"/>
        </w:rPr>
        <w:t>химични</w:t>
      </w:r>
      <w:proofErr w:type="gramEnd"/>
      <w:r w:rsidRPr="001F3EBE">
        <w:rPr>
          <w:rFonts w:ascii="Times New Roman" w:eastAsia="Calibri" w:hAnsi="Times New Roman"/>
          <w:sz w:val="24"/>
          <w:szCs w:val="24"/>
        </w:rPr>
        <w:t xml:space="preserve"> фактори и биологични агенти в обектите с обществено предназначение;</w:t>
      </w:r>
    </w:p>
    <w:p w14:paraId="20D6EAFD" w14:textId="77777777" w:rsidR="00632588"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 xml:space="preserve">з) </w:t>
      </w:r>
      <w:proofErr w:type="gramStart"/>
      <w:r w:rsidRPr="001F3EBE">
        <w:rPr>
          <w:rFonts w:ascii="Times New Roman" w:eastAsia="Calibri" w:hAnsi="Times New Roman"/>
          <w:sz w:val="24"/>
          <w:szCs w:val="24"/>
        </w:rPr>
        <w:t>курортни</w:t>
      </w:r>
      <w:proofErr w:type="gramEnd"/>
      <w:r w:rsidRPr="001F3EBE">
        <w:rPr>
          <w:rFonts w:ascii="Times New Roman" w:eastAsia="Calibri" w:hAnsi="Times New Roman"/>
          <w:sz w:val="24"/>
          <w:szCs w:val="24"/>
        </w:rPr>
        <w:t xml:space="preserve"> ресурси;</w:t>
      </w:r>
    </w:p>
    <w:p w14:paraId="7001B2F1" w14:textId="77777777" w:rsidR="00C30197" w:rsidRPr="001F3EBE" w:rsidRDefault="00632588" w:rsidP="00D6499B">
      <w:pPr>
        <w:spacing w:after="0" w:line="336" w:lineRule="auto"/>
        <w:ind w:firstLine="709"/>
        <w:jc w:val="both"/>
        <w:rPr>
          <w:rFonts w:ascii="Times New Roman" w:eastAsia="Calibri" w:hAnsi="Times New Roman"/>
          <w:sz w:val="24"/>
          <w:szCs w:val="24"/>
        </w:rPr>
      </w:pPr>
      <w:r w:rsidRPr="001F3EBE">
        <w:rPr>
          <w:rFonts w:ascii="Times New Roman" w:eastAsia="Calibri" w:hAnsi="Times New Roman"/>
          <w:sz w:val="24"/>
          <w:szCs w:val="24"/>
        </w:rPr>
        <w:t xml:space="preserve">и) </w:t>
      </w:r>
      <w:proofErr w:type="gramStart"/>
      <w:r w:rsidRPr="001F3EBE">
        <w:rPr>
          <w:rFonts w:ascii="Times New Roman" w:eastAsia="Calibri" w:hAnsi="Times New Roman"/>
          <w:sz w:val="24"/>
          <w:szCs w:val="24"/>
        </w:rPr>
        <w:t>въздух</w:t>
      </w:r>
      <w:proofErr w:type="gramEnd"/>
      <w:r w:rsidRPr="001F3EBE">
        <w:rPr>
          <w:rFonts w:ascii="Times New Roman" w:eastAsia="Calibri" w:hAnsi="Times New Roman"/>
          <w:sz w:val="24"/>
          <w:szCs w:val="24"/>
        </w:rPr>
        <w:t>.</w:t>
      </w:r>
    </w:p>
    <w:p w14:paraId="0BB1AF5B" w14:textId="3AA0FE4A" w:rsidR="005264F8" w:rsidRPr="001F3EBE" w:rsidRDefault="005264F8" w:rsidP="00D6499B">
      <w:pPr>
        <w:spacing w:after="0" w:line="336" w:lineRule="auto"/>
        <w:ind w:firstLine="709"/>
        <w:jc w:val="both"/>
        <w:rPr>
          <w:rFonts w:ascii="Times New Roman" w:eastAsia="Calibri" w:hAnsi="Times New Roman"/>
          <w:sz w:val="24"/>
          <w:szCs w:val="24"/>
          <w:lang w:val="bg-BG"/>
        </w:rPr>
      </w:pPr>
      <w:r w:rsidRPr="001F3EBE">
        <w:rPr>
          <w:rFonts w:ascii="Times New Roman" w:eastAsia="Calibri" w:hAnsi="Times New Roman"/>
          <w:sz w:val="24"/>
          <w:szCs w:val="24"/>
        </w:rPr>
        <w:lastRenderedPageBreak/>
        <w:t xml:space="preserve">Водоснабдяването на новообразуваните имоти ще се осъществи от </w:t>
      </w:r>
      <w:r w:rsidRPr="001F3EBE">
        <w:rPr>
          <w:rFonts w:ascii="Times New Roman" w:eastAsia="Calibri" w:hAnsi="Times New Roman"/>
          <w:sz w:val="24"/>
          <w:szCs w:val="24"/>
          <w:lang w:val="bg-BG"/>
        </w:rPr>
        <w:t>алтернативен водоизточник – сондажни кладенци</w:t>
      </w:r>
      <w:r w:rsidRPr="001F3EBE">
        <w:rPr>
          <w:rFonts w:ascii="Times New Roman" w:eastAsia="Calibri" w:hAnsi="Times New Roman"/>
          <w:sz w:val="24"/>
          <w:szCs w:val="24"/>
        </w:rPr>
        <w:t>.</w:t>
      </w:r>
    </w:p>
    <w:p w14:paraId="366EE195" w14:textId="3E943FB9" w:rsidR="005264F8" w:rsidRPr="000E6A71" w:rsidRDefault="005264F8" w:rsidP="005264F8">
      <w:pPr>
        <w:spacing w:after="0" w:line="334" w:lineRule="auto"/>
        <w:ind w:firstLine="709"/>
        <w:jc w:val="both"/>
        <w:rPr>
          <w:rFonts w:ascii="Times New Roman" w:eastAsia="Calibri" w:hAnsi="Times New Roman"/>
          <w:sz w:val="24"/>
          <w:szCs w:val="24"/>
          <w:lang w:val="bg-BG"/>
        </w:rPr>
      </w:pPr>
      <w:r w:rsidRPr="000E6A71">
        <w:rPr>
          <w:rFonts w:ascii="Times New Roman" w:eastAsia="Calibri" w:hAnsi="Times New Roman"/>
          <w:sz w:val="24"/>
          <w:szCs w:val="24"/>
          <w:lang w:val="bg-BG"/>
        </w:rPr>
        <w:t xml:space="preserve">За новообразуваните </w:t>
      </w:r>
      <w:r w:rsidR="001F3EBE" w:rsidRPr="000E6A71">
        <w:rPr>
          <w:rFonts w:ascii="Times New Roman" w:eastAsia="Calibri" w:hAnsi="Times New Roman"/>
          <w:sz w:val="24"/>
          <w:szCs w:val="24"/>
          <w:lang w:val="bg-BG"/>
        </w:rPr>
        <w:t>5</w:t>
      </w:r>
      <w:r w:rsidRPr="000E6A71">
        <w:rPr>
          <w:rFonts w:ascii="Times New Roman" w:eastAsia="Calibri" w:hAnsi="Times New Roman"/>
          <w:sz w:val="24"/>
          <w:szCs w:val="24"/>
          <w:lang w:val="bg-BG"/>
        </w:rPr>
        <w:t xml:space="preserve"> УПИ за жилищно строителство щ</w:t>
      </w:r>
      <w:r w:rsidRPr="000E6A71">
        <w:rPr>
          <w:rFonts w:ascii="Times New Roman" w:eastAsia="Calibri" w:hAnsi="Times New Roman"/>
          <w:sz w:val="24"/>
          <w:szCs w:val="24"/>
        </w:rPr>
        <w:t xml:space="preserve">е се изградят самостоятелни водоизточници </w:t>
      </w:r>
      <w:r w:rsidRPr="000E6A71">
        <w:rPr>
          <w:rFonts w:ascii="Times New Roman" w:eastAsia="Calibri" w:hAnsi="Times New Roman"/>
          <w:sz w:val="24"/>
          <w:szCs w:val="24"/>
          <w:lang w:val="bg-BG"/>
        </w:rPr>
        <w:t xml:space="preserve">– сондажи </w:t>
      </w:r>
      <w:r w:rsidRPr="000E6A71">
        <w:rPr>
          <w:rFonts w:ascii="Times New Roman" w:eastAsia="Calibri" w:hAnsi="Times New Roman"/>
          <w:sz w:val="24"/>
          <w:szCs w:val="24"/>
        </w:rPr>
        <w:t>във всеки имот</w:t>
      </w:r>
      <w:r w:rsidRPr="000E6A71">
        <w:rPr>
          <w:rFonts w:ascii="Times New Roman" w:eastAsia="Calibri" w:hAnsi="Times New Roman"/>
          <w:sz w:val="24"/>
          <w:szCs w:val="24"/>
          <w:lang w:val="bg-BG"/>
        </w:rPr>
        <w:t>. По преценка на отделните собственици физически лица е</w:t>
      </w:r>
      <w:r w:rsidRPr="000E6A71">
        <w:rPr>
          <w:rFonts w:ascii="Times New Roman" w:eastAsia="Calibri" w:hAnsi="Times New Roman"/>
          <w:sz w:val="24"/>
          <w:szCs w:val="24"/>
        </w:rPr>
        <w:t xml:space="preserve"> възможно </w:t>
      </w:r>
      <w:r w:rsidRPr="000E6A71">
        <w:rPr>
          <w:rFonts w:ascii="Times New Roman" w:eastAsia="Calibri" w:hAnsi="Times New Roman"/>
          <w:sz w:val="24"/>
          <w:szCs w:val="24"/>
          <w:lang w:val="bg-BG"/>
        </w:rPr>
        <w:t xml:space="preserve">водоизточниците </w:t>
      </w:r>
      <w:r w:rsidRPr="000E6A71">
        <w:rPr>
          <w:rFonts w:ascii="Times New Roman" w:eastAsia="Calibri" w:hAnsi="Times New Roman"/>
          <w:sz w:val="24"/>
          <w:szCs w:val="24"/>
        </w:rPr>
        <w:t>да се комбинират, като на няколко имота се изпълни един сондаж за собствени нужди.</w:t>
      </w:r>
    </w:p>
    <w:p w14:paraId="56D0F442" w14:textId="77777777" w:rsidR="005264F8" w:rsidRPr="000E6A71" w:rsidRDefault="005264F8" w:rsidP="005264F8">
      <w:pPr>
        <w:spacing w:after="0" w:line="334" w:lineRule="auto"/>
        <w:ind w:firstLine="709"/>
        <w:jc w:val="both"/>
        <w:rPr>
          <w:rFonts w:ascii="Times New Roman" w:eastAsia="Calibri" w:hAnsi="Times New Roman"/>
          <w:sz w:val="24"/>
          <w:szCs w:val="24"/>
          <w:lang w:val="bg-BG"/>
        </w:rPr>
      </w:pPr>
      <w:r w:rsidRPr="000E6A71">
        <w:rPr>
          <w:rFonts w:ascii="Times New Roman" w:eastAsia="Calibri" w:hAnsi="Times New Roman"/>
          <w:sz w:val="24"/>
          <w:szCs w:val="24"/>
          <w:lang w:val="bg-BG"/>
        </w:rPr>
        <w:t>От сондажните кладенци ще се изпълнят площадкови водопроводни мрежи за достигане до жилищните сгради.</w:t>
      </w:r>
    </w:p>
    <w:p w14:paraId="29376DBB" w14:textId="77777777" w:rsidR="005264F8" w:rsidRPr="000E6A71" w:rsidRDefault="005264F8" w:rsidP="005264F8">
      <w:pPr>
        <w:spacing w:after="0" w:line="334" w:lineRule="auto"/>
        <w:ind w:firstLine="709"/>
        <w:jc w:val="both"/>
        <w:rPr>
          <w:rFonts w:ascii="Times New Roman" w:eastAsia="Calibri" w:hAnsi="Times New Roman"/>
          <w:sz w:val="24"/>
          <w:szCs w:val="24"/>
          <w:lang w:val="bg-BG"/>
        </w:rPr>
      </w:pPr>
      <w:r w:rsidRPr="000E6A71">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4E796C09" w14:textId="77777777" w:rsidR="005264F8" w:rsidRPr="000E6A71" w:rsidRDefault="005264F8" w:rsidP="005264F8">
      <w:pPr>
        <w:spacing w:after="0" w:line="334" w:lineRule="auto"/>
        <w:ind w:firstLine="709"/>
        <w:jc w:val="both"/>
        <w:rPr>
          <w:rFonts w:ascii="Times New Roman" w:eastAsia="Calibri" w:hAnsi="Times New Roman"/>
          <w:sz w:val="24"/>
          <w:szCs w:val="24"/>
          <w:lang w:val="bg-BG"/>
        </w:rPr>
      </w:pPr>
      <w:r w:rsidRPr="000E6A71">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3EAAB858" w14:textId="23326B97" w:rsidR="005264F8" w:rsidRPr="00122DA1" w:rsidRDefault="005264F8" w:rsidP="005264F8">
      <w:pPr>
        <w:spacing w:after="0" w:line="336"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t>За водоснабдяване на новообразуваните имоти ще се ползват подземни води.</w:t>
      </w:r>
    </w:p>
    <w:p w14:paraId="578FDD9A" w14:textId="77777777" w:rsidR="005264F8" w:rsidRPr="00122DA1" w:rsidRDefault="005264F8" w:rsidP="005264F8">
      <w:pPr>
        <w:spacing w:after="0" w:line="334"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t>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122DA1" w:rsidRDefault="005264F8" w:rsidP="005264F8">
      <w:pPr>
        <w:spacing w:after="0" w:line="334"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122DA1" w:rsidRDefault="005264F8" w:rsidP="005264F8">
      <w:pPr>
        <w:spacing w:after="0" w:line="334"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122DA1" w:rsidRDefault="005264F8" w:rsidP="005264F8">
      <w:pPr>
        <w:spacing w:after="0" w:line="334"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122DA1" w:rsidRDefault="005264F8" w:rsidP="005264F8">
      <w:pPr>
        <w:spacing w:after="0" w:line="334"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122DA1" w:rsidRDefault="005264F8" w:rsidP="005264F8">
      <w:pPr>
        <w:spacing w:after="0" w:line="334"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77777777" w:rsidR="005264F8" w:rsidRPr="00122DA1" w:rsidRDefault="005264F8" w:rsidP="005264F8">
      <w:pPr>
        <w:spacing w:after="0" w:line="334"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блиозст до обществени сгради. </w:t>
      </w:r>
    </w:p>
    <w:p w14:paraId="754754C7" w14:textId="77777777" w:rsidR="005264F8" w:rsidRPr="00122DA1" w:rsidRDefault="005264F8" w:rsidP="005264F8">
      <w:pPr>
        <w:spacing w:after="0" w:line="334"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lastRenderedPageBreak/>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122DA1" w:rsidRDefault="005264F8" w:rsidP="005264F8">
      <w:pPr>
        <w:spacing w:after="0" w:line="334" w:lineRule="auto"/>
        <w:ind w:firstLine="709"/>
        <w:jc w:val="both"/>
        <w:rPr>
          <w:rFonts w:ascii="Times New Roman" w:eastAsia="Calibri" w:hAnsi="Times New Roman"/>
          <w:sz w:val="24"/>
          <w:szCs w:val="24"/>
          <w:lang w:val="bg-BG"/>
        </w:rPr>
      </w:pPr>
      <w:r w:rsidRPr="00122DA1">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8A6CF9" w:rsidRDefault="005264F8" w:rsidP="005264F8">
      <w:pPr>
        <w:spacing w:after="0" w:line="334" w:lineRule="auto"/>
        <w:ind w:firstLine="709"/>
        <w:jc w:val="both"/>
        <w:rPr>
          <w:rFonts w:ascii="Times New Roman" w:eastAsia="Calibri" w:hAnsi="Times New Roman"/>
          <w:sz w:val="24"/>
          <w:szCs w:val="24"/>
          <w:lang w:val="bg-BG"/>
        </w:rPr>
      </w:pPr>
      <w:r w:rsidRPr="008A6CF9">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8A6CF9" w:rsidRDefault="005264F8" w:rsidP="005264F8">
      <w:pPr>
        <w:spacing w:after="0" w:line="334" w:lineRule="auto"/>
        <w:ind w:firstLine="709"/>
        <w:jc w:val="both"/>
        <w:rPr>
          <w:rFonts w:ascii="Times New Roman" w:eastAsia="Calibri" w:hAnsi="Times New Roman"/>
          <w:sz w:val="24"/>
          <w:szCs w:val="24"/>
          <w:lang w:val="bg-BG"/>
        </w:rPr>
      </w:pPr>
      <w:r w:rsidRPr="008A6CF9">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8A6CF9" w:rsidRDefault="005264F8" w:rsidP="005264F8">
      <w:pPr>
        <w:spacing w:after="0" w:line="336" w:lineRule="auto"/>
        <w:ind w:firstLine="709"/>
        <w:jc w:val="both"/>
        <w:rPr>
          <w:rFonts w:ascii="Times New Roman" w:eastAsia="Calibri" w:hAnsi="Times New Roman"/>
          <w:sz w:val="24"/>
          <w:szCs w:val="24"/>
          <w:lang w:val="bg-BG"/>
        </w:rPr>
      </w:pPr>
      <w:r w:rsidRPr="008A6CF9">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3B92BC4C" w14:textId="77777777" w:rsidR="00122DA1" w:rsidRPr="008A6CF9" w:rsidRDefault="00122DA1" w:rsidP="005264F8">
      <w:pPr>
        <w:spacing w:after="0" w:line="336" w:lineRule="auto"/>
        <w:ind w:firstLine="709"/>
        <w:jc w:val="both"/>
        <w:rPr>
          <w:rFonts w:ascii="Times New Roman" w:eastAsia="Calibri" w:hAnsi="Times New Roman"/>
          <w:color w:val="FF0000"/>
          <w:sz w:val="24"/>
          <w:szCs w:val="24"/>
          <w:lang w:val="bg-BG"/>
        </w:rPr>
      </w:pPr>
    </w:p>
    <w:p w14:paraId="2D693113" w14:textId="77777777" w:rsidR="00D95AE1" w:rsidRPr="008A6CF9" w:rsidRDefault="00724E5C" w:rsidP="00CD7439">
      <w:pPr>
        <w:pStyle w:val="a3"/>
        <w:widowControl w:val="0"/>
        <w:numPr>
          <w:ilvl w:val="0"/>
          <w:numId w:val="2"/>
        </w:numPr>
        <w:tabs>
          <w:tab w:val="left" w:pos="284"/>
        </w:tabs>
        <w:autoSpaceDE w:val="0"/>
        <w:autoSpaceDN w:val="0"/>
        <w:adjustRightInd w:val="0"/>
        <w:spacing w:after="0" w:line="324" w:lineRule="auto"/>
        <w:ind w:left="0" w:firstLine="0"/>
        <w:jc w:val="both"/>
        <w:rPr>
          <w:rFonts w:ascii="Times New Roman" w:hAnsi="Times New Roman"/>
          <w:b/>
          <w:sz w:val="24"/>
          <w:szCs w:val="24"/>
        </w:rPr>
      </w:pPr>
      <w:r w:rsidRPr="008A6CF9">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8A6CF9">
        <w:rPr>
          <w:rFonts w:ascii="Times New Roman" w:hAnsi="Times New Roman"/>
          <w:b/>
          <w:sz w:val="24"/>
          <w:szCs w:val="24"/>
        </w:rPr>
        <w:t xml:space="preserve"> </w:t>
      </w:r>
    </w:p>
    <w:p w14:paraId="378C73C1" w14:textId="77777777" w:rsidR="0026419B" w:rsidRDefault="00FF1837" w:rsidP="00CD7439">
      <w:pPr>
        <w:pStyle w:val="a4"/>
        <w:spacing w:after="0" w:line="324" w:lineRule="auto"/>
        <w:ind w:left="0" w:firstLine="708"/>
        <w:jc w:val="both"/>
        <w:rPr>
          <w:rFonts w:ascii="Times New Roman" w:hAnsi="Times New Roman"/>
          <w:sz w:val="24"/>
          <w:szCs w:val="24"/>
        </w:rPr>
      </w:pPr>
      <w:r w:rsidRPr="008A6CF9">
        <w:rPr>
          <w:rFonts w:ascii="Times New Roman" w:hAnsi="Times New Roman"/>
          <w:sz w:val="24"/>
          <w:szCs w:val="24"/>
        </w:rPr>
        <w:t>Прилагаме скици, показващи границите на инвестиционното предложение, даващи информация за физическите и природните характеристики на обекта.</w:t>
      </w:r>
      <w:r w:rsidR="0026419B" w:rsidRPr="008A6CF9">
        <w:rPr>
          <w:rFonts w:ascii="Times New Roman" w:hAnsi="Times New Roman"/>
          <w:sz w:val="24"/>
          <w:szCs w:val="24"/>
        </w:rPr>
        <w:t xml:space="preserve">  </w:t>
      </w:r>
    </w:p>
    <w:p w14:paraId="66587890" w14:textId="45ECE3A0" w:rsidR="00217E57" w:rsidRDefault="00217E57" w:rsidP="00CD7439">
      <w:pPr>
        <w:pStyle w:val="a4"/>
        <w:spacing w:after="0" w:line="324" w:lineRule="auto"/>
        <w:ind w:left="0" w:firstLine="708"/>
        <w:jc w:val="both"/>
        <w:rPr>
          <w:rFonts w:ascii="Times New Roman" w:hAnsi="Times New Roman"/>
          <w:sz w:val="24"/>
          <w:szCs w:val="24"/>
        </w:rPr>
      </w:pPr>
      <w:r w:rsidRPr="00913F7E">
        <w:rPr>
          <w:rFonts w:ascii="Times New Roman" w:hAnsi="Times New Roman"/>
          <w:sz w:val="24"/>
          <w:szCs w:val="24"/>
        </w:rPr>
        <w:t xml:space="preserve">Поземлен имот 03304.14.110, област Пловдив, община Родопи, с. Белащица, м. </w:t>
      </w:r>
      <w:r>
        <w:rPr>
          <w:rFonts w:ascii="Times New Roman" w:hAnsi="Times New Roman"/>
          <w:sz w:val="24"/>
          <w:szCs w:val="24"/>
        </w:rPr>
        <w:t>„</w:t>
      </w:r>
      <w:r w:rsidRPr="00913F7E">
        <w:rPr>
          <w:rFonts w:ascii="Times New Roman" w:hAnsi="Times New Roman"/>
          <w:sz w:val="24"/>
          <w:szCs w:val="24"/>
        </w:rPr>
        <w:t>С</w:t>
      </w:r>
      <w:r>
        <w:rPr>
          <w:rFonts w:ascii="Times New Roman" w:hAnsi="Times New Roman"/>
          <w:sz w:val="24"/>
          <w:szCs w:val="24"/>
        </w:rPr>
        <w:t>в</w:t>
      </w:r>
      <w:r w:rsidRPr="00913F7E">
        <w:rPr>
          <w:rFonts w:ascii="Times New Roman" w:hAnsi="Times New Roman"/>
          <w:sz w:val="24"/>
          <w:szCs w:val="24"/>
        </w:rPr>
        <w:t xml:space="preserve"> Никола</w:t>
      </w:r>
      <w:r>
        <w:rPr>
          <w:rFonts w:ascii="Times New Roman" w:hAnsi="Times New Roman"/>
          <w:sz w:val="24"/>
          <w:szCs w:val="24"/>
        </w:rPr>
        <w:t>“</w:t>
      </w:r>
      <w:r w:rsidRPr="00913F7E">
        <w:rPr>
          <w:rFonts w:ascii="Times New Roman" w:hAnsi="Times New Roman"/>
          <w:sz w:val="24"/>
          <w:szCs w:val="24"/>
        </w:rPr>
        <w:t>, вид собств. Частна, вид територия Земеделска, категория 5, НТП Нива, площ 6894 кв. м, стар номер 014110,</w:t>
      </w:r>
      <w:r>
        <w:rPr>
          <w:rFonts w:ascii="Times New Roman" w:hAnsi="Times New Roman"/>
          <w:sz w:val="24"/>
          <w:szCs w:val="24"/>
        </w:rPr>
        <w:t xml:space="preserve"> </w:t>
      </w:r>
      <w:r w:rsidRPr="00913F7E">
        <w:rPr>
          <w:rFonts w:ascii="Times New Roman" w:hAnsi="Times New Roman"/>
          <w:sz w:val="24"/>
          <w:szCs w:val="24"/>
        </w:rPr>
        <w:t>Заповед за одобрение на КККР № РД-18-127/22.12.2016 г. на Изпълнителен директор на АГКК.</w:t>
      </w:r>
    </w:p>
    <w:p w14:paraId="43A25583" w14:textId="503A9A27" w:rsidR="00217E57" w:rsidRDefault="00217E57" w:rsidP="00CD7439">
      <w:pPr>
        <w:pStyle w:val="a4"/>
        <w:spacing w:after="0" w:line="324" w:lineRule="auto"/>
        <w:ind w:left="0" w:firstLine="708"/>
        <w:jc w:val="both"/>
        <w:rPr>
          <w:rFonts w:ascii="Times New Roman" w:hAnsi="Times New Roman"/>
          <w:sz w:val="24"/>
          <w:szCs w:val="24"/>
        </w:rPr>
      </w:pPr>
      <w:r w:rsidRPr="00322025">
        <w:rPr>
          <w:rFonts w:ascii="Times New Roman" w:hAnsi="Times New Roman"/>
          <w:sz w:val="24"/>
          <w:szCs w:val="24"/>
        </w:rPr>
        <w:t>Имотът граничи със земеделски територии и общински пътища от север, североизток и запад.</w:t>
      </w:r>
    </w:p>
    <w:p w14:paraId="4447BEF8" w14:textId="77777777" w:rsidR="00217E57" w:rsidRPr="00217E57" w:rsidRDefault="00217E57" w:rsidP="00CD7439">
      <w:pPr>
        <w:pStyle w:val="a4"/>
        <w:spacing w:after="0" w:line="324" w:lineRule="auto"/>
        <w:ind w:left="0" w:firstLine="708"/>
        <w:jc w:val="both"/>
        <w:rPr>
          <w:rFonts w:ascii="Times New Roman" w:hAnsi="Times New Roman"/>
          <w:sz w:val="12"/>
          <w:szCs w:val="12"/>
        </w:rPr>
      </w:pPr>
    </w:p>
    <w:p w14:paraId="147605BE" w14:textId="366BF310" w:rsidR="00217E57" w:rsidRPr="008A6CF9" w:rsidRDefault="00217E57" w:rsidP="00217E57">
      <w:pPr>
        <w:pStyle w:val="a4"/>
        <w:spacing w:after="0" w:line="324" w:lineRule="auto"/>
        <w:ind w:left="0"/>
        <w:jc w:val="both"/>
        <w:rPr>
          <w:rFonts w:ascii="Times New Roman" w:hAnsi="Times New Roman"/>
          <w:sz w:val="24"/>
          <w:szCs w:val="24"/>
        </w:rPr>
      </w:pPr>
      <w:r w:rsidRPr="00217E57">
        <w:rPr>
          <w:rFonts w:ascii="Times New Roman" w:hAnsi="Times New Roman"/>
          <w:noProof/>
          <w:sz w:val="24"/>
          <w:szCs w:val="24"/>
          <w:lang w:eastAsia="bg-BG"/>
        </w:rPr>
        <w:lastRenderedPageBreak/>
        <w:drawing>
          <wp:inline distT="0" distB="0" distL="0" distR="0" wp14:anchorId="05DF64DE" wp14:editId="16F0FECE">
            <wp:extent cx="6115050"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14:paraId="22418264" w14:textId="402F9EF5" w:rsidR="00D877C3" w:rsidRPr="00217E57" w:rsidRDefault="00D877C3" w:rsidP="00CD7439">
      <w:pPr>
        <w:pStyle w:val="a4"/>
        <w:spacing w:after="0" w:line="324" w:lineRule="auto"/>
        <w:ind w:left="0" w:firstLine="709"/>
        <w:jc w:val="both"/>
        <w:rPr>
          <w:rFonts w:ascii="Times New Roman" w:hAnsi="Times New Roman"/>
          <w:sz w:val="24"/>
          <w:szCs w:val="24"/>
        </w:rPr>
      </w:pPr>
      <w:r w:rsidRPr="00217E57">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EA692E" w:rsidRPr="00217E57">
        <w:rPr>
          <w:rFonts w:ascii="Times New Roman" w:hAnsi="Times New Roman"/>
          <w:sz w:val="24"/>
          <w:szCs w:val="24"/>
        </w:rPr>
        <w:t>поземлен</w:t>
      </w:r>
      <w:r w:rsidRPr="00217E57">
        <w:rPr>
          <w:rFonts w:ascii="Times New Roman" w:hAnsi="Times New Roman"/>
          <w:sz w:val="24"/>
          <w:szCs w:val="24"/>
        </w:rPr>
        <w:t xml:space="preserve"> имот </w:t>
      </w:r>
      <w:r w:rsidR="00EA692E" w:rsidRPr="00217E57">
        <w:rPr>
          <w:rFonts w:ascii="Times New Roman" w:hAnsi="Times New Roman"/>
          <w:sz w:val="24"/>
          <w:szCs w:val="24"/>
        </w:rPr>
        <w:t xml:space="preserve">с идентификатор </w:t>
      </w:r>
      <w:r w:rsidR="00217E57" w:rsidRPr="00217E57">
        <w:rPr>
          <w:rFonts w:ascii="Times New Roman" w:hAnsi="Times New Roman"/>
          <w:sz w:val="24"/>
          <w:szCs w:val="24"/>
        </w:rPr>
        <w:t>03304.14.110 по кадастралната карта и кадастралните регистри на с. Белащица, местност „Свети Никола“, Община „Родопи“, Област Пловдив</w:t>
      </w:r>
      <w:r w:rsidRPr="00217E57">
        <w:rPr>
          <w:rFonts w:ascii="Times New Roman" w:hAnsi="Times New Roman"/>
          <w:sz w:val="24"/>
          <w:szCs w:val="24"/>
        </w:rPr>
        <w:t>, представляващ земеделск</w:t>
      </w:r>
      <w:r w:rsidR="00EA692E" w:rsidRPr="00217E57">
        <w:rPr>
          <w:rFonts w:ascii="Times New Roman" w:hAnsi="Times New Roman"/>
          <w:sz w:val="24"/>
          <w:szCs w:val="24"/>
        </w:rPr>
        <w:t>а</w:t>
      </w:r>
      <w:r w:rsidRPr="00217E57">
        <w:rPr>
          <w:rFonts w:ascii="Times New Roman" w:hAnsi="Times New Roman"/>
          <w:sz w:val="24"/>
          <w:szCs w:val="24"/>
        </w:rPr>
        <w:t xml:space="preserve"> зем</w:t>
      </w:r>
      <w:r w:rsidR="00EA692E" w:rsidRPr="00217E57">
        <w:rPr>
          <w:rFonts w:ascii="Times New Roman" w:hAnsi="Times New Roman"/>
          <w:sz w:val="24"/>
          <w:szCs w:val="24"/>
        </w:rPr>
        <w:t>я</w:t>
      </w:r>
      <w:r w:rsidRPr="00217E57">
        <w:rPr>
          <w:rFonts w:ascii="Times New Roman" w:hAnsi="Times New Roman"/>
          <w:sz w:val="24"/>
          <w:szCs w:val="24"/>
        </w:rPr>
        <w:t>, съобразно изискванията на ЗОЗЗ и ППЗОЗЗ за неземеделски нужди, като същи</w:t>
      </w:r>
      <w:r w:rsidR="00EA692E" w:rsidRPr="00217E57">
        <w:rPr>
          <w:rFonts w:ascii="Times New Roman" w:hAnsi="Times New Roman"/>
          <w:sz w:val="24"/>
          <w:szCs w:val="24"/>
        </w:rPr>
        <w:t>я</w:t>
      </w:r>
      <w:r w:rsidRPr="00217E57">
        <w:rPr>
          <w:rFonts w:ascii="Times New Roman" w:hAnsi="Times New Roman"/>
          <w:sz w:val="24"/>
          <w:szCs w:val="24"/>
        </w:rPr>
        <w:t xml:space="preserve">т се разделя на </w:t>
      </w:r>
      <w:r w:rsidR="00217E57" w:rsidRPr="00217E57">
        <w:rPr>
          <w:rFonts w:ascii="Times New Roman" w:hAnsi="Times New Roman"/>
          <w:sz w:val="24"/>
          <w:szCs w:val="24"/>
        </w:rPr>
        <w:t>пет</w:t>
      </w:r>
      <w:r w:rsidRPr="00217E57">
        <w:rPr>
          <w:rFonts w:ascii="Times New Roman" w:hAnsi="Times New Roman"/>
          <w:sz w:val="24"/>
          <w:szCs w:val="24"/>
        </w:rPr>
        <w:t xml:space="preserve"> нови имота за застрояване с предназначение: „</w:t>
      </w:r>
      <w:r w:rsidR="0057559F" w:rsidRPr="00217E57">
        <w:rPr>
          <w:rFonts w:ascii="Times New Roman" w:hAnsi="Times New Roman"/>
          <w:sz w:val="24"/>
          <w:szCs w:val="24"/>
        </w:rPr>
        <w:t>Ж</w:t>
      </w:r>
      <w:r w:rsidRPr="00217E57">
        <w:rPr>
          <w:rFonts w:ascii="Times New Roman" w:hAnsi="Times New Roman"/>
          <w:sz w:val="24"/>
          <w:szCs w:val="24"/>
        </w:rPr>
        <w:t>илищно строителство“</w:t>
      </w:r>
      <w:r w:rsidR="00EA692E" w:rsidRPr="00217E57">
        <w:rPr>
          <w:rFonts w:ascii="Times New Roman" w:hAnsi="Times New Roman"/>
          <w:sz w:val="24"/>
          <w:szCs w:val="24"/>
        </w:rPr>
        <w:t xml:space="preserve">, в които ще се изградят </w:t>
      </w:r>
      <w:r w:rsidR="00217E57" w:rsidRPr="00217E57">
        <w:rPr>
          <w:rFonts w:ascii="Times New Roman" w:hAnsi="Times New Roman"/>
          <w:sz w:val="24"/>
          <w:szCs w:val="24"/>
        </w:rPr>
        <w:t>5</w:t>
      </w:r>
      <w:r w:rsidR="00EA692E" w:rsidRPr="00217E57">
        <w:rPr>
          <w:rFonts w:ascii="Times New Roman" w:hAnsi="Times New Roman"/>
          <w:sz w:val="24"/>
          <w:szCs w:val="24"/>
        </w:rPr>
        <w:t xml:space="preserve"> броя еднофамилни жилищни сгради</w:t>
      </w:r>
      <w:r w:rsidR="00217E57" w:rsidRPr="00217E57">
        <w:rPr>
          <w:rFonts w:ascii="Times New Roman" w:hAnsi="Times New Roman"/>
          <w:sz w:val="24"/>
          <w:szCs w:val="24"/>
        </w:rPr>
        <w:t>. Част от имота ще бъде отделен за изграждане на т</w:t>
      </w:r>
      <w:r w:rsidR="0057559F" w:rsidRPr="00217E57">
        <w:rPr>
          <w:rFonts w:ascii="Times New Roman" w:hAnsi="Times New Roman"/>
          <w:sz w:val="24"/>
          <w:szCs w:val="24"/>
        </w:rPr>
        <w:t>рафопост</w:t>
      </w:r>
      <w:r w:rsidRPr="00217E57">
        <w:rPr>
          <w:rFonts w:ascii="Times New Roman" w:hAnsi="Times New Roman"/>
          <w:sz w:val="24"/>
          <w:szCs w:val="24"/>
        </w:rPr>
        <w:t>.</w:t>
      </w:r>
    </w:p>
    <w:p w14:paraId="2716364C" w14:textId="77777777" w:rsidR="00DF0AED" w:rsidRPr="00217E57" w:rsidRDefault="00DF0AED" w:rsidP="00161D70">
      <w:pPr>
        <w:pStyle w:val="a4"/>
        <w:spacing w:after="0" w:line="319" w:lineRule="auto"/>
        <w:ind w:left="0" w:firstLine="708"/>
        <w:jc w:val="both"/>
        <w:rPr>
          <w:rFonts w:ascii="Times New Roman" w:hAnsi="Times New Roman"/>
          <w:sz w:val="24"/>
          <w:szCs w:val="24"/>
        </w:rPr>
      </w:pPr>
      <w:r w:rsidRPr="00217E57">
        <w:rPr>
          <w:rFonts w:ascii="Times New Roman" w:hAnsi="Times New Roman"/>
          <w:sz w:val="24"/>
          <w:szCs w:val="24"/>
        </w:rPr>
        <w:t>През имот</w:t>
      </w:r>
      <w:r w:rsidR="00D12E41" w:rsidRPr="00217E57">
        <w:rPr>
          <w:rFonts w:ascii="Times New Roman" w:hAnsi="Times New Roman"/>
          <w:sz w:val="24"/>
          <w:szCs w:val="24"/>
        </w:rPr>
        <w:t>а</w:t>
      </w:r>
      <w:r w:rsidRPr="00217E57">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w:t>
      </w:r>
      <w:r w:rsidR="00D12E41" w:rsidRPr="00217E57">
        <w:rPr>
          <w:rFonts w:ascii="Times New Roman" w:hAnsi="Times New Roman"/>
          <w:sz w:val="24"/>
          <w:szCs w:val="24"/>
        </w:rPr>
        <w:t xml:space="preserve">застрояване и </w:t>
      </w:r>
      <w:r w:rsidRPr="00217E57">
        <w:rPr>
          <w:rFonts w:ascii="Times New Roman" w:hAnsi="Times New Roman"/>
          <w:sz w:val="24"/>
          <w:szCs w:val="24"/>
        </w:rPr>
        <w:t>ползването м</w:t>
      </w:r>
      <w:r w:rsidR="00D12E41" w:rsidRPr="00217E57">
        <w:rPr>
          <w:rFonts w:ascii="Times New Roman" w:hAnsi="Times New Roman"/>
          <w:sz w:val="24"/>
          <w:szCs w:val="24"/>
        </w:rPr>
        <w:t>у</w:t>
      </w:r>
      <w:r w:rsidRPr="00217E57">
        <w:rPr>
          <w:rFonts w:ascii="Times New Roman" w:hAnsi="Times New Roman"/>
          <w:sz w:val="24"/>
          <w:szCs w:val="24"/>
        </w:rPr>
        <w:t xml:space="preserve">. </w:t>
      </w:r>
    </w:p>
    <w:p w14:paraId="1A2DCB44" w14:textId="77777777" w:rsidR="00392F26" w:rsidRPr="00217E57" w:rsidRDefault="00123CC8" w:rsidP="00D6499B">
      <w:pPr>
        <w:pStyle w:val="a4"/>
        <w:spacing w:after="0" w:line="336" w:lineRule="auto"/>
        <w:ind w:left="0" w:firstLine="709"/>
        <w:jc w:val="both"/>
        <w:rPr>
          <w:rFonts w:ascii="Times New Roman" w:hAnsi="Times New Roman"/>
          <w:sz w:val="24"/>
          <w:szCs w:val="24"/>
        </w:rPr>
      </w:pPr>
      <w:r w:rsidRPr="00217E57">
        <w:rPr>
          <w:rFonts w:ascii="Times New Roman" w:hAnsi="Times New Roman"/>
          <w:sz w:val="24"/>
          <w:szCs w:val="24"/>
        </w:rPr>
        <w:t xml:space="preserve">По време на строителството на </w:t>
      </w:r>
      <w:r w:rsidR="00D877C3" w:rsidRPr="00217E57">
        <w:rPr>
          <w:rFonts w:ascii="Times New Roman" w:hAnsi="Times New Roman"/>
          <w:sz w:val="24"/>
          <w:szCs w:val="24"/>
        </w:rPr>
        <w:t>жилищните сгради</w:t>
      </w:r>
      <w:r w:rsidRPr="00217E57">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217E57" w:rsidRDefault="0026419B" w:rsidP="00D6499B">
      <w:pPr>
        <w:pStyle w:val="a4"/>
        <w:spacing w:after="0" w:line="336" w:lineRule="auto"/>
        <w:ind w:left="0" w:firstLine="709"/>
        <w:jc w:val="both"/>
        <w:rPr>
          <w:rFonts w:ascii="Times New Roman" w:hAnsi="Times New Roman"/>
          <w:sz w:val="24"/>
          <w:szCs w:val="24"/>
        </w:rPr>
      </w:pPr>
      <w:r w:rsidRPr="00217E57">
        <w:rPr>
          <w:rFonts w:ascii="Times New Roman" w:hAnsi="Times New Roman"/>
          <w:sz w:val="24"/>
          <w:szCs w:val="24"/>
        </w:rPr>
        <w:t>Допълнителна площ за временни дейности по време на строителството</w:t>
      </w:r>
      <w:r w:rsidR="00123CC8" w:rsidRPr="00217E57">
        <w:rPr>
          <w:rFonts w:ascii="Times New Roman" w:hAnsi="Times New Roman"/>
          <w:sz w:val="24"/>
          <w:szCs w:val="24"/>
        </w:rPr>
        <w:t xml:space="preserve">, извън площадката, </w:t>
      </w:r>
      <w:r w:rsidRPr="00217E57">
        <w:rPr>
          <w:rFonts w:ascii="Times New Roman" w:hAnsi="Times New Roman"/>
          <w:sz w:val="24"/>
          <w:szCs w:val="24"/>
        </w:rPr>
        <w:t>не е необходима.</w:t>
      </w:r>
    </w:p>
    <w:p w14:paraId="2D3D68C9" w14:textId="77777777" w:rsidR="008065C3" w:rsidRPr="00217E57" w:rsidRDefault="008065C3" w:rsidP="00D6499B">
      <w:pPr>
        <w:spacing w:after="0" w:line="336" w:lineRule="auto"/>
        <w:ind w:firstLine="709"/>
        <w:jc w:val="both"/>
        <w:rPr>
          <w:rFonts w:ascii="Times New Roman" w:eastAsia="Calibri" w:hAnsi="Times New Roman"/>
          <w:sz w:val="24"/>
          <w:szCs w:val="24"/>
        </w:rPr>
      </w:pPr>
      <w:r w:rsidRPr="00217E57">
        <w:rPr>
          <w:rFonts w:ascii="Times New Roman" w:eastAsia="Calibri" w:hAnsi="Times New Roman"/>
          <w:sz w:val="24"/>
          <w:szCs w:val="24"/>
        </w:rPr>
        <w:t>Имот</w:t>
      </w:r>
      <w:r w:rsidR="007147BF" w:rsidRPr="00217E57">
        <w:rPr>
          <w:rFonts w:ascii="Times New Roman" w:eastAsia="Calibri" w:hAnsi="Times New Roman"/>
          <w:sz w:val="24"/>
          <w:szCs w:val="24"/>
          <w:lang w:val="bg-BG"/>
        </w:rPr>
        <w:t>ът</w:t>
      </w:r>
      <w:r w:rsidRPr="00217E57">
        <w:rPr>
          <w:rFonts w:ascii="Times New Roman" w:eastAsia="Calibri" w:hAnsi="Times New Roman"/>
          <w:sz w:val="24"/>
          <w:szCs w:val="24"/>
        </w:rPr>
        <w:t xml:space="preserve">, предмет на </w:t>
      </w:r>
      <w:r w:rsidR="00AB18EC" w:rsidRPr="00217E57">
        <w:rPr>
          <w:rFonts w:ascii="Times New Roman" w:eastAsia="Calibri" w:hAnsi="Times New Roman"/>
          <w:sz w:val="24"/>
          <w:szCs w:val="24"/>
          <w:lang w:val="bg-BG"/>
        </w:rPr>
        <w:t>инвестиционното предложение</w:t>
      </w:r>
      <w:r w:rsidRPr="00217E57">
        <w:rPr>
          <w:rFonts w:ascii="Times New Roman" w:eastAsia="Calibri" w:hAnsi="Times New Roman"/>
          <w:sz w:val="24"/>
          <w:szCs w:val="24"/>
        </w:rPr>
        <w:t xml:space="preserve">, не попада в границите на </w:t>
      </w:r>
      <w:r w:rsidR="00AB18EC" w:rsidRPr="00217E57">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217E57">
        <w:rPr>
          <w:rFonts w:ascii="Times New Roman" w:eastAsia="Calibri" w:hAnsi="Times New Roman"/>
          <w:sz w:val="24"/>
          <w:szCs w:val="24"/>
          <w:lang w:val="bg-BG"/>
        </w:rPr>
        <w:t xml:space="preserve">в границите на </w:t>
      </w:r>
      <w:r w:rsidRPr="00217E57">
        <w:rPr>
          <w:rFonts w:ascii="Times New Roman" w:eastAsia="Calibri" w:hAnsi="Times New Roman"/>
          <w:sz w:val="24"/>
          <w:szCs w:val="24"/>
        </w:rPr>
        <w:t xml:space="preserve">защитени територии по смисъла на чл. </w:t>
      </w:r>
      <w:proofErr w:type="gramStart"/>
      <w:r w:rsidRPr="00217E57">
        <w:rPr>
          <w:rFonts w:ascii="Times New Roman" w:eastAsia="Calibri" w:hAnsi="Times New Roman"/>
          <w:sz w:val="24"/>
          <w:szCs w:val="24"/>
        </w:rPr>
        <w:t>5 от</w:t>
      </w:r>
      <w:proofErr w:type="gramEnd"/>
      <w:r w:rsidRPr="00217E57">
        <w:rPr>
          <w:rFonts w:ascii="Times New Roman" w:eastAsia="Calibri" w:hAnsi="Times New Roman"/>
          <w:sz w:val="24"/>
          <w:szCs w:val="24"/>
        </w:rPr>
        <w:t xml:space="preserve"> Закона за защитените територии.</w:t>
      </w:r>
    </w:p>
    <w:p w14:paraId="27E9B10D" w14:textId="5AA7EB84" w:rsidR="008065C3" w:rsidRPr="00217E57" w:rsidRDefault="008065C3" w:rsidP="00D6499B">
      <w:pPr>
        <w:spacing w:after="0" w:line="336" w:lineRule="auto"/>
        <w:ind w:firstLine="708"/>
        <w:jc w:val="both"/>
        <w:rPr>
          <w:rFonts w:ascii="Times New Roman" w:eastAsia="Calibri" w:hAnsi="Times New Roman"/>
          <w:sz w:val="24"/>
          <w:szCs w:val="24"/>
        </w:rPr>
      </w:pPr>
      <w:r w:rsidRPr="00217E57">
        <w:rPr>
          <w:rFonts w:ascii="Times New Roman" w:eastAsia="Calibri" w:hAnsi="Times New Roman"/>
          <w:sz w:val="24"/>
          <w:szCs w:val="24"/>
        </w:rPr>
        <w:lastRenderedPageBreak/>
        <w:t xml:space="preserve">Реализирането на инвестиционното предложение ще се извърши съгласно утвърден и влязъл в сила ПУП – ПРЗ, </w:t>
      </w:r>
      <w:r w:rsidR="00B344E0" w:rsidRPr="00217E57">
        <w:rPr>
          <w:rFonts w:ascii="Times New Roman" w:eastAsia="Calibri" w:hAnsi="Times New Roman"/>
          <w:sz w:val="24"/>
          <w:szCs w:val="24"/>
          <w:lang w:val="bg-BG"/>
        </w:rPr>
        <w:t xml:space="preserve">респективно </w:t>
      </w:r>
      <w:r w:rsidRPr="00217E57">
        <w:rPr>
          <w:rFonts w:ascii="Times New Roman" w:eastAsia="Calibri" w:hAnsi="Times New Roman"/>
          <w:sz w:val="24"/>
          <w:szCs w:val="24"/>
        </w:rPr>
        <w:t>технически инвестиционен проект</w:t>
      </w:r>
      <w:r w:rsidR="00B344E0" w:rsidRPr="00217E57">
        <w:rPr>
          <w:rFonts w:ascii="Times New Roman" w:eastAsia="Calibri" w:hAnsi="Times New Roman"/>
          <w:sz w:val="24"/>
          <w:szCs w:val="24"/>
          <w:lang w:val="bg-BG"/>
        </w:rPr>
        <w:t>, който ще се изготви след промяна предназначението на имот</w:t>
      </w:r>
      <w:r w:rsidR="00DA2ACB" w:rsidRPr="00217E57">
        <w:rPr>
          <w:rFonts w:ascii="Times New Roman" w:eastAsia="Calibri" w:hAnsi="Times New Roman"/>
          <w:sz w:val="24"/>
          <w:szCs w:val="24"/>
          <w:lang w:val="bg-BG"/>
        </w:rPr>
        <w:t>а</w:t>
      </w:r>
      <w:r w:rsidRPr="00217E57">
        <w:rPr>
          <w:rFonts w:ascii="Times New Roman" w:eastAsia="Calibri" w:hAnsi="Times New Roman"/>
          <w:sz w:val="24"/>
          <w:szCs w:val="24"/>
        </w:rPr>
        <w:t>.</w:t>
      </w:r>
    </w:p>
    <w:p w14:paraId="4B3A04E2" w14:textId="77777777" w:rsidR="00D95AE1" w:rsidRPr="00217E57" w:rsidRDefault="00D95AE1" w:rsidP="00D6499B">
      <w:pPr>
        <w:widowControl w:val="0"/>
        <w:autoSpaceDE w:val="0"/>
        <w:autoSpaceDN w:val="0"/>
        <w:adjustRightInd w:val="0"/>
        <w:spacing w:after="0" w:line="336" w:lineRule="auto"/>
        <w:jc w:val="both"/>
        <w:rPr>
          <w:rFonts w:ascii="Times New Roman" w:hAnsi="Times New Roman"/>
          <w:sz w:val="32"/>
          <w:szCs w:val="32"/>
        </w:rPr>
      </w:pPr>
      <w:r w:rsidRPr="00217E57">
        <w:rPr>
          <w:rFonts w:ascii="Times New Roman" w:hAnsi="Times New Roman"/>
          <w:sz w:val="24"/>
          <w:szCs w:val="24"/>
        </w:rPr>
        <w:t xml:space="preserve">    </w:t>
      </w:r>
    </w:p>
    <w:p w14:paraId="0BDA1EAF" w14:textId="77777777" w:rsidR="00D95AE1" w:rsidRPr="00217E57" w:rsidRDefault="00C951B9" w:rsidP="00D6499B">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217E57">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49D7C51D" w14:textId="7881704E" w:rsidR="00A6605A" w:rsidRPr="00B2431A" w:rsidRDefault="00A6605A" w:rsidP="00D6499B">
      <w:pPr>
        <w:spacing w:after="0" w:line="336" w:lineRule="auto"/>
        <w:ind w:firstLine="709"/>
        <w:jc w:val="both"/>
        <w:rPr>
          <w:rFonts w:ascii="Times New Roman" w:hAnsi="Times New Roman"/>
          <w:sz w:val="24"/>
          <w:szCs w:val="24"/>
          <w:lang w:val="bg-BG"/>
        </w:rPr>
      </w:pPr>
      <w:r w:rsidRPr="0079534A">
        <w:rPr>
          <w:rFonts w:ascii="Times New Roman" w:eastAsia="Calibri" w:hAnsi="Times New Roman"/>
          <w:sz w:val="24"/>
          <w:szCs w:val="24"/>
        </w:rPr>
        <w:t xml:space="preserve">С реализация на инвестиционното предложение се цели промяна предназначението на поземлен имот с </w:t>
      </w:r>
      <w:r w:rsidR="00B2110A" w:rsidRPr="0079534A">
        <w:rPr>
          <w:rFonts w:ascii="Times New Roman" w:hAnsi="Times New Roman"/>
          <w:sz w:val="24"/>
          <w:szCs w:val="24"/>
        </w:rPr>
        <w:t xml:space="preserve">идентификатор </w:t>
      </w:r>
      <w:r w:rsidR="00B2431A" w:rsidRPr="001C7F6D">
        <w:rPr>
          <w:rFonts w:ascii="Times New Roman" w:hAnsi="Times New Roman"/>
          <w:sz w:val="24"/>
          <w:szCs w:val="24"/>
        </w:rPr>
        <w:t xml:space="preserve">03304.14.110 по кадастралната карта и кадастралните регистри на с. </w:t>
      </w:r>
      <w:r w:rsidR="00B2431A" w:rsidRPr="00B2431A">
        <w:rPr>
          <w:rFonts w:ascii="Times New Roman" w:hAnsi="Times New Roman"/>
          <w:sz w:val="24"/>
          <w:szCs w:val="24"/>
        </w:rPr>
        <w:t>Белащица, местност „Свети Никола“, Община „Родопи“, Област Пловдив</w:t>
      </w:r>
      <w:r w:rsidRPr="00B2431A">
        <w:rPr>
          <w:rFonts w:ascii="Times New Roman" w:eastAsia="Calibri" w:hAnsi="Times New Roman"/>
          <w:sz w:val="24"/>
          <w:szCs w:val="24"/>
        </w:rPr>
        <w:t>, представляващ земеделск</w:t>
      </w:r>
      <w:r w:rsidR="00B2110A" w:rsidRPr="00B2431A">
        <w:rPr>
          <w:rFonts w:ascii="Times New Roman" w:eastAsia="Calibri" w:hAnsi="Times New Roman"/>
          <w:sz w:val="24"/>
          <w:szCs w:val="24"/>
          <w:lang w:val="bg-BG"/>
        </w:rPr>
        <w:t>а</w:t>
      </w:r>
      <w:r w:rsidRPr="00B2431A">
        <w:rPr>
          <w:rFonts w:ascii="Times New Roman" w:eastAsia="Calibri" w:hAnsi="Times New Roman"/>
          <w:sz w:val="24"/>
          <w:szCs w:val="24"/>
        </w:rPr>
        <w:t xml:space="preserve"> зем</w:t>
      </w:r>
      <w:r w:rsidR="00B2110A" w:rsidRPr="00B2431A">
        <w:rPr>
          <w:rFonts w:ascii="Times New Roman" w:eastAsia="Calibri" w:hAnsi="Times New Roman"/>
          <w:sz w:val="24"/>
          <w:szCs w:val="24"/>
          <w:lang w:val="bg-BG"/>
        </w:rPr>
        <w:t>я</w:t>
      </w:r>
      <w:r w:rsidRPr="00B2431A">
        <w:rPr>
          <w:rFonts w:ascii="Times New Roman" w:eastAsia="Calibri" w:hAnsi="Times New Roman"/>
          <w:sz w:val="24"/>
          <w:szCs w:val="24"/>
        </w:rPr>
        <w:t>, съобразно изискванията на ЗОЗЗ и ППЗОЗЗ за неземеделски нужди, като същи</w:t>
      </w:r>
      <w:r w:rsidR="00B2110A" w:rsidRPr="00B2431A">
        <w:rPr>
          <w:rFonts w:ascii="Times New Roman" w:eastAsia="Calibri" w:hAnsi="Times New Roman"/>
          <w:sz w:val="24"/>
          <w:szCs w:val="24"/>
          <w:lang w:val="bg-BG"/>
        </w:rPr>
        <w:t>я</w:t>
      </w:r>
      <w:r w:rsidRPr="00B2431A">
        <w:rPr>
          <w:rFonts w:ascii="Times New Roman" w:eastAsia="Calibri" w:hAnsi="Times New Roman"/>
          <w:sz w:val="24"/>
          <w:szCs w:val="24"/>
        </w:rPr>
        <w:t xml:space="preserve">т се разделя на </w:t>
      </w:r>
      <w:r w:rsidR="00B2431A" w:rsidRPr="00B2431A">
        <w:rPr>
          <w:rFonts w:ascii="Times New Roman" w:eastAsia="Calibri" w:hAnsi="Times New Roman"/>
          <w:sz w:val="24"/>
          <w:szCs w:val="24"/>
          <w:lang w:val="bg-BG"/>
        </w:rPr>
        <w:t>пет</w:t>
      </w:r>
      <w:r w:rsidRPr="00B2431A">
        <w:rPr>
          <w:rFonts w:ascii="Times New Roman" w:eastAsia="Calibri" w:hAnsi="Times New Roman"/>
          <w:sz w:val="24"/>
          <w:szCs w:val="24"/>
        </w:rPr>
        <w:t xml:space="preserve"> нови </w:t>
      </w:r>
      <w:r w:rsidR="00CD7439" w:rsidRPr="00B2431A">
        <w:rPr>
          <w:rFonts w:ascii="Times New Roman" w:eastAsia="Calibri" w:hAnsi="Times New Roman"/>
          <w:sz w:val="24"/>
          <w:szCs w:val="24"/>
          <w:lang w:val="bg-BG"/>
        </w:rPr>
        <w:t>УПИ</w:t>
      </w:r>
      <w:r w:rsidR="00B2431A" w:rsidRPr="00B2431A">
        <w:rPr>
          <w:rFonts w:ascii="Times New Roman" w:eastAsia="Calibri" w:hAnsi="Times New Roman"/>
          <w:sz w:val="24"/>
          <w:szCs w:val="24"/>
          <w:lang w:val="bg-BG"/>
        </w:rPr>
        <w:t xml:space="preserve">, в които ще се </w:t>
      </w:r>
      <w:r w:rsidR="00CD7439" w:rsidRPr="00B2431A">
        <w:rPr>
          <w:rFonts w:ascii="Times New Roman" w:eastAsia="Calibri" w:hAnsi="Times New Roman"/>
          <w:sz w:val="24"/>
          <w:szCs w:val="24"/>
          <w:lang w:val="bg-BG"/>
        </w:rPr>
        <w:t>реализира</w:t>
      </w:r>
      <w:r w:rsidRPr="00B2431A">
        <w:rPr>
          <w:rFonts w:ascii="Times New Roman" w:eastAsia="Calibri" w:hAnsi="Times New Roman"/>
          <w:sz w:val="24"/>
          <w:szCs w:val="24"/>
        </w:rPr>
        <w:t xml:space="preserve"> </w:t>
      </w:r>
      <w:r w:rsidR="00497E87" w:rsidRPr="00B2431A">
        <w:rPr>
          <w:rFonts w:ascii="Times New Roman" w:eastAsia="Calibri" w:hAnsi="Times New Roman"/>
          <w:sz w:val="24"/>
          <w:szCs w:val="24"/>
          <w:lang w:val="bg-BG"/>
        </w:rPr>
        <w:t xml:space="preserve">жилищно </w:t>
      </w:r>
      <w:r w:rsidR="00CD7439" w:rsidRPr="00B2431A">
        <w:rPr>
          <w:rFonts w:ascii="Times New Roman" w:eastAsia="Calibri" w:hAnsi="Times New Roman"/>
          <w:sz w:val="24"/>
          <w:szCs w:val="24"/>
          <w:lang w:val="bg-BG"/>
        </w:rPr>
        <w:t>строителство</w:t>
      </w:r>
      <w:r w:rsidR="00497E87" w:rsidRPr="00B2431A">
        <w:rPr>
          <w:rFonts w:ascii="Times New Roman" w:eastAsia="Calibri" w:hAnsi="Times New Roman"/>
          <w:sz w:val="24"/>
          <w:szCs w:val="24"/>
          <w:lang w:val="bg-BG"/>
        </w:rPr>
        <w:t>.</w:t>
      </w:r>
      <w:r w:rsidR="00B2110A" w:rsidRPr="00B2431A">
        <w:rPr>
          <w:rFonts w:ascii="Times New Roman" w:eastAsia="Calibri" w:hAnsi="Times New Roman"/>
          <w:sz w:val="24"/>
          <w:szCs w:val="24"/>
          <w:lang w:val="bg-BG"/>
        </w:rPr>
        <w:t xml:space="preserve"> </w:t>
      </w:r>
      <w:r w:rsidR="00B2110A" w:rsidRPr="00B2431A">
        <w:rPr>
          <w:rFonts w:ascii="Times New Roman" w:hAnsi="Times New Roman"/>
          <w:sz w:val="24"/>
          <w:szCs w:val="24"/>
        </w:rPr>
        <w:t>Част от имота ще се отдели за изграждане на трафопост със съответната сервитутна зона</w:t>
      </w:r>
      <w:r w:rsidR="0079534A" w:rsidRPr="00B2431A">
        <w:rPr>
          <w:rFonts w:ascii="Times New Roman" w:hAnsi="Times New Roman"/>
          <w:sz w:val="24"/>
          <w:szCs w:val="24"/>
          <w:lang w:val="bg-BG"/>
        </w:rPr>
        <w:t>. Ще</w:t>
      </w:r>
      <w:r w:rsidR="00497E87" w:rsidRPr="00B2431A">
        <w:rPr>
          <w:rFonts w:ascii="Times New Roman" w:hAnsi="Times New Roman"/>
          <w:sz w:val="24"/>
          <w:szCs w:val="24"/>
          <w:lang w:val="bg-BG"/>
        </w:rPr>
        <w:t xml:space="preserve"> се обособ</w:t>
      </w:r>
      <w:r w:rsidR="0079534A" w:rsidRPr="00B2431A">
        <w:rPr>
          <w:rFonts w:ascii="Times New Roman" w:hAnsi="Times New Roman"/>
          <w:sz w:val="24"/>
          <w:szCs w:val="24"/>
          <w:lang w:val="bg-BG"/>
        </w:rPr>
        <w:t xml:space="preserve">ят зелени площи и </w:t>
      </w:r>
      <w:r w:rsidR="00B2110A" w:rsidRPr="00B2431A">
        <w:rPr>
          <w:rFonts w:ascii="Times New Roman" w:hAnsi="Times New Roman"/>
          <w:sz w:val="24"/>
          <w:szCs w:val="24"/>
        </w:rPr>
        <w:t>обслужващ</w:t>
      </w:r>
      <w:r w:rsidR="0079534A" w:rsidRPr="00B2431A">
        <w:rPr>
          <w:rFonts w:ascii="Times New Roman" w:hAnsi="Times New Roman"/>
          <w:sz w:val="24"/>
          <w:szCs w:val="24"/>
          <w:lang w:val="bg-BG"/>
        </w:rPr>
        <w:t>а</w:t>
      </w:r>
      <w:r w:rsidR="00B2110A" w:rsidRPr="00B2431A">
        <w:rPr>
          <w:rFonts w:ascii="Times New Roman" w:hAnsi="Times New Roman"/>
          <w:sz w:val="24"/>
          <w:szCs w:val="24"/>
        </w:rPr>
        <w:t xml:space="preserve"> второстепенн</w:t>
      </w:r>
      <w:r w:rsidR="0079534A" w:rsidRPr="00B2431A">
        <w:rPr>
          <w:rFonts w:ascii="Times New Roman" w:hAnsi="Times New Roman"/>
          <w:sz w:val="24"/>
          <w:szCs w:val="24"/>
          <w:lang w:val="bg-BG"/>
        </w:rPr>
        <w:t>а</w:t>
      </w:r>
      <w:r w:rsidR="00B2110A" w:rsidRPr="00B2431A">
        <w:rPr>
          <w:rFonts w:ascii="Times New Roman" w:hAnsi="Times New Roman"/>
          <w:sz w:val="24"/>
          <w:szCs w:val="24"/>
        </w:rPr>
        <w:t xml:space="preserve"> улиц</w:t>
      </w:r>
      <w:r w:rsidR="0079534A" w:rsidRPr="00B2431A">
        <w:rPr>
          <w:rFonts w:ascii="Times New Roman" w:hAnsi="Times New Roman"/>
          <w:sz w:val="24"/>
          <w:szCs w:val="24"/>
          <w:lang w:val="bg-BG"/>
        </w:rPr>
        <w:t>а</w:t>
      </w:r>
      <w:r w:rsidR="00B2110A" w:rsidRPr="00B2431A">
        <w:rPr>
          <w:rFonts w:ascii="Times New Roman" w:hAnsi="Times New Roman"/>
          <w:sz w:val="24"/>
          <w:szCs w:val="24"/>
        </w:rPr>
        <w:t xml:space="preserve"> </w:t>
      </w:r>
      <w:r w:rsidR="0079534A" w:rsidRPr="00B2431A">
        <w:rPr>
          <w:rFonts w:ascii="Times New Roman" w:hAnsi="Times New Roman"/>
          <w:sz w:val="24"/>
          <w:szCs w:val="24"/>
          <w:lang w:val="bg-BG"/>
        </w:rPr>
        <w:t>от запад</w:t>
      </w:r>
      <w:r w:rsidR="00B2110A" w:rsidRPr="00B2431A">
        <w:rPr>
          <w:rFonts w:ascii="Times New Roman" w:hAnsi="Times New Roman"/>
          <w:sz w:val="24"/>
          <w:szCs w:val="24"/>
        </w:rPr>
        <w:t>.</w:t>
      </w:r>
    </w:p>
    <w:p w14:paraId="5FF795E9" w14:textId="77777777" w:rsidR="00A257D6" w:rsidRPr="00B2431A" w:rsidRDefault="00A257D6" w:rsidP="00A257D6">
      <w:pPr>
        <w:spacing w:after="0" w:line="336" w:lineRule="auto"/>
        <w:ind w:firstLine="709"/>
        <w:jc w:val="both"/>
        <w:rPr>
          <w:rFonts w:ascii="Times New Roman" w:eastAsia="Calibri" w:hAnsi="Times New Roman"/>
          <w:sz w:val="24"/>
          <w:szCs w:val="24"/>
          <w:lang w:val="bg-BG"/>
        </w:rPr>
      </w:pPr>
      <w:r w:rsidRPr="00B2431A">
        <w:rPr>
          <w:rFonts w:ascii="Times New Roman" w:eastAsia="Calibri"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383EEF86" w14:textId="4824DA99" w:rsidR="00A257D6" w:rsidRPr="001F7A89" w:rsidRDefault="006E2617" w:rsidP="00A257D6">
      <w:pPr>
        <w:spacing w:after="0" w:line="336" w:lineRule="auto"/>
        <w:ind w:firstLine="709"/>
        <w:jc w:val="both"/>
        <w:rPr>
          <w:rFonts w:ascii="Times New Roman" w:eastAsia="Calibri" w:hAnsi="Times New Roman"/>
          <w:sz w:val="24"/>
          <w:szCs w:val="24"/>
          <w:highlight w:val="green"/>
          <w:lang w:val="bg-BG"/>
        </w:rPr>
      </w:pPr>
      <w:r w:rsidRPr="00E55174">
        <w:rPr>
          <w:rFonts w:ascii="Times New Roman" w:eastAsia="Calibri" w:hAnsi="Times New Roman"/>
          <w:sz w:val="24"/>
          <w:szCs w:val="24"/>
        </w:rPr>
        <w:t>Транспортното обслужване на имота, предмет на инвестиционното предложение се осъществява от прилежащи общински пътища от север, североизток и запад.</w:t>
      </w:r>
    </w:p>
    <w:p w14:paraId="08F9D11B" w14:textId="54FF06EB" w:rsidR="00EB3AB4" w:rsidRDefault="00EB3AB4" w:rsidP="00EB3AB4">
      <w:pPr>
        <w:spacing w:after="0" w:line="336" w:lineRule="auto"/>
        <w:ind w:firstLine="709"/>
        <w:jc w:val="both"/>
        <w:rPr>
          <w:rFonts w:ascii="Times New Roman" w:eastAsia="Calibri" w:hAnsi="Times New Roman"/>
          <w:sz w:val="24"/>
          <w:szCs w:val="24"/>
          <w:lang w:val="bg-BG"/>
        </w:rPr>
      </w:pPr>
      <w:r w:rsidRPr="006E2617">
        <w:rPr>
          <w:rFonts w:ascii="Times New Roman" w:eastAsia="Calibri" w:hAnsi="Times New Roman"/>
          <w:sz w:val="24"/>
          <w:szCs w:val="24"/>
        </w:rPr>
        <w:t>Изготвена е скица – предложение за</w:t>
      </w:r>
      <w:r w:rsidRPr="006E2617">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ИД </w:t>
      </w:r>
      <w:r w:rsidR="006E2617" w:rsidRPr="006E2617">
        <w:rPr>
          <w:rFonts w:ascii="Times New Roman" w:hAnsi="Times New Roman"/>
          <w:sz w:val="24"/>
          <w:szCs w:val="24"/>
        </w:rPr>
        <w:t xml:space="preserve">03304.14.110 </w:t>
      </w:r>
      <w:r w:rsidRPr="006E2617">
        <w:rPr>
          <w:rFonts w:ascii="Times New Roman" w:eastAsia="Calibri" w:hAnsi="Times New Roman"/>
          <w:sz w:val="24"/>
          <w:szCs w:val="24"/>
        </w:rPr>
        <w:t xml:space="preserve">по </w:t>
      </w:r>
      <w:r w:rsidRPr="006E2617">
        <w:rPr>
          <w:rFonts w:ascii="Times New Roman" w:eastAsia="Calibri" w:hAnsi="Times New Roman"/>
          <w:sz w:val="24"/>
          <w:szCs w:val="24"/>
          <w:lang w:val="bg-BG"/>
        </w:rPr>
        <w:t>КККР</w:t>
      </w:r>
      <w:r w:rsidRPr="006E2617">
        <w:rPr>
          <w:rFonts w:ascii="Times New Roman" w:eastAsia="Calibri" w:hAnsi="Times New Roman"/>
          <w:sz w:val="24"/>
          <w:szCs w:val="24"/>
        </w:rPr>
        <w:t xml:space="preserve"> на с. Белащица, местност „</w:t>
      </w:r>
      <w:r w:rsidR="006E2617" w:rsidRPr="006E2617">
        <w:rPr>
          <w:rFonts w:ascii="Times New Roman" w:hAnsi="Times New Roman"/>
          <w:sz w:val="24"/>
          <w:szCs w:val="24"/>
        </w:rPr>
        <w:t>Свети Никола</w:t>
      </w:r>
      <w:r w:rsidRPr="006E2617">
        <w:rPr>
          <w:rFonts w:ascii="Times New Roman" w:eastAsia="Calibri" w:hAnsi="Times New Roman"/>
          <w:sz w:val="24"/>
          <w:szCs w:val="24"/>
        </w:rPr>
        <w:t>“, Община „Родопи“, Област Пловдив</w:t>
      </w:r>
      <w:r w:rsidRPr="006E2617">
        <w:rPr>
          <w:rFonts w:ascii="Times New Roman" w:eastAsia="Calibri" w:hAnsi="Times New Roman"/>
          <w:sz w:val="24"/>
          <w:szCs w:val="24"/>
          <w:lang w:val="bg-BG"/>
        </w:rPr>
        <w:t>, предмет на инвестиционното предложение.</w:t>
      </w:r>
    </w:p>
    <w:p w14:paraId="3D97EB0D" w14:textId="77777777" w:rsidR="004A5041" w:rsidRPr="004A5041" w:rsidRDefault="004A5041" w:rsidP="00EB3AB4">
      <w:pPr>
        <w:spacing w:after="0" w:line="336" w:lineRule="auto"/>
        <w:ind w:firstLine="709"/>
        <w:jc w:val="both"/>
        <w:rPr>
          <w:rFonts w:ascii="Times New Roman" w:hAnsi="Times New Roman"/>
          <w:sz w:val="12"/>
          <w:szCs w:val="12"/>
          <w:lang w:val="bg-BG"/>
        </w:rPr>
      </w:pPr>
    </w:p>
    <w:p w14:paraId="7456A03A" w14:textId="10707F25" w:rsidR="00CD7439" w:rsidRPr="006E2617" w:rsidRDefault="006E2617" w:rsidP="006E2617">
      <w:pPr>
        <w:spacing w:after="0" w:line="336" w:lineRule="auto"/>
        <w:jc w:val="both"/>
        <w:rPr>
          <w:rFonts w:ascii="Times New Roman" w:eastAsia="Calibri" w:hAnsi="Times New Roman"/>
          <w:sz w:val="24"/>
          <w:szCs w:val="24"/>
          <w:lang w:val="bg-BG"/>
        </w:rPr>
      </w:pPr>
      <w:r w:rsidRPr="006E2617">
        <w:rPr>
          <w:rFonts w:ascii="Times New Roman" w:hAnsi="Times New Roman"/>
          <w:noProof/>
          <w:sz w:val="24"/>
          <w:szCs w:val="24"/>
          <w:lang w:val="bg-BG" w:eastAsia="bg-BG"/>
        </w:rPr>
        <w:lastRenderedPageBreak/>
        <w:drawing>
          <wp:inline distT="0" distB="0" distL="0" distR="0" wp14:anchorId="46CA6DAE" wp14:editId="261237E0">
            <wp:extent cx="6121400" cy="44200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4420011"/>
                    </a:xfrm>
                    <a:prstGeom prst="rect">
                      <a:avLst/>
                    </a:prstGeom>
                    <a:noFill/>
                    <a:ln>
                      <a:noFill/>
                    </a:ln>
                  </pic:spPr>
                </pic:pic>
              </a:graphicData>
            </a:graphic>
          </wp:inline>
        </w:drawing>
      </w:r>
    </w:p>
    <w:p w14:paraId="3A4DC79C" w14:textId="77777777" w:rsidR="00CD7439" w:rsidRPr="004A5041" w:rsidRDefault="00CD7439" w:rsidP="00D6499B">
      <w:pPr>
        <w:spacing w:after="0" w:line="336" w:lineRule="auto"/>
        <w:ind w:firstLine="709"/>
        <w:jc w:val="both"/>
        <w:rPr>
          <w:rFonts w:ascii="Times New Roman" w:eastAsia="Calibri" w:hAnsi="Times New Roman"/>
          <w:sz w:val="24"/>
          <w:szCs w:val="24"/>
          <w:highlight w:val="green"/>
          <w:lang w:val="bg-BG"/>
        </w:rPr>
      </w:pPr>
    </w:p>
    <w:p w14:paraId="110EBD37" w14:textId="55FABC12" w:rsidR="004A5041" w:rsidRPr="009F24B3" w:rsidRDefault="004A5041" w:rsidP="004A5041">
      <w:pPr>
        <w:pStyle w:val="a4"/>
        <w:spacing w:after="0" w:line="331" w:lineRule="auto"/>
        <w:ind w:left="0" w:firstLine="708"/>
        <w:jc w:val="both"/>
        <w:rPr>
          <w:rFonts w:ascii="Times New Roman" w:hAnsi="Times New Roman"/>
          <w:sz w:val="24"/>
          <w:szCs w:val="24"/>
        </w:rPr>
      </w:pPr>
      <w:r w:rsidRPr="009F24B3">
        <w:rPr>
          <w:rFonts w:ascii="Times New Roman" w:hAnsi="Times New Roman"/>
          <w:sz w:val="24"/>
          <w:szCs w:val="24"/>
        </w:rPr>
        <w:t xml:space="preserve">С проекта за ПУП – ПРЗ ще се отредят общо </w:t>
      </w:r>
      <w:r w:rsidR="009F24B3" w:rsidRPr="009F24B3">
        <w:rPr>
          <w:rFonts w:ascii="Times New Roman" w:hAnsi="Times New Roman"/>
          <w:sz w:val="24"/>
          <w:szCs w:val="24"/>
        </w:rPr>
        <w:t>5</w:t>
      </w:r>
      <w:r w:rsidRPr="009F24B3">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60%, Кинт до 1.2, Позел. мин 40%, а именно:</w:t>
      </w:r>
    </w:p>
    <w:p w14:paraId="7D7DA10C" w14:textId="7E9A1787" w:rsidR="004A5041" w:rsidRPr="009F24B3" w:rsidRDefault="004A5041" w:rsidP="004A5041">
      <w:pPr>
        <w:pStyle w:val="a4"/>
        <w:spacing w:after="0" w:line="331" w:lineRule="auto"/>
        <w:ind w:left="0" w:firstLine="708"/>
        <w:jc w:val="both"/>
        <w:rPr>
          <w:rFonts w:ascii="Times New Roman" w:hAnsi="Times New Roman"/>
          <w:sz w:val="24"/>
          <w:szCs w:val="24"/>
        </w:rPr>
      </w:pPr>
      <w:r w:rsidRPr="009F24B3">
        <w:rPr>
          <w:rFonts w:ascii="Times New Roman" w:hAnsi="Times New Roman"/>
          <w:sz w:val="24"/>
          <w:szCs w:val="24"/>
        </w:rPr>
        <w:t xml:space="preserve">УПИ </w:t>
      </w:r>
      <w:r w:rsidRPr="009F24B3">
        <w:rPr>
          <w:rFonts w:ascii="Times New Roman" w:hAnsi="Times New Roman"/>
          <w:sz w:val="24"/>
          <w:szCs w:val="24"/>
          <w:lang w:val="en-US"/>
        </w:rPr>
        <w:t>I</w:t>
      </w:r>
      <w:r w:rsidRPr="009F24B3">
        <w:rPr>
          <w:rFonts w:ascii="Times New Roman" w:hAnsi="Times New Roman"/>
          <w:sz w:val="24"/>
          <w:szCs w:val="24"/>
        </w:rPr>
        <w:t xml:space="preserve"> – </w:t>
      </w:r>
      <w:r w:rsidRPr="009F24B3">
        <w:rPr>
          <w:rFonts w:ascii="Times New Roman" w:hAnsi="Times New Roman"/>
          <w:sz w:val="24"/>
          <w:szCs w:val="24"/>
          <w:lang w:val="en-US"/>
        </w:rPr>
        <w:t>1</w:t>
      </w:r>
      <w:r w:rsidR="009F24B3" w:rsidRPr="009F24B3">
        <w:rPr>
          <w:rFonts w:ascii="Times New Roman" w:hAnsi="Times New Roman"/>
          <w:sz w:val="24"/>
          <w:szCs w:val="24"/>
        </w:rPr>
        <w:t>4</w:t>
      </w:r>
      <w:r w:rsidRPr="009F24B3">
        <w:rPr>
          <w:rFonts w:ascii="Times New Roman" w:hAnsi="Times New Roman"/>
          <w:sz w:val="24"/>
          <w:szCs w:val="24"/>
        </w:rPr>
        <w:t>.</w:t>
      </w:r>
      <w:r w:rsidRPr="009F24B3">
        <w:rPr>
          <w:rFonts w:ascii="Times New Roman" w:hAnsi="Times New Roman"/>
          <w:sz w:val="24"/>
          <w:szCs w:val="24"/>
          <w:lang w:val="en-US"/>
        </w:rPr>
        <w:t>1</w:t>
      </w:r>
      <w:r w:rsidR="009F24B3" w:rsidRPr="009F24B3">
        <w:rPr>
          <w:rFonts w:ascii="Times New Roman" w:hAnsi="Times New Roman"/>
          <w:sz w:val="24"/>
          <w:szCs w:val="24"/>
        </w:rPr>
        <w:t>10</w:t>
      </w:r>
      <w:r w:rsidRPr="009F24B3">
        <w:rPr>
          <w:rFonts w:ascii="Times New Roman" w:hAnsi="Times New Roman"/>
          <w:sz w:val="24"/>
          <w:szCs w:val="24"/>
        </w:rPr>
        <w:t xml:space="preserve"> – </w:t>
      </w:r>
      <w:r w:rsidR="009F24B3" w:rsidRPr="009F24B3">
        <w:rPr>
          <w:rFonts w:ascii="Times New Roman" w:hAnsi="Times New Roman"/>
          <w:sz w:val="24"/>
          <w:szCs w:val="24"/>
        </w:rPr>
        <w:t>жилищно строителство с площ 1346,02 кв.м</w:t>
      </w:r>
      <w:r w:rsidRPr="009F24B3">
        <w:rPr>
          <w:rFonts w:ascii="Times New Roman" w:hAnsi="Times New Roman"/>
          <w:sz w:val="24"/>
          <w:szCs w:val="24"/>
        </w:rPr>
        <w:t>;</w:t>
      </w:r>
    </w:p>
    <w:p w14:paraId="579840CB" w14:textId="60A8FE89" w:rsidR="004A5041" w:rsidRPr="009F24B3" w:rsidRDefault="004A5041" w:rsidP="004A5041">
      <w:pPr>
        <w:pStyle w:val="a4"/>
        <w:spacing w:after="0" w:line="331" w:lineRule="auto"/>
        <w:ind w:left="0" w:firstLine="708"/>
        <w:jc w:val="both"/>
        <w:rPr>
          <w:rFonts w:ascii="Times New Roman" w:hAnsi="Times New Roman"/>
          <w:sz w:val="24"/>
          <w:szCs w:val="24"/>
        </w:rPr>
      </w:pPr>
      <w:r w:rsidRPr="009F24B3">
        <w:rPr>
          <w:rFonts w:ascii="Times New Roman" w:hAnsi="Times New Roman"/>
          <w:sz w:val="24"/>
          <w:szCs w:val="24"/>
        </w:rPr>
        <w:t xml:space="preserve">УПИ </w:t>
      </w:r>
      <w:r w:rsidRPr="009F24B3">
        <w:rPr>
          <w:rFonts w:ascii="Times New Roman" w:hAnsi="Times New Roman"/>
          <w:sz w:val="24"/>
          <w:szCs w:val="24"/>
          <w:lang w:val="en-US"/>
        </w:rPr>
        <w:t>II</w:t>
      </w:r>
      <w:r w:rsidRPr="009F24B3">
        <w:rPr>
          <w:rFonts w:ascii="Times New Roman" w:hAnsi="Times New Roman"/>
          <w:sz w:val="24"/>
          <w:szCs w:val="24"/>
        </w:rPr>
        <w:t xml:space="preserve"> – </w:t>
      </w:r>
      <w:r w:rsidR="009F24B3" w:rsidRPr="009F24B3">
        <w:rPr>
          <w:rFonts w:ascii="Times New Roman" w:hAnsi="Times New Roman"/>
          <w:sz w:val="24"/>
          <w:szCs w:val="24"/>
          <w:lang w:val="en-US"/>
        </w:rPr>
        <w:t>1</w:t>
      </w:r>
      <w:r w:rsidR="009F24B3" w:rsidRPr="009F24B3">
        <w:rPr>
          <w:rFonts w:ascii="Times New Roman" w:hAnsi="Times New Roman"/>
          <w:sz w:val="24"/>
          <w:szCs w:val="24"/>
        </w:rPr>
        <w:t>4.</w:t>
      </w:r>
      <w:r w:rsidR="009F24B3" w:rsidRPr="009F24B3">
        <w:rPr>
          <w:rFonts w:ascii="Times New Roman" w:hAnsi="Times New Roman"/>
          <w:sz w:val="24"/>
          <w:szCs w:val="24"/>
          <w:lang w:val="en-US"/>
        </w:rPr>
        <w:t>1</w:t>
      </w:r>
      <w:r w:rsidR="009F24B3" w:rsidRPr="009F24B3">
        <w:rPr>
          <w:rFonts w:ascii="Times New Roman" w:hAnsi="Times New Roman"/>
          <w:sz w:val="24"/>
          <w:szCs w:val="24"/>
        </w:rPr>
        <w:t>10</w:t>
      </w:r>
      <w:r w:rsidRPr="009F24B3">
        <w:rPr>
          <w:rFonts w:ascii="Times New Roman" w:hAnsi="Times New Roman"/>
          <w:sz w:val="24"/>
          <w:szCs w:val="24"/>
        </w:rPr>
        <w:t xml:space="preserve"> – </w:t>
      </w:r>
      <w:r w:rsidR="009F24B3" w:rsidRPr="009F24B3">
        <w:rPr>
          <w:rFonts w:ascii="Times New Roman" w:hAnsi="Times New Roman"/>
          <w:sz w:val="24"/>
          <w:szCs w:val="24"/>
        </w:rPr>
        <w:t>жилищно строителство с площ 1099,05 кв.м</w:t>
      </w:r>
      <w:r w:rsidRPr="009F24B3">
        <w:rPr>
          <w:rFonts w:ascii="Times New Roman" w:hAnsi="Times New Roman"/>
          <w:sz w:val="24"/>
          <w:szCs w:val="24"/>
        </w:rPr>
        <w:t>;</w:t>
      </w:r>
    </w:p>
    <w:p w14:paraId="06FA9A45" w14:textId="180D58BF" w:rsidR="004A5041" w:rsidRPr="009F24B3" w:rsidRDefault="004A5041" w:rsidP="004A5041">
      <w:pPr>
        <w:pStyle w:val="a4"/>
        <w:spacing w:after="0" w:line="331" w:lineRule="auto"/>
        <w:ind w:left="0" w:firstLine="708"/>
        <w:jc w:val="both"/>
        <w:rPr>
          <w:rFonts w:ascii="Times New Roman" w:hAnsi="Times New Roman"/>
          <w:sz w:val="24"/>
          <w:szCs w:val="24"/>
        </w:rPr>
      </w:pPr>
      <w:r w:rsidRPr="009F24B3">
        <w:rPr>
          <w:rFonts w:ascii="Times New Roman" w:hAnsi="Times New Roman"/>
          <w:sz w:val="24"/>
          <w:szCs w:val="24"/>
        </w:rPr>
        <w:t xml:space="preserve">УПИ </w:t>
      </w:r>
      <w:r w:rsidRPr="009F24B3">
        <w:rPr>
          <w:rFonts w:ascii="Times New Roman" w:hAnsi="Times New Roman"/>
          <w:sz w:val="24"/>
          <w:szCs w:val="24"/>
          <w:lang w:val="en-US"/>
        </w:rPr>
        <w:t>III</w:t>
      </w:r>
      <w:r w:rsidRPr="009F24B3">
        <w:rPr>
          <w:rFonts w:ascii="Times New Roman" w:hAnsi="Times New Roman"/>
          <w:sz w:val="24"/>
          <w:szCs w:val="24"/>
        </w:rPr>
        <w:t xml:space="preserve"> – </w:t>
      </w:r>
      <w:r w:rsidR="009F24B3" w:rsidRPr="009F24B3">
        <w:rPr>
          <w:rFonts w:ascii="Times New Roman" w:hAnsi="Times New Roman"/>
          <w:sz w:val="24"/>
          <w:szCs w:val="24"/>
          <w:lang w:val="en-US"/>
        </w:rPr>
        <w:t>1</w:t>
      </w:r>
      <w:r w:rsidR="009F24B3" w:rsidRPr="009F24B3">
        <w:rPr>
          <w:rFonts w:ascii="Times New Roman" w:hAnsi="Times New Roman"/>
          <w:sz w:val="24"/>
          <w:szCs w:val="24"/>
        </w:rPr>
        <w:t>4.</w:t>
      </w:r>
      <w:r w:rsidR="009F24B3" w:rsidRPr="009F24B3">
        <w:rPr>
          <w:rFonts w:ascii="Times New Roman" w:hAnsi="Times New Roman"/>
          <w:sz w:val="24"/>
          <w:szCs w:val="24"/>
          <w:lang w:val="en-US"/>
        </w:rPr>
        <w:t>1</w:t>
      </w:r>
      <w:r w:rsidR="009F24B3" w:rsidRPr="009F24B3">
        <w:rPr>
          <w:rFonts w:ascii="Times New Roman" w:hAnsi="Times New Roman"/>
          <w:sz w:val="24"/>
          <w:szCs w:val="24"/>
        </w:rPr>
        <w:t>10</w:t>
      </w:r>
      <w:r w:rsidRPr="009F24B3">
        <w:rPr>
          <w:rFonts w:ascii="Times New Roman" w:hAnsi="Times New Roman"/>
          <w:sz w:val="24"/>
          <w:szCs w:val="24"/>
        </w:rPr>
        <w:t xml:space="preserve"> – жилищно строителство с площ </w:t>
      </w:r>
      <w:r w:rsidR="009F24B3" w:rsidRPr="009F24B3">
        <w:rPr>
          <w:rFonts w:ascii="Times New Roman" w:hAnsi="Times New Roman"/>
          <w:sz w:val="24"/>
          <w:szCs w:val="24"/>
        </w:rPr>
        <w:t>1322,64</w:t>
      </w:r>
      <w:r w:rsidRPr="009F24B3">
        <w:rPr>
          <w:rFonts w:ascii="Times New Roman" w:hAnsi="Times New Roman"/>
          <w:sz w:val="24"/>
          <w:szCs w:val="24"/>
        </w:rPr>
        <w:t xml:space="preserve"> кв.м;</w:t>
      </w:r>
    </w:p>
    <w:p w14:paraId="56FCF978" w14:textId="03300B09" w:rsidR="004A5041" w:rsidRPr="009F24B3" w:rsidRDefault="004A5041" w:rsidP="004A5041">
      <w:pPr>
        <w:pStyle w:val="a4"/>
        <w:spacing w:after="0" w:line="331" w:lineRule="auto"/>
        <w:ind w:left="0" w:firstLine="708"/>
        <w:jc w:val="both"/>
        <w:rPr>
          <w:rFonts w:ascii="Times New Roman" w:hAnsi="Times New Roman"/>
          <w:sz w:val="24"/>
          <w:szCs w:val="24"/>
        </w:rPr>
      </w:pPr>
      <w:r w:rsidRPr="009F24B3">
        <w:rPr>
          <w:rFonts w:ascii="Times New Roman" w:hAnsi="Times New Roman"/>
          <w:sz w:val="24"/>
          <w:szCs w:val="24"/>
        </w:rPr>
        <w:t xml:space="preserve">УПИ </w:t>
      </w:r>
      <w:r w:rsidRPr="009F24B3">
        <w:rPr>
          <w:rFonts w:ascii="Times New Roman" w:hAnsi="Times New Roman"/>
          <w:sz w:val="24"/>
          <w:szCs w:val="24"/>
          <w:lang w:val="en-US"/>
        </w:rPr>
        <w:t>IV</w:t>
      </w:r>
      <w:r w:rsidRPr="009F24B3">
        <w:rPr>
          <w:rFonts w:ascii="Times New Roman" w:hAnsi="Times New Roman"/>
          <w:sz w:val="24"/>
          <w:szCs w:val="24"/>
        </w:rPr>
        <w:t xml:space="preserve"> – </w:t>
      </w:r>
      <w:r w:rsidR="009F24B3" w:rsidRPr="009F24B3">
        <w:rPr>
          <w:rFonts w:ascii="Times New Roman" w:hAnsi="Times New Roman"/>
          <w:sz w:val="24"/>
          <w:szCs w:val="24"/>
          <w:lang w:val="en-US"/>
        </w:rPr>
        <w:t>1</w:t>
      </w:r>
      <w:r w:rsidR="009F24B3" w:rsidRPr="009F24B3">
        <w:rPr>
          <w:rFonts w:ascii="Times New Roman" w:hAnsi="Times New Roman"/>
          <w:sz w:val="24"/>
          <w:szCs w:val="24"/>
        </w:rPr>
        <w:t>4.</w:t>
      </w:r>
      <w:r w:rsidR="009F24B3" w:rsidRPr="009F24B3">
        <w:rPr>
          <w:rFonts w:ascii="Times New Roman" w:hAnsi="Times New Roman"/>
          <w:sz w:val="24"/>
          <w:szCs w:val="24"/>
          <w:lang w:val="en-US"/>
        </w:rPr>
        <w:t>1</w:t>
      </w:r>
      <w:r w:rsidR="009F24B3" w:rsidRPr="009F24B3">
        <w:rPr>
          <w:rFonts w:ascii="Times New Roman" w:hAnsi="Times New Roman"/>
          <w:sz w:val="24"/>
          <w:szCs w:val="24"/>
        </w:rPr>
        <w:t>10</w:t>
      </w:r>
      <w:r w:rsidRPr="009F24B3">
        <w:rPr>
          <w:rFonts w:ascii="Times New Roman" w:hAnsi="Times New Roman"/>
          <w:sz w:val="24"/>
          <w:szCs w:val="24"/>
        </w:rPr>
        <w:t xml:space="preserve"> – жилищно строителство с площ </w:t>
      </w:r>
      <w:r w:rsidR="009F24B3" w:rsidRPr="009F24B3">
        <w:rPr>
          <w:rFonts w:ascii="Times New Roman" w:hAnsi="Times New Roman"/>
          <w:sz w:val="24"/>
          <w:szCs w:val="24"/>
        </w:rPr>
        <w:t>1431,58</w:t>
      </w:r>
      <w:r w:rsidRPr="009F24B3">
        <w:rPr>
          <w:rFonts w:ascii="Times New Roman" w:hAnsi="Times New Roman"/>
          <w:sz w:val="24"/>
          <w:szCs w:val="24"/>
        </w:rPr>
        <w:t xml:space="preserve"> кв.м;</w:t>
      </w:r>
    </w:p>
    <w:p w14:paraId="41FB5778" w14:textId="30E6A6F4" w:rsidR="004A5041" w:rsidRPr="00F50E6E" w:rsidRDefault="004A5041" w:rsidP="004A5041">
      <w:pPr>
        <w:pStyle w:val="a4"/>
        <w:spacing w:after="0" w:line="331" w:lineRule="auto"/>
        <w:ind w:left="0" w:firstLine="708"/>
        <w:jc w:val="both"/>
        <w:rPr>
          <w:rFonts w:ascii="Times New Roman" w:hAnsi="Times New Roman"/>
          <w:sz w:val="24"/>
          <w:szCs w:val="24"/>
        </w:rPr>
      </w:pPr>
      <w:r w:rsidRPr="009F24B3">
        <w:rPr>
          <w:rFonts w:ascii="Times New Roman" w:hAnsi="Times New Roman"/>
          <w:sz w:val="24"/>
          <w:szCs w:val="24"/>
        </w:rPr>
        <w:t xml:space="preserve">УПИ </w:t>
      </w:r>
      <w:r w:rsidRPr="009F24B3">
        <w:rPr>
          <w:rFonts w:ascii="Times New Roman" w:hAnsi="Times New Roman"/>
          <w:sz w:val="24"/>
          <w:szCs w:val="24"/>
          <w:lang w:val="en-US"/>
        </w:rPr>
        <w:t>V</w:t>
      </w:r>
      <w:r w:rsidRPr="009F24B3">
        <w:rPr>
          <w:rFonts w:ascii="Times New Roman" w:hAnsi="Times New Roman"/>
          <w:sz w:val="24"/>
          <w:szCs w:val="24"/>
        </w:rPr>
        <w:t xml:space="preserve"> – </w:t>
      </w:r>
      <w:r w:rsidR="009F24B3" w:rsidRPr="009F24B3">
        <w:rPr>
          <w:rFonts w:ascii="Times New Roman" w:hAnsi="Times New Roman"/>
          <w:sz w:val="24"/>
          <w:szCs w:val="24"/>
          <w:lang w:val="en-US"/>
        </w:rPr>
        <w:t>1</w:t>
      </w:r>
      <w:r w:rsidR="009F24B3" w:rsidRPr="009F24B3">
        <w:rPr>
          <w:rFonts w:ascii="Times New Roman" w:hAnsi="Times New Roman"/>
          <w:sz w:val="24"/>
          <w:szCs w:val="24"/>
        </w:rPr>
        <w:t>4.</w:t>
      </w:r>
      <w:r w:rsidR="009F24B3" w:rsidRPr="009F24B3">
        <w:rPr>
          <w:rFonts w:ascii="Times New Roman" w:hAnsi="Times New Roman"/>
          <w:sz w:val="24"/>
          <w:szCs w:val="24"/>
          <w:lang w:val="en-US"/>
        </w:rPr>
        <w:t>1</w:t>
      </w:r>
      <w:r w:rsidR="009F24B3" w:rsidRPr="009F24B3">
        <w:rPr>
          <w:rFonts w:ascii="Times New Roman" w:hAnsi="Times New Roman"/>
          <w:sz w:val="24"/>
          <w:szCs w:val="24"/>
        </w:rPr>
        <w:t>10</w:t>
      </w:r>
      <w:r w:rsidRPr="009F24B3">
        <w:rPr>
          <w:rFonts w:ascii="Times New Roman" w:hAnsi="Times New Roman"/>
          <w:sz w:val="24"/>
          <w:szCs w:val="24"/>
        </w:rPr>
        <w:t xml:space="preserve"> – жилищно строителство с площ </w:t>
      </w:r>
      <w:r w:rsidR="009F24B3" w:rsidRPr="009F24B3">
        <w:rPr>
          <w:rFonts w:ascii="Times New Roman" w:hAnsi="Times New Roman"/>
          <w:sz w:val="24"/>
          <w:szCs w:val="24"/>
        </w:rPr>
        <w:t>1312,34</w:t>
      </w:r>
      <w:r w:rsidRPr="009F24B3">
        <w:rPr>
          <w:rFonts w:ascii="Times New Roman" w:hAnsi="Times New Roman"/>
          <w:sz w:val="24"/>
          <w:szCs w:val="24"/>
        </w:rPr>
        <w:t xml:space="preserve"> кв.м;</w:t>
      </w:r>
    </w:p>
    <w:p w14:paraId="0F8149C1" w14:textId="080037ED" w:rsidR="00305FC1" w:rsidRPr="009F24B3" w:rsidRDefault="00305FC1" w:rsidP="006156E6">
      <w:pPr>
        <w:spacing w:after="0" w:line="324" w:lineRule="auto"/>
        <w:ind w:firstLine="709"/>
        <w:jc w:val="both"/>
        <w:rPr>
          <w:rFonts w:ascii="Times New Roman" w:eastAsia="Calibri" w:hAnsi="Times New Roman"/>
          <w:sz w:val="24"/>
          <w:szCs w:val="24"/>
        </w:rPr>
      </w:pPr>
      <w:r w:rsidRPr="009F24B3">
        <w:rPr>
          <w:rFonts w:ascii="Times New Roman" w:eastAsia="Calibri" w:hAnsi="Times New Roman"/>
          <w:sz w:val="24"/>
          <w:szCs w:val="24"/>
        </w:rPr>
        <w:t xml:space="preserve">Предвидено е </w:t>
      </w:r>
      <w:r w:rsidR="009F24B3" w:rsidRPr="009F24B3">
        <w:rPr>
          <w:rFonts w:ascii="Times New Roman" w:eastAsia="Calibri" w:hAnsi="Times New Roman"/>
          <w:sz w:val="24"/>
          <w:szCs w:val="24"/>
          <w:lang w:val="bg-BG"/>
        </w:rPr>
        <w:t xml:space="preserve">след промяна на предназначението на земята, </w:t>
      </w:r>
      <w:r w:rsidRPr="009F24B3">
        <w:rPr>
          <w:rFonts w:ascii="Times New Roman" w:eastAsia="Calibri" w:hAnsi="Times New Roman"/>
          <w:sz w:val="24"/>
          <w:szCs w:val="24"/>
        </w:rPr>
        <w:t>в</w:t>
      </w:r>
      <w:r w:rsidR="00A6605A" w:rsidRPr="009F24B3">
        <w:rPr>
          <w:rFonts w:ascii="Times New Roman" w:eastAsia="Calibri" w:hAnsi="Times New Roman"/>
          <w:sz w:val="24"/>
          <w:szCs w:val="24"/>
        </w:rPr>
        <w:t xml:space="preserve">ъв всеки от </w:t>
      </w:r>
      <w:r w:rsidRPr="009F24B3">
        <w:rPr>
          <w:rFonts w:ascii="Times New Roman" w:eastAsia="Calibri" w:hAnsi="Times New Roman"/>
          <w:sz w:val="24"/>
          <w:szCs w:val="24"/>
        </w:rPr>
        <w:t>новообразуваните имоти да</w:t>
      </w:r>
      <w:r w:rsidR="00A6605A" w:rsidRPr="009F24B3">
        <w:rPr>
          <w:rFonts w:ascii="Times New Roman" w:eastAsia="Calibri" w:hAnsi="Times New Roman"/>
          <w:sz w:val="24"/>
          <w:szCs w:val="24"/>
        </w:rPr>
        <w:t xml:space="preserve"> се изгради по една </w:t>
      </w:r>
      <w:r w:rsidR="00D369E8" w:rsidRPr="009F24B3">
        <w:rPr>
          <w:rFonts w:ascii="Times New Roman" w:eastAsia="Calibri" w:hAnsi="Times New Roman"/>
          <w:sz w:val="24"/>
          <w:szCs w:val="24"/>
          <w:lang w:val="bg-BG"/>
        </w:rPr>
        <w:t>е</w:t>
      </w:r>
      <w:r w:rsidR="00A6605A" w:rsidRPr="009F24B3">
        <w:rPr>
          <w:rFonts w:ascii="Times New Roman" w:eastAsia="Calibri" w:hAnsi="Times New Roman"/>
          <w:sz w:val="24"/>
          <w:szCs w:val="24"/>
        </w:rPr>
        <w:t xml:space="preserve">днофамилна жилищна сграда </w:t>
      </w:r>
      <w:r w:rsidR="009F24B3" w:rsidRPr="009F24B3">
        <w:rPr>
          <w:rFonts w:ascii="Times New Roman" w:eastAsia="Calibri" w:hAnsi="Times New Roman"/>
          <w:sz w:val="24"/>
          <w:szCs w:val="24"/>
          <w:lang w:val="bg-BG"/>
        </w:rPr>
        <w:t xml:space="preserve">с приблизителна застроена площ 250 кв.м </w:t>
      </w:r>
      <w:r w:rsidR="00A6605A" w:rsidRPr="009F24B3">
        <w:rPr>
          <w:rFonts w:ascii="Times New Roman" w:eastAsia="Calibri" w:hAnsi="Times New Roman"/>
          <w:sz w:val="24"/>
          <w:szCs w:val="24"/>
        </w:rPr>
        <w:t xml:space="preserve">– общо </w:t>
      </w:r>
      <w:r w:rsidR="009F24B3" w:rsidRPr="009F24B3">
        <w:rPr>
          <w:rFonts w:ascii="Times New Roman" w:eastAsia="Calibri" w:hAnsi="Times New Roman"/>
          <w:sz w:val="24"/>
          <w:szCs w:val="24"/>
          <w:lang w:val="bg-BG"/>
        </w:rPr>
        <w:t>пет</w:t>
      </w:r>
      <w:r w:rsidR="00A6605A" w:rsidRPr="009F24B3">
        <w:rPr>
          <w:rFonts w:ascii="Times New Roman" w:eastAsia="Calibri" w:hAnsi="Times New Roman"/>
          <w:sz w:val="24"/>
          <w:szCs w:val="24"/>
        </w:rPr>
        <w:t xml:space="preserve"> броя. </w:t>
      </w:r>
    </w:p>
    <w:p w14:paraId="5DD6A3C1" w14:textId="4D3A3FF2" w:rsidR="00697F14" w:rsidRPr="001407BC" w:rsidRDefault="00697F14" w:rsidP="006156E6">
      <w:pPr>
        <w:spacing w:after="0" w:line="324" w:lineRule="auto"/>
        <w:ind w:firstLine="709"/>
        <w:jc w:val="both"/>
        <w:rPr>
          <w:rFonts w:ascii="Times New Roman" w:hAnsi="Times New Roman"/>
          <w:sz w:val="24"/>
          <w:szCs w:val="24"/>
          <w:lang w:val="bg-BG"/>
        </w:rPr>
      </w:pPr>
      <w:r w:rsidRPr="005A168A">
        <w:rPr>
          <w:rFonts w:ascii="Times New Roman" w:hAnsi="Times New Roman"/>
          <w:sz w:val="24"/>
          <w:szCs w:val="24"/>
        </w:rPr>
        <w:t>Жилищните сгради ще се изпълнят нискоетажни с монолитна стоманобетонна конструкция</w:t>
      </w:r>
      <w:r w:rsidRPr="00E55174">
        <w:rPr>
          <w:rFonts w:ascii="Times New Roman" w:hAnsi="Times New Roman"/>
          <w:sz w:val="24"/>
          <w:szCs w:val="24"/>
        </w:rPr>
        <w:t xml:space="preserve">. На кота 0.00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второ ниво на всяка от сградите ще се предвиди нощния тракт – спални </w:t>
      </w:r>
      <w:r w:rsidRPr="001407BC">
        <w:rPr>
          <w:rFonts w:ascii="Times New Roman" w:hAnsi="Times New Roman"/>
          <w:sz w:val="24"/>
          <w:szCs w:val="24"/>
        </w:rPr>
        <w:t>със самостоятелни санитарни възли.</w:t>
      </w:r>
      <w:r w:rsidR="000B7457" w:rsidRPr="001407BC">
        <w:rPr>
          <w:rFonts w:ascii="Times New Roman" w:hAnsi="Times New Roman"/>
          <w:sz w:val="24"/>
          <w:szCs w:val="24"/>
        </w:rPr>
        <w:t xml:space="preserve"> </w:t>
      </w:r>
    </w:p>
    <w:p w14:paraId="6DF733F3" w14:textId="73C28184" w:rsidR="00A6605A" w:rsidRPr="001407BC" w:rsidRDefault="00D32B07" w:rsidP="006156E6">
      <w:pPr>
        <w:spacing w:after="0" w:line="324" w:lineRule="auto"/>
        <w:ind w:firstLine="709"/>
        <w:jc w:val="both"/>
        <w:rPr>
          <w:rFonts w:ascii="Times New Roman" w:hAnsi="Times New Roman"/>
          <w:sz w:val="24"/>
          <w:szCs w:val="24"/>
          <w:lang w:val="bg-BG"/>
        </w:rPr>
      </w:pPr>
      <w:r w:rsidRPr="001407BC">
        <w:rPr>
          <w:rFonts w:ascii="Times New Roman" w:hAnsi="Times New Roman"/>
          <w:sz w:val="24"/>
          <w:szCs w:val="24"/>
          <w:lang w:val="bg-BG"/>
        </w:rPr>
        <w:t>По желание на възложителите, к</w:t>
      </w:r>
      <w:r w:rsidR="000B7457" w:rsidRPr="001407BC">
        <w:rPr>
          <w:rFonts w:ascii="Times New Roman" w:hAnsi="Times New Roman"/>
          <w:sz w:val="24"/>
          <w:szCs w:val="24"/>
        </w:rPr>
        <w:t xml:space="preserve">ато допълващо застрояване във всеки имот </w:t>
      </w:r>
      <w:r w:rsidRPr="001407BC">
        <w:rPr>
          <w:rFonts w:ascii="Times New Roman" w:hAnsi="Times New Roman"/>
          <w:sz w:val="24"/>
          <w:szCs w:val="24"/>
          <w:lang w:val="bg-BG"/>
        </w:rPr>
        <w:t>може да</w:t>
      </w:r>
      <w:r w:rsidR="000B7457" w:rsidRPr="001407BC">
        <w:rPr>
          <w:rFonts w:ascii="Times New Roman" w:hAnsi="Times New Roman"/>
          <w:sz w:val="24"/>
          <w:szCs w:val="24"/>
        </w:rPr>
        <w:t xml:space="preserve"> се изгради гараж, </w:t>
      </w:r>
      <w:r w:rsidRPr="001407BC">
        <w:rPr>
          <w:rFonts w:ascii="Times New Roman" w:hAnsi="Times New Roman"/>
          <w:sz w:val="24"/>
          <w:szCs w:val="24"/>
          <w:lang w:val="bg-BG"/>
        </w:rPr>
        <w:t xml:space="preserve">свободно разположен или </w:t>
      </w:r>
      <w:r w:rsidR="000B7457" w:rsidRPr="001407BC">
        <w:rPr>
          <w:rFonts w:ascii="Times New Roman" w:hAnsi="Times New Roman"/>
          <w:sz w:val="24"/>
          <w:szCs w:val="24"/>
        </w:rPr>
        <w:t>долепен до жилищната сграда и на регулационната линия на второстепенната улица</w:t>
      </w:r>
      <w:r w:rsidRPr="001407BC">
        <w:rPr>
          <w:rFonts w:ascii="Times New Roman" w:hAnsi="Times New Roman"/>
          <w:sz w:val="24"/>
          <w:szCs w:val="24"/>
          <w:lang w:val="bg-BG"/>
        </w:rPr>
        <w:t xml:space="preserve"> или общинския път</w:t>
      </w:r>
      <w:r w:rsidR="000B7457" w:rsidRPr="001407BC">
        <w:rPr>
          <w:rFonts w:ascii="Times New Roman" w:hAnsi="Times New Roman"/>
          <w:sz w:val="24"/>
          <w:szCs w:val="24"/>
        </w:rPr>
        <w:t xml:space="preserve">. </w:t>
      </w:r>
    </w:p>
    <w:p w14:paraId="75422C07" w14:textId="77777777" w:rsidR="001A2C35" w:rsidRPr="001407BC" w:rsidRDefault="00641094" w:rsidP="006156E6">
      <w:pPr>
        <w:spacing w:after="0" w:line="324" w:lineRule="auto"/>
        <w:ind w:firstLine="709"/>
        <w:jc w:val="both"/>
        <w:rPr>
          <w:rFonts w:ascii="Times New Roman" w:hAnsi="Times New Roman"/>
          <w:sz w:val="24"/>
          <w:szCs w:val="24"/>
          <w:lang w:val="bg-BG"/>
        </w:rPr>
      </w:pPr>
      <w:r w:rsidRPr="001407BC">
        <w:rPr>
          <w:rFonts w:ascii="Times New Roman" w:hAnsi="Times New Roman"/>
          <w:sz w:val="24"/>
          <w:szCs w:val="24"/>
        </w:rPr>
        <w:lastRenderedPageBreak/>
        <w:t xml:space="preserve">Строителството на сградите ще бъде изпълнено по монолитен начин със стоманобетонови плочи, </w:t>
      </w:r>
      <w:proofErr w:type="gramStart"/>
      <w:r w:rsidRPr="001407BC">
        <w:rPr>
          <w:rFonts w:ascii="Times New Roman" w:hAnsi="Times New Roman"/>
          <w:sz w:val="24"/>
          <w:szCs w:val="24"/>
        </w:rPr>
        <w:t>колони  и</w:t>
      </w:r>
      <w:proofErr w:type="gramEnd"/>
      <w:r w:rsidRPr="001407BC">
        <w:rPr>
          <w:rFonts w:ascii="Times New Roman" w:hAnsi="Times New Roman"/>
          <w:sz w:val="24"/>
          <w:szCs w:val="24"/>
        </w:rPr>
        <w:t xml:space="preserve">  греди,  и  тухлени  зидове. Покривите ще бъдат скатни, изпълнени от дървена конструкция с покривно покритие от керемиди.</w:t>
      </w:r>
      <w:r w:rsidR="001A2C35" w:rsidRPr="001407BC">
        <w:rPr>
          <w:rFonts w:ascii="Times New Roman" w:hAnsi="Times New Roman"/>
          <w:sz w:val="24"/>
          <w:szCs w:val="24"/>
        </w:rPr>
        <w:t xml:space="preserve"> </w:t>
      </w:r>
    </w:p>
    <w:p w14:paraId="3F90DA62" w14:textId="069FFB90" w:rsidR="00641094" w:rsidRPr="001407BC" w:rsidRDefault="001A2C35" w:rsidP="006156E6">
      <w:pPr>
        <w:spacing w:after="0" w:line="324" w:lineRule="auto"/>
        <w:ind w:firstLine="709"/>
        <w:jc w:val="both"/>
        <w:rPr>
          <w:rFonts w:ascii="Times New Roman" w:hAnsi="Times New Roman"/>
          <w:sz w:val="24"/>
          <w:szCs w:val="24"/>
          <w:lang w:val="bg-BG"/>
        </w:rPr>
      </w:pPr>
      <w:r w:rsidRPr="001407BC">
        <w:rPr>
          <w:rFonts w:ascii="Times New Roman" w:hAnsi="Times New Roman"/>
          <w:sz w:val="24"/>
          <w:szCs w:val="24"/>
        </w:rPr>
        <w:t xml:space="preserve">Външните зидове ще бъдат тухлена зидария 25 см. </w:t>
      </w:r>
      <w:proofErr w:type="gramStart"/>
      <w:r w:rsidRPr="001407BC">
        <w:rPr>
          <w:rFonts w:ascii="Times New Roman" w:hAnsi="Times New Roman"/>
          <w:sz w:val="24"/>
          <w:szCs w:val="24"/>
        </w:rPr>
        <w:t>с</w:t>
      </w:r>
      <w:proofErr w:type="gramEnd"/>
      <w:r w:rsidRPr="001407BC">
        <w:rPr>
          <w:rFonts w:ascii="Times New Roman" w:hAnsi="Times New Roman"/>
          <w:sz w:val="24"/>
          <w:szCs w:val="24"/>
        </w:rPr>
        <w:t xml:space="preserve"> необходимите топлоизолации. </w:t>
      </w:r>
    </w:p>
    <w:p w14:paraId="40988AE4" w14:textId="77777777" w:rsidR="001A2C35" w:rsidRPr="001407BC" w:rsidRDefault="001A2C35" w:rsidP="006156E6">
      <w:pPr>
        <w:spacing w:after="0" w:line="324" w:lineRule="auto"/>
        <w:ind w:firstLine="709"/>
        <w:jc w:val="both"/>
        <w:rPr>
          <w:rFonts w:ascii="Times New Roman" w:hAnsi="Times New Roman"/>
          <w:sz w:val="24"/>
          <w:szCs w:val="24"/>
        </w:rPr>
      </w:pPr>
      <w:r w:rsidRPr="001407BC">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1407BC">
        <w:rPr>
          <w:rFonts w:ascii="Times New Roman" w:hAnsi="Times New Roman"/>
          <w:sz w:val="24"/>
          <w:szCs w:val="24"/>
        </w:rPr>
        <w:t>топлоизолация  по</w:t>
      </w:r>
      <w:proofErr w:type="gramEnd"/>
      <w:r w:rsidRPr="001407BC">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1407BC" w:rsidRDefault="00A6605A" w:rsidP="006156E6">
      <w:pPr>
        <w:spacing w:after="0" w:line="324" w:lineRule="auto"/>
        <w:ind w:firstLine="709"/>
        <w:jc w:val="both"/>
        <w:rPr>
          <w:rFonts w:ascii="Times New Roman" w:eastAsia="Calibri" w:hAnsi="Times New Roman"/>
          <w:sz w:val="24"/>
          <w:szCs w:val="24"/>
          <w:lang w:val="bg-BG"/>
        </w:rPr>
      </w:pPr>
      <w:r w:rsidRPr="001407BC">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Pr>
          <w:rFonts w:ascii="Times New Roman" w:eastAsia="Calibri" w:hAnsi="Times New Roman"/>
          <w:sz w:val="24"/>
          <w:szCs w:val="24"/>
          <w:lang w:val="bg-BG"/>
        </w:rPr>
        <w:t xml:space="preserve"> и ръчно</w:t>
      </w:r>
      <w:r w:rsidRPr="001407BC">
        <w:rPr>
          <w:rFonts w:ascii="Times New Roman" w:eastAsia="Calibri" w:hAnsi="Times New Roman"/>
          <w:sz w:val="24"/>
          <w:szCs w:val="24"/>
        </w:rPr>
        <w:t>.</w:t>
      </w:r>
    </w:p>
    <w:p w14:paraId="182E0F9E" w14:textId="77777777" w:rsidR="001A2C35" w:rsidRPr="001407BC" w:rsidRDefault="00EE26DB" w:rsidP="006156E6">
      <w:pPr>
        <w:spacing w:after="0" w:line="324" w:lineRule="auto"/>
        <w:ind w:firstLine="709"/>
        <w:jc w:val="both"/>
        <w:rPr>
          <w:rFonts w:ascii="Times New Roman" w:hAnsi="Times New Roman"/>
          <w:sz w:val="24"/>
          <w:szCs w:val="24"/>
        </w:rPr>
      </w:pPr>
      <w:r w:rsidRPr="001407BC">
        <w:rPr>
          <w:rFonts w:ascii="Times New Roman" w:hAnsi="Times New Roman"/>
          <w:sz w:val="24"/>
          <w:szCs w:val="24"/>
          <w:lang w:val="bg-BG"/>
        </w:rPr>
        <w:t xml:space="preserve">Подробни данни за </w:t>
      </w:r>
      <w:r w:rsidR="00A616AC" w:rsidRPr="001407BC">
        <w:rPr>
          <w:rFonts w:ascii="Times New Roman" w:hAnsi="Times New Roman"/>
          <w:sz w:val="24"/>
          <w:szCs w:val="24"/>
          <w:lang w:val="bg-BG"/>
        </w:rPr>
        <w:t>жилищните сгради</w:t>
      </w:r>
      <w:r w:rsidRPr="001407BC">
        <w:rPr>
          <w:rFonts w:ascii="Times New Roman" w:hAnsi="Times New Roman"/>
          <w:sz w:val="24"/>
          <w:szCs w:val="24"/>
          <w:lang w:val="bg-BG"/>
        </w:rPr>
        <w:t xml:space="preserve"> ще бъдат представени в разработките на </w:t>
      </w:r>
      <w:r w:rsidR="00CD4896" w:rsidRPr="001407BC">
        <w:rPr>
          <w:rFonts w:ascii="Times New Roman" w:hAnsi="Times New Roman"/>
          <w:sz w:val="24"/>
          <w:szCs w:val="24"/>
          <w:lang w:val="bg-BG"/>
        </w:rPr>
        <w:t>техническите инвестиционни проекти, основание за издаване на разрешения за строеж</w:t>
      </w:r>
      <w:r w:rsidRPr="001407BC">
        <w:rPr>
          <w:rFonts w:ascii="Times New Roman" w:hAnsi="Times New Roman"/>
          <w:sz w:val="24"/>
          <w:szCs w:val="24"/>
          <w:lang w:val="bg-BG"/>
        </w:rPr>
        <w:t xml:space="preserve">. Предвидените технологии </w:t>
      </w:r>
      <w:r w:rsidR="00A27DC5" w:rsidRPr="001407BC">
        <w:rPr>
          <w:rFonts w:ascii="Times New Roman" w:hAnsi="Times New Roman"/>
          <w:sz w:val="24"/>
          <w:szCs w:val="24"/>
          <w:lang w:val="bg-BG"/>
        </w:rPr>
        <w:t xml:space="preserve">за реализацията </w:t>
      </w:r>
      <w:r w:rsidRPr="001407BC">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BDC1DC1" w14:textId="77777777" w:rsidR="00CB69A7" w:rsidRPr="00FE1EB6" w:rsidRDefault="00CB69A7" w:rsidP="006156E6">
      <w:pPr>
        <w:pStyle w:val="a4"/>
        <w:spacing w:after="0" w:line="324" w:lineRule="auto"/>
        <w:ind w:left="0" w:firstLine="708"/>
        <w:jc w:val="both"/>
        <w:rPr>
          <w:rFonts w:ascii="Times New Roman" w:hAnsi="Times New Roman"/>
          <w:sz w:val="24"/>
          <w:szCs w:val="24"/>
        </w:rPr>
      </w:pPr>
      <w:r w:rsidRPr="001407BC">
        <w:rPr>
          <w:rFonts w:ascii="Times New Roman" w:hAnsi="Times New Roman"/>
          <w:sz w:val="24"/>
          <w:szCs w:val="24"/>
        </w:rPr>
        <w:t xml:space="preserve">Част от имота, предмет на инвестиционното предложение, ще бъде отделен за </w:t>
      </w:r>
      <w:r w:rsidRPr="00FE1EB6">
        <w:rPr>
          <w:rFonts w:ascii="Times New Roman" w:hAnsi="Times New Roman"/>
          <w:sz w:val="24"/>
          <w:szCs w:val="24"/>
        </w:rPr>
        <w:t>изграждане на трафопост със съответната сервитутна зона.</w:t>
      </w:r>
    </w:p>
    <w:p w14:paraId="0E941474" w14:textId="54D14BAF" w:rsidR="001A2C35" w:rsidRPr="00FE1EB6" w:rsidRDefault="001A2C35" w:rsidP="006156E6">
      <w:pPr>
        <w:spacing w:after="0" w:line="324" w:lineRule="auto"/>
        <w:ind w:firstLine="709"/>
        <w:jc w:val="both"/>
        <w:rPr>
          <w:rFonts w:ascii="Times New Roman" w:hAnsi="Times New Roman"/>
          <w:sz w:val="24"/>
          <w:szCs w:val="24"/>
          <w:lang w:val="bg-BG"/>
        </w:rPr>
      </w:pPr>
      <w:r w:rsidRPr="00FE1EB6">
        <w:rPr>
          <w:rFonts w:ascii="Times New Roman" w:hAnsi="Times New Roman"/>
          <w:sz w:val="24"/>
          <w:szCs w:val="24"/>
        </w:rPr>
        <w:t>Свободното дворно място ще бъде озеленено и облагородено</w:t>
      </w:r>
      <w:r w:rsidR="00FE1EB6" w:rsidRPr="00FE1EB6">
        <w:rPr>
          <w:rFonts w:ascii="Times New Roman" w:hAnsi="Times New Roman"/>
          <w:sz w:val="24"/>
          <w:szCs w:val="24"/>
          <w:lang w:val="bg-BG"/>
        </w:rPr>
        <w:t>, с устроени зони за отдих и почивка</w:t>
      </w:r>
      <w:r w:rsidRPr="00FE1EB6">
        <w:rPr>
          <w:rFonts w:ascii="Times New Roman" w:hAnsi="Times New Roman"/>
          <w:sz w:val="24"/>
          <w:szCs w:val="24"/>
        </w:rPr>
        <w:t>.</w:t>
      </w:r>
    </w:p>
    <w:p w14:paraId="0A66AC9F" w14:textId="3A19F18C" w:rsidR="00EE26DB" w:rsidRPr="00FE1EB6" w:rsidRDefault="00EE26DB" w:rsidP="006156E6">
      <w:pPr>
        <w:spacing w:after="0" w:line="324" w:lineRule="auto"/>
        <w:ind w:firstLine="709"/>
        <w:jc w:val="both"/>
        <w:rPr>
          <w:rFonts w:ascii="Times New Roman" w:hAnsi="Times New Roman"/>
          <w:sz w:val="24"/>
          <w:szCs w:val="24"/>
          <w:lang w:val="bg-BG"/>
        </w:rPr>
      </w:pPr>
      <w:r w:rsidRPr="00FE1EB6">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1FF912FA" w14:textId="78FE6E6B" w:rsidR="00EF01DB" w:rsidRPr="001F7A89" w:rsidRDefault="00036E27" w:rsidP="006156E6">
      <w:pPr>
        <w:spacing w:after="0" w:line="324" w:lineRule="auto"/>
        <w:ind w:firstLine="709"/>
        <w:jc w:val="both"/>
        <w:rPr>
          <w:rFonts w:ascii="Times New Roman" w:eastAsia="Calibri" w:hAnsi="Times New Roman"/>
          <w:sz w:val="24"/>
          <w:szCs w:val="24"/>
          <w:highlight w:val="green"/>
          <w:lang w:val="bg-BG"/>
        </w:rPr>
      </w:pPr>
      <w:r w:rsidRPr="00E55174">
        <w:rPr>
          <w:rFonts w:ascii="Times New Roman" w:eastAsia="Calibri" w:hAnsi="Times New Roman"/>
          <w:sz w:val="24"/>
          <w:szCs w:val="24"/>
        </w:rPr>
        <w:t>Транспортното обслужване на имота, предмет на инвестиционното предложение се осъществява от прилежащи общински пътища от север, североизток и запад.</w:t>
      </w:r>
    </w:p>
    <w:p w14:paraId="3159B1AD" w14:textId="6756A603" w:rsidR="006B2431" w:rsidRPr="00036E27" w:rsidRDefault="00036E27" w:rsidP="006156E6">
      <w:pPr>
        <w:spacing w:after="0" w:line="324" w:lineRule="auto"/>
        <w:ind w:firstLine="709"/>
        <w:jc w:val="both"/>
        <w:rPr>
          <w:rFonts w:ascii="Times New Roman" w:hAnsi="Times New Roman"/>
          <w:sz w:val="24"/>
          <w:szCs w:val="24"/>
          <w:lang w:val="bg-BG"/>
        </w:rPr>
      </w:pPr>
      <w:r w:rsidRPr="00E55174">
        <w:rPr>
          <w:rFonts w:ascii="Times New Roman" w:hAnsi="Times New Roman"/>
          <w:sz w:val="24"/>
          <w:szCs w:val="24"/>
        </w:rPr>
        <w:t xml:space="preserve">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w:t>
      </w:r>
      <w:r w:rsidRPr="00036E27">
        <w:rPr>
          <w:rFonts w:ascii="Times New Roman" w:hAnsi="Times New Roman"/>
          <w:sz w:val="24"/>
          <w:szCs w:val="24"/>
        </w:rPr>
        <w:t>присъединяването ще се осъществи от най – близката точка на присъединяване, определена от експлоатационното дружество,</w:t>
      </w:r>
      <w:r w:rsidRPr="00036E27">
        <w:rPr>
          <w:rFonts w:ascii="Times New Roman" w:eastAsia="Calibri" w:hAnsi="Times New Roman"/>
          <w:sz w:val="24"/>
          <w:szCs w:val="24"/>
        </w:rPr>
        <w:t xml:space="preserve"> съответстваща на заявената мощност.</w:t>
      </w:r>
      <w:r w:rsidR="00114CD6" w:rsidRPr="00036E27">
        <w:rPr>
          <w:rFonts w:ascii="Times New Roman" w:hAnsi="Times New Roman"/>
          <w:sz w:val="24"/>
          <w:szCs w:val="24"/>
        </w:rPr>
        <w:t xml:space="preserve"> </w:t>
      </w:r>
      <w:r w:rsidR="00114CD6" w:rsidRPr="00036E27">
        <w:rPr>
          <w:rFonts w:ascii="Times New Roman" w:hAnsi="Times New Roman"/>
          <w:sz w:val="24"/>
          <w:szCs w:val="24"/>
          <w:lang w:val="bg-BG"/>
        </w:rPr>
        <w:t xml:space="preserve">Част от  имота ще се отдели за изграждане на трафопост </w:t>
      </w:r>
      <w:r w:rsidR="00114CD6" w:rsidRPr="00036E27">
        <w:rPr>
          <w:rFonts w:ascii="Times New Roman" w:hAnsi="Times New Roman"/>
          <w:sz w:val="24"/>
          <w:szCs w:val="24"/>
        </w:rPr>
        <w:t>със съответната сервитутна зона.</w:t>
      </w:r>
    </w:p>
    <w:p w14:paraId="663C5CF6" w14:textId="56732988" w:rsidR="00286789" w:rsidRPr="00036E27" w:rsidRDefault="00286789" w:rsidP="006156E6">
      <w:pPr>
        <w:spacing w:after="0" w:line="324" w:lineRule="auto"/>
        <w:ind w:firstLine="709"/>
        <w:jc w:val="both"/>
        <w:rPr>
          <w:rFonts w:ascii="Times New Roman" w:eastAsia="Calibri" w:hAnsi="Times New Roman"/>
          <w:sz w:val="24"/>
          <w:szCs w:val="24"/>
          <w:lang w:val="bg-BG"/>
        </w:rPr>
      </w:pPr>
      <w:r w:rsidRPr="00036E27">
        <w:rPr>
          <w:rFonts w:ascii="Times New Roman" w:eastAsia="Calibri" w:hAnsi="Times New Roman"/>
          <w:sz w:val="24"/>
          <w:szCs w:val="24"/>
        </w:rPr>
        <w:t>По данни на експлоатационното дружество „ВиК</w:t>
      </w:r>
      <w:proofErr w:type="gramStart"/>
      <w:r w:rsidRPr="00036E27">
        <w:rPr>
          <w:rFonts w:ascii="Times New Roman" w:eastAsia="Calibri" w:hAnsi="Times New Roman"/>
          <w:sz w:val="24"/>
          <w:szCs w:val="24"/>
        </w:rPr>
        <w:t>“ ЕООД</w:t>
      </w:r>
      <w:proofErr w:type="gramEnd"/>
      <w:r w:rsidRPr="00036E27">
        <w:rPr>
          <w:rFonts w:ascii="Times New Roman" w:eastAsia="Calibri" w:hAnsi="Times New Roman"/>
          <w:sz w:val="24"/>
          <w:szCs w:val="24"/>
        </w:rPr>
        <w:t xml:space="preserve"> гр. Пловдив, в близост дружеството не експлоатира водопроводна и канализационна мреж</w:t>
      </w:r>
      <w:r w:rsidRPr="00036E27">
        <w:rPr>
          <w:rFonts w:ascii="Times New Roman" w:eastAsia="Calibri" w:hAnsi="Times New Roman"/>
          <w:sz w:val="24"/>
          <w:szCs w:val="24"/>
          <w:lang w:val="bg-BG"/>
        </w:rPr>
        <w:t>и</w:t>
      </w:r>
      <w:r w:rsidRPr="00036E27">
        <w:rPr>
          <w:rFonts w:ascii="Times New Roman" w:eastAsia="Calibri" w:hAnsi="Times New Roman"/>
          <w:sz w:val="24"/>
          <w:szCs w:val="24"/>
        </w:rPr>
        <w:t>.</w:t>
      </w:r>
    </w:p>
    <w:p w14:paraId="53976A63" w14:textId="77777777" w:rsidR="00286789" w:rsidRPr="00036E27" w:rsidRDefault="00286789" w:rsidP="006156E6">
      <w:pPr>
        <w:spacing w:after="0" w:line="324" w:lineRule="auto"/>
        <w:ind w:firstLine="709"/>
        <w:jc w:val="both"/>
        <w:rPr>
          <w:rFonts w:ascii="Times New Roman" w:eastAsia="Calibri" w:hAnsi="Times New Roman"/>
          <w:sz w:val="24"/>
          <w:szCs w:val="24"/>
          <w:lang w:val="bg-BG"/>
        </w:rPr>
      </w:pPr>
      <w:r w:rsidRPr="00036E27">
        <w:rPr>
          <w:rFonts w:ascii="Times New Roman" w:eastAsia="Calibri" w:hAnsi="Times New Roman"/>
          <w:sz w:val="24"/>
          <w:szCs w:val="24"/>
        </w:rPr>
        <w:t xml:space="preserve">Възложителят предвижда да извършва продажба на новообразуваните УПИ на физически лица, които на основание чл.44, ал.4 от ЗВ ще изградят собствени водоизточници. </w:t>
      </w:r>
    </w:p>
    <w:p w14:paraId="72D943EF" w14:textId="79DF414F" w:rsidR="00286789" w:rsidRPr="00036E27" w:rsidRDefault="00286789" w:rsidP="006156E6">
      <w:pPr>
        <w:spacing w:after="0" w:line="324" w:lineRule="auto"/>
        <w:ind w:firstLine="709"/>
        <w:jc w:val="both"/>
        <w:rPr>
          <w:rFonts w:ascii="Times New Roman" w:eastAsia="Calibri" w:hAnsi="Times New Roman"/>
          <w:sz w:val="24"/>
          <w:szCs w:val="24"/>
          <w:lang w:val="bg-BG"/>
        </w:rPr>
      </w:pPr>
      <w:r w:rsidRPr="00036E27">
        <w:rPr>
          <w:rFonts w:ascii="Times New Roman" w:eastAsia="Calibri" w:hAnsi="Times New Roman"/>
          <w:sz w:val="24"/>
          <w:szCs w:val="24"/>
          <w:lang w:val="bg-BG"/>
        </w:rPr>
        <w:t xml:space="preserve">Предвижда се ползване на </w:t>
      </w:r>
      <w:r w:rsidRPr="00036E27">
        <w:rPr>
          <w:rFonts w:ascii="Times New Roman" w:eastAsia="Calibri" w:hAnsi="Times New Roman"/>
          <w:sz w:val="24"/>
          <w:szCs w:val="24"/>
        </w:rPr>
        <w:t xml:space="preserve">макс. </w:t>
      </w:r>
      <w:proofErr w:type="gramStart"/>
      <w:r w:rsidRPr="00036E27">
        <w:rPr>
          <w:rFonts w:ascii="Times New Roman" w:eastAsia="Calibri" w:hAnsi="Times New Roman"/>
          <w:sz w:val="24"/>
          <w:szCs w:val="24"/>
        </w:rPr>
        <w:t>денонощно</w:t>
      </w:r>
      <w:proofErr w:type="gramEnd"/>
      <w:r w:rsidRPr="00036E27">
        <w:rPr>
          <w:rFonts w:ascii="Times New Roman" w:eastAsia="Calibri" w:hAnsi="Times New Roman"/>
          <w:sz w:val="24"/>
          <w:szCs w:val="24"/>
        </w:rPr>
        <w:t xml:space="preserve"> водно количество </w:t>
      </w:r>
      <w:r w:rsidRPr="00036E27">
        <w:rPr>
          <w:rFonts w:ascii="Times New Roman" w:eastAsia="Calibri" w:hAnsi="Times New Roman"/>
          <w:sz w:val="24"/>
          <w:szCs w:val="24"/>
          <w:lang w:val="bg-BG"/>
        </w:rPr>
        <w:t>до</w:t>
      </w:r>
      <w:r w:rsidRPr="00036E27">
        <w:rPr>
          <w:rFonts w:ascii="Times New Roman" w:eastAsia="Calibri" w:hAnsi="Times New Roman"/>
          <w:sz w:val="24"/>
          <w:szCs w:val="24"/>
        </w:rPr>
        <w:t xml:space="preserve"> 10,</w:t>
      </w:r>
      <w:r w:rsidRPr="00036E27">
        <w:rPr>
          <w:rFonts w:ascii="Times New Roman" w:eastAsia="Calibri" w:hAnsi="Times New Roman"/>
          <w:sz w:val="24"/>
          <w:szCs w:val="24"/>
          <w:lang w:val="bg-BG"/>
        </w:rPr>
        <w:t>00</w:t>
      </w:r>
      <w:r w:rsidRPr="00036E27">
        <w:rPr>
          <w:rFonts w:ascii="Times New Roman" w:eastAsia="Calibri" w:hAnsi="Times New Roman"/>
          <w:sz w:val="24"/>
          <w:szCs w:val="24"/>
        </w:rPr>
        <w:t xml:space="preserve"> м</w:t>
      </w:r>
      <w:r w:rsidRPr="00036E27">
        <w:rPr>
          <w:rFonts w:ascii="Times New Roman" w:eastAsia="Calibri" w:hAnsi="Times New Roman"/>
          <w:sz w:val="24"/>
          <w:szCs w:val="24"/>
          <w:vertAlign w:val="superscript"/>
        </w:rPr>
        <w:t>3</w:t>
      </w:r>
      <w:r w:rsidRPr="00036E27">
        <w:rPr>
          <w:rFonts w:ascii="Times New Roman" w:eastAsia="Calibri" w:hAnsi="Times New Roman"/>
          <w:sz w:val="24"/>
          <w:szCs w:val="24"/>
        </w:rPr>
        <w:t xml:space="preserve">/ден. </w:t>
      </w:r>
    </w:p>
    <w:p w14:paraId="14101E37" w14:textId="77777777" w:rsidR="00286789" w:rsidRPr="00036E27" w:rsidRDefault="00286789" w:rsidP="006156E6">
      <w:pPr>
        <w:spacing w:after="0" w:line="324" w:lineRule="auto"/>
        <w:ind w:firstLine="709"/>
        <w:jc w:val="both"/>
        <w:rPr>
          <w:rFonts w:ascii="Times New Roman" w:eastAsia="Calibri" w:hAnsi="Times New Roman"/>
          <w:sz w:val="24"/>
          <w:szCs w:val="24"/>
        </w:rPr>
      </w:pPr>
      <w:r w:rsidRPr="00036E27">
        <w:rPr>
          <w:rFonts w:ascii="Times New Roman" w:eastAsia="Calibri" w:hAnsi="Times New Roman"/>
          <w:sz w:val="24"/>
          <w:szCs w:val="24"/>
        </w:rPr>
        <w:t>За питейни нужди на живущите ще се ползва бутилирана минерална вода.</w:t>
      </w:r>
    </w:p>
    <w:p w14:paraId="4963D728" w14:textId="77777777" w:rsidR="00286789" w:rsidRPr="00036E27" w:rsidRDefault="00286789" w:rsidP="006156E6">
      <w:pPr>
        <w:spacing w:after="0" w:line="324" w:lineRule="auto"/>
        <w:ind w:firstLine="709"/>
        <w:jc w:val="both"/>
        <w:rPr>
          <w:rFonts w:ascii="Times New Roman" w:eastAsia="Calibri" w:hAnsi="Times New Roman"/>
          <w:sz w:val="24"/>
          <w:szCs w:val="24"/>
        </w:rPr>
      </w:pPr>
      <w:r w:rsidRPr="00036E27">
        <w:rPr>
          <w:rFonts w:ascii="Times New Roman" w:eastAsia="Calibri" w:hAnsi="Times New Roman"/>
          <w:sz w:val="24"/>
          <w:szCs w:val="24"/>
        </w:rPr>
        <w:t>За противопожарни нужди ще се изпълни ПП резервоар, подземно.</w:t>
      </w:r>
    </w:p>
    <w:p w14:paraId="1641F5B2" w14:textId="04D965D2" w:rsidR="00286789" w:rsidRPr="00036E27" w:rsidRDefault="00286789" w:rsidP="006156E6">
      <w:pPr>
        <w:spacing w:after="0" w:line="324" w:lineRule="auto"/>
        <w:ind w:firstLine="709"/>
        <w:jc w:val="both"/>
        <w:rPr>
          <w:rFonts w:ascii="Times New Roman" w:eastAsia="Calibri" w:hAnsi="Times New Roman"/>
          <w:sz w:val="24"/>
          <w:szCs w:val="24"/>
        </w:rPr>
      </w:pPr>
      <w:r w:rsidRPr="00036E27">
        <w:rPr>
          <w:rFonts w:ascii="Times New Roman" w:eastAsia="Calibri" w:hAnsi="Times New Roman"/>
          <w:sz w:val="24"/>
          <w:szCs w:val="24"/>
        </w:rPr>
        <w:lastRenderedPageBreak/>
        <w:t xml:space="preserve">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036E27">
        <w:rPr>
          <w:rFonts w:ascii="Times New Roman" w:eastAsia="Calibri" w:hAnsi="Times New Roman"/>
          <w:sz w:val="24"/>
          <w:szCs w:val="24"/>
        </w:rPr>
        <w:t>яма  периодично</w:t>
      </w:r>
      <w:proofErr w:type="gramEnd"/>
      <w:r w:rsidRPr="00036E27">
        <w:rPr>
          <w:rFonts w:ascii="Times New Roman" w:eastAsia="Calibri" w:hAnsi="Times New Roman"/>
          <w:sz w:val="24"/>
          <w:szCs w:val="24"/>
        </w:rPr>
        <w:t xml:space="preserve"> ще се почиства от специализирана фирма за комунални услуги на база сключен договор.</w:t>
      </w:r>
    </w:p>
    <w:p w14:paraId="7B7B712C" w14:textId="77777777" w:rsidR="00286789" w:rsidRPr="00036E27" w:rsidRDefault="00286789" w:rsidP="006156E6">
      <w:pPr>
        <w:spacing w:after="0" w:line="324" w:lineRule="auto"/>
        <w:ind w:firstLine="709"/>
        <w:jc w:val="both"/>
        <w:rPr>
          <w:rFonts w:ascii="Times New Roman" w:eastAsia="Calibri" w:hAnsi="Times New Roman"/>
          <w:sz w:val="24"/>
          <w:szCs w:val="24"/>
        </w:rPr>
      </w:pPr>
      <w:r w:rsidRPr="00036E27">
        <w:rPr>
          <w:rFonts w:ascii="Times New Roman" w:eastAsia="Calibri" w:hAnsi="Times New Roman"/>
          <w:sz w:val="24"/>
          <w:szCs w:val="24"/>
        </w:rPr>
        <w:t xml:space="preserve">Дъждовните води от сградите ще се отвеждат посредством водосточни тръби в зелените площи. </w:t>
      </w:r>
    </w:p>
    <w:p w14:paraId="60F289A5" w14:textId="49B19813" w:rsidR="00286789" w:rsidRPr="00036E27" w:rsidRDefault="00286789" w:rsidP="006156E6">
      <w:pPr>
        <w:spacing w:after="0" w:line="324" w:lineRule="auto"/>
        <w:ind w:firstLine="709"/>
        <w:jc w:val="both"/>
        <w:rPr>
          <w:rFonts w:ascii="Times New Roman" w:eastAsia="Calibri" w:hAnsi="Times New Roman"/>
          <w:sz w:val="24"/>
          <w:szCs w:val="24"/>
          <w:lang w:val="bg-BG"/>
        </w:rPr>
      </w:pPr>
      <w:r w:rsidRPr="00036E27">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036E27" w:rsidRDefault="00286789" w:rsidP="006156E6">
      <w:pPr>
        <w:spacing w:after="0" w:line="324" w:lineRule="auto"/>
        <w:ind w:firstLine="709"/>
        <w:jc w:val="both"/>
        <w:rPr>
          <w:rFonts w:ascii="Times New Roman" w:eastAsia="Calibri" w:hAnsi="Times New Roman"/>
          <w:sz w:val="24"/>
          <w:szCs w:val="24"/>
        </w:rPr>
      </w:pPr>
      <w:r w:rsidRPr="00036E27">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036E27" w:rsidRDefault="00286789" w:rsidP="006156E6">
      <w:pPr>
        <w:spacing w:after="0" w:line="324" w:lineRule="auto"/>
        <w:ind w:firstLine="709"/>
        <w:jc w:val="both"/>
        <w:rPr>
          <w:rFonts w:ascii="Times New Roman" w:eastAsia="Calibri" w:hAnsi="Times New Roman"/>
          <w:sz w:val="24"/>
          <w:szCs w:val="24"/>
        </w:rPr>
      </w:pPr>
      <w:r w:rsidRPr="00036E27">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036E27" w:rsidRDefault="00286789" w:rsidP="006156E6">
      <w:pPr>
        <w:spacing w:after="0" w:line="324" w:lineRule="auto"/>
        <w:ind w:firstLine="709"/>
        <w:jc w:val="both"/>
        <w:rPr>
          <w:rFonts w:ascii="Times New Roman" w:eastAsia="Calibri" w:hAnsi="Times New Roman"/>
          <w:sz w:val="24"/>
          <w:szCs w:val="24"/>
        </w:rPr>
      </w:pPr>
      <w:r w:rsidRPr="00036E27">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w:t>
      </w:r>
      <w:proofErr w:type="gramStart"/>
      <w:r w:rsidRPr="00036E27">
        <w:rPr>
          <w:rFonts w:ascii="Times New Roman" w:eastAsia="Calibri" w:hAnsi="Times New Roman"/>
          <w:sz w:val="24"/>
          <w:szCs w:val="24"/>
        </w:rPr>
        <w:t>ще</w:t>
      </w:r>
      <w:proofErr w:type="gramEnd"/>
      <w:r w:rsidRPr="00036E27">
        <w:rPr>
          <w:rFonts w:ascii="Times New Roman" w:eastAsia="Calibri" w:hAnsi="Times New Roman"/>
          <w:sz w:val="24"/>
          <w:szCs w:val="24"/>
        </w:rPr>
        <w:t xml:space="preserve"> бъдат дадени след промяна предназначението на земята </w:t>
      </w:r>
      <w:r w:rsidRPr="00036E27">
        <w:rPr>
          <w:rFonts w:ascii="Times New Roman" w:eastAsia="Calibri" w:hAnsi="Times New Roman"/>
          <w:sz w:val="24"/>
          <w:szCs w:val="24"/>
          <w:lang w:val="bg-BG"/>
        </w:rPr>
        <w:t xml:space="preserve">и одобряване на ПУП-ПРЗ </w:t>
      </w:r>
      <w:r w:rsidRPr="00036E27">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036E27" w:rsidRDefault="00286789" w:rsidP="006156E6">
      <w:pPr>
        <w:spacing w:after="0" w:line="324" w:lineRule="auto"/>
        <w:ind w:firstLine="709"/>
        <w:jc w:val="both"/>
        <w:rPr>
          <w:rFonts w:ascii="Times New Roman" w:eastAsia="Calibri" w:hAnsi="Times New Roman"/>
          <w:sz w:val="24"/>
          <w:szCs w:val="24"/>
        </w:rPr>
      </w:pPr>
      <w:r w:rsidRPr="00036E27">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036E27" w:rsidRDefault="00286789" w:rsidP="006156E6">
      <w:pPr>
        <w:spacing w:after="0" w:line="324" w:lineRule="auto"/>
        <w:ind w:firstLine="709"/>
        <w:jc w:val="both"/>
        <w:rPr>
          <w:rFonts w:ascii="Times New Roman" w:eastAsia="Calibri" w:hAnsi="Times New Roman"/>
          <w:sz w:val="24"/>
          <w:szCs w:val="24"/>
          <w:lang w:val="bg-BG"/>
        </w:rPr>
      </w:pPr>
      <w:r w:rsidRPr="00036E27">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036E27" w:rsidRDefault="00C951B9" w:rsidP="006156E6">
      <w:pPr>
        <w:spacing w:after="0" w:line="324" w:lineRule="auto"/>
        <w:ind w:firstLine="709"/>
        <w:jc w:val="both"/>
        <w:rPr>
          <w:rFonts w:ascii="Times New Roman" w:hAnsi="Times New Roman"/>
          <w:color w:val="FF0000"/>
          <w:sz w:val="24"/>
          <w:szCs w:val="24"/>
          <w:lang w:val="bg-BG"/>
        </w:rPr>
      </w:pPr>
    </w:p>
    <w:p w14:paraId="45AD36CB" w14:textId="77777777" w:rsidR="00D95AE1" w:rsidRPr="00036E27" w:rsidRDefault="00D95AE1" w:rsidP="006156E6">
      <w:pPr>
        <w:widowControl w:val="0"/>
        <w:autoSpaceDE w:val="0"/>
        <w:autoSpaceDN w:val="0"/>
        <w:adjustRightInd w:val="0"/>
        <w:spacing w:after="0" w:line="324" w:lineRule="auto"/>
        <w:rPr>
          <w:rFonts w:ascii="Times New Roman" w:hAnsi="Times New Roman"/>
          <w:b/>
          <w:sz w:val="24"/>
          <w:szCs w:val="24"/>
          <w:lang w:val="bg-BG"/>
        </w:rPr>
      </w:pPr>
      <w:r w:rsidRPr="00036E27">
        <w:rPr>
          <w:rFonts w:ascii="Times New Roman" w:hAnsi="Times New Roman"/>
          <w:b/>
          <w:sz w:val="24"/>
          <w:szCs w:val="24"/>
        </w:rPr>
        <w:t xml:space="preserve">  </w:t>
      </w:r>
      <w:r w:rsidR="00FF1E13" w:rsidRPr="00036E27">
        <w:rPr>
          <w:rFonts w:ascii="Times New Roman" w:hAnsi="Times New Roman"/>
          <w:b/>
          <w:sz w:val="24"/>
          <w:szCs w:val="24"/>
          <w:lang w:val="bg-BG"/>
        </w:rPr>
        <w:t>4</w:t>
      </w:r>
      <w:r w:rsidRPr="00036E27">
        <w:rPr>
          <w:rFonts w:ascii="Times New Roman" w:hAnsi="Times New Roman"/>
          <w:b/>
          <w:sz w:val="24"/>
          <w:szCs w:val="24"/>
        </w:rPr>
        <w:t xml:space="preserve">.   </w:t>
      </w:r>
      <w:r w:rsidR="00FF1E13" w:rsidRPr="00036E27">
        <w:rPr>
          <w:rFonts w:ascii="Times New Roman" w:hAnsi="Times New Roman"/>
          <w:b/>
          <w:sz w:val="24"/>
          <w:szCs w:val="24"/>
        </w:rPr>
        <w:t>Схема на нова или промяна на съществуваща пътна инфраструктура.</w:t>
      </w:r>
      <w:r w:rsidRPr="00036E27">
        <w:rPr>
          <w:rFonts w:ascii="Times New Roman" w:hAnsi="Times New Roman"/>
          <w:b/>
          <w:sz w:val="24"/>
          <w:szCs w:val="24"/>
        </w:rPr>
        <w:t xml:space="preserve">     </w:t>
      </w:r>
    </w:p>
    <w:p w14:paraId="211BE83C" w14:textId="74B90A2C" w:rsidR="00B410C8" w:rsidRPr="00B60033" w:rsidRDefault="00036E27" w:rsidP="006156E6">
      <w:pPr>
        <w:spacing w:after="0" w:line="324" w:lineRule="auto"/>
        <w:ind w:firstLine="709"/>
        <w:jc w:val="both"/>
        <w:rPr>
          <w:rFonts w:ascii="Times New Roman" w:hAnsi="Times New Roman"/>
          <w:sz w:val="24"/>
          <w:szCs w:val="24"/>
          <w:lang w:val="bg-BG"/>
        </w:rPr>
      </w:pPr>
      <w:r w:rsidRPr="00E55174">
        <w:rPr>
          <w:rFonts w:ascii="Times New Roman" w:eastAsia="Calibri" w:hAnsi="Times New Roman"/>
          <w:sz w:val="24"/>
          <w:szCs w:val="24"/>
        </w:rPr>
        <w:t xml:space="preserve">Транспортното обслужване на имота, предмет на инвестиционното предложение се </w:t>
      </w:r>
      <w:r w:rsidRPr="00B60033">
        <w:rPr>
          <w:rFonts w:ascii="Times New Roman" w:eastAsia="Calibri" w:hAnsi="Times New Roman"/>
          <w:sz w:val="24"/>
          <w:szCs w:val="24"/>
        </w:rPr>
        <w:t>осъществява от прилежащи общински пътища от север, североизток и запад.</w:t>
      </w:r>
    </w:p>
    <w:p w14:paraId="46A8FB25" w14:textId="3ADF81A5" w:rsidR="00B410C8" w:rsidRPr="00B60033" w:rsidRDefault="00036E27" w:rsidP="006156E6">
      <w:pPr>
        <w:spacing w:after="0" w:line="324" w:lineRule="auto"/>
        <w:ind w:firstLine="709"/>
        <w:jc w:val="both"/>
        <w:rPr>
          <w:rFonts w:ascii="Times New Roman" w:hAnsi="Times New Roman"/>
          <w:sz w:val="24"/>
          <w:szCs w:val="24"/>
          <w:lang w:val="bg-BG"/>
        </w:rPr>
      </w:pPr>
      <w:r w:rsidRPr="00B60033">
        <w:rPr>
          <w:rFonts w:ascii="Times New Roman" w:hAnsi="Times New Roman"/>
          <w:sz w:val="24"/>
          <w:szCs w:val="24"/>
          <w:lang w:val="bg-BG"/>
        </w:rPr>
        <w:t>Част от западната граница на имота ще се оформи като второстепенна обслужваща улица</w:t>
      </w:r>
      <w:r w:rsidR="00B6077A" w:rsidRPr="00B60033">
        <w:rPr>
          <w:rFonts w:ascii="Times New Roman" w:hAnsi="Times New Roman"/>
          <w:sz w:val="24"/>
          <w:szCs w:val="24"/>
        </w:rPr>
        <w:t>.</w:t>
      </w:r>
      <w:r w:rsidR="00746F30" w:rsidRPr="00B60033">
        <w:rPr>
          <w:rFonts w:ascii="Times New Roman" w:hAnsi="Times New Roman"/>
          <w:sz w:val="24"/>
          <w:szCs w:val="24"/>
          <w:lang w:val="bg-BG"/>
        </w:rPr>
        <w:t xml:space="preserve"> Проектът ще се съобрази с габарит</w:t>
      </w:r>
      <w:r w:rsidR="00AB5E8D" w:rsidRPr="00B60033">
        <w:rPr>
          <w:rFonts w:ascii="Times New Roman" w:hAnsi="Times New Roman"/>
          <w:sz w:val="24"/>
          <w:szCs w:val="24"/>
          <w:lang w:val="bg-BG"/>
        </w:rPr>
        <w:t xml:space="preserve">а на съществуващата </w:t>
      </w:r>
      <w:r w:rsidR="00AE1561" w:rsidRPr="00B60033">
        <w:rPr>
          <w:rFonts w:ascii="Times New Roman" w:hAnsi="Times New Roman"/>
          <w:sz w:val="24"/>
          <w:szCs w:val="24"/>
          <w:lang w:val="bg-BG"/>
        </w:rPr>
        <w:t xml:space="preserve">общинска </w:t>
      </w:r>
      <w:r w:rsidR="00AB5E8D" w:rsidRPr="00B60033">
        <w:rPr>
          <w:rFonts w:ascii="Times New Roman" w:hAnsi="Times New Roman"/>
          <w:sz w:val="24"/>
          <w:szCs w:val="24"/>
          <w:lang w:val="bg-BG"/>
        </w:rPr>
        <w:t>улица</w:t>
      </w:r>
      <w:r w:rsidR="00746F30" w:rsidRPr="00B60033">
        <w:rPr>
          <w:rFonts w:ascii="Times New Roman" w:hAnsi="Times New Roman"/>
          <w:sz w:val="24"/>
          <w:szCs w:val="24"/>
          <w:lang w:val="bg-BG"/>
        </w:rPr>
        <w:t>.</w:t>
      </w:r>
    </w:p>
    <w:p w14:paraId="5BB7A0DE" w14:textId="77777777" w:rsidR="00100AF9" w:rsidRPr="00B60033" w:rsidRDefault="00F02808" w:rsidP="006156E6">
      <w:pPr>
        <w:spacing w:after="0" w:line="324" w:lineRule="auto"/>
        <w:ind w:firstLine="709"/>
        <w:jc w:val="both"/>
        <w:rPr>
          <w:rFonts w:ascii="Times New Roman" w:hAnsi="Times New Roman"/>
          <w:sz w:val="24"/>
          <w:szCs w:val="24"/>
          <w:lang w:val="bg-BG"/>
        </w:rPr>
      </w:pPr>
      <w:r w:rsidRPr="00B60033">
        <w:rPr>
          <w:rFonts w:ascii="Times New Roman" w:hAnsi="Times New Roman"/>
          <w:sz w:val="24"/>
          <w:szCs w:val="24"/>
        </w:rPr>
        <w:t>Ще се разработи комуникационен транспортен план, съгласув</w:t>
      </w:r>
      <w:r w:rsidR="00A1566E" w:rsidRPr="00B60033">
        <w:rPr>
          <w:rFonts w:ascii="Times New Roman" w:hAnsi="Times New Roman"/>
          <w:sz w:val="24"/>
          <w:szCs w:val="24"/>
          <w:lang w:val="bg-BG"/>
        </w:rPr>
        <w:t>а</w:t>
      </w:r>
      <w:r w:rsidRPr="00B60033">
        <w:rPr>
          <w:rFonts w:ascii="Times New Roman" w:hAnsi="Times New Roman"/>
          <w:sz w:val="24"/>
          <w:szCs w:val="24"/>
        </w:rPr>
        <w:t>н с КАТ Пловдив.</w:t>
      </w:r>
      <w:r w:rsidR="00100AF9" w:rsidRPr="00B60033">
        <w:rPr>
          <w:rFonts w:ascii="Times New Roman" w:hAnsi="Times New Roman"/>
          <w:sz w:val="24"/>
          <w:szCs w:val="24"/>
        </w:rPr>
        <w:t xml:space="preserve"> </w:t>
      </w:r>
    </w:p>
    <w:p w14:paraId="2EA34A1A" w14:textId="77777777" w:rsidR="00B410C8" w:rsidRPr="00B60033" w:rsidRDefault="00B410C8" w:rsidP="006156E6">
      <w:pPr>
        <w:spacing w:after="0" w:line="324" w:lineRule="auto"/>
        <w:ind w:firstLine="709"/>
        <w:jc w:val="both"/>
        <w:rPr>
          <w:rFonts w:ascii="Times New Roman" w:hAnsi="Times New Roman"/>
          <w:sz w:val="24"/>
          <w:szCs w:val="24"/>
          <w:lang w:val="bg-BG"/>
        </w:rPr>
      </w:pPr>
    </w:p>
    <w:p w14:paraId="495E9F09" w14:textId="77777777" w:rsidR="00D95AE1" w:rsidRPr="00B60033" w:rsidRDefault="00FF1E13" w:rsidP="006156E6">
      <w:pPr>
        <w:widowControl w:val="0"/>
        <w:autoSpaceDE w:val="0"/>
        <w:autoSpaceDN w:val="0"/>
        <w:adjustRightInd w:val="0"/>
        <w:spacing w:after="0" w:line="324" w:lineRule="auto"/>
        <w:jc w:val="both"/>
        <w:rPr>
          <w:rFonts w:ascii="Times New Roman" w:hAnsi="Times New Roman"/>
          <w:b/>
          <w:sz w:val="24"/>
          <w:szCs w:val="24"/>
          <w:lang w:val="bg-BG"/>
        </w:rPr>
      </w:pPr>
      <w:r w:rsidRPr="00B60033">
        <w:rPr>
          <w:rFonts w:ascii="Times New Roman" w:hAnsi="Times New Roman"/>
          <w:b/>
          <w:sz w:val="24"/>
          <w:szCs w:val="24"/>
          <w:lang w:val="bg-BG"/>
        </w:rPr>
        <w:t>5</w:t>
      </w:r>
      <w:r w:rsidR="00D95AE1" w:rsidRPr="00B60033">
        <w:rPr>
          <w:rFonts w:ascii="Times New Roman" w:hAnsi="Times New Roman"/>
          <w:b/>
          <w:sz w:val="24"/>
          <w:szCs w:val="24"/>
        </w:rPr>
        <w:t>.   Програма за д</w:t>
      </w:r>
      <w:r w:rsidR="008F6D3F" w:rsidRPr="00B60033">
        <w:rPr>
          <w:rFonts w:ascii="Times New Roman" w:hAnsi="Times New Roman"/>
          <w:b/>
          <w:sz w:val="24"/>
          <w:szCs w:val="24"/>
        </w:rPr>
        <w:t>ейностите, включително за строи</w:t>
      </w:r>
      <w:r w:rsidR="00D95AE1" w:rsidRPr="00B60033">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B60033" w:rsidRDefault="005A0AD4" w:rsidP="006156E6">
      <w:pPr>
        <w:spacing w:after="0" w:line="324" w:lineRule="auto"/>
        <w:ind w:firstLine="709"/>
        <w:jc w:val="both"/>
        <w:rPr>
          <w:rFonts w:ascii="Times New Roman" w:eastAsia="Calibri" w:hAnsi="Times New Roman"/>
          <w:sz w:val="24"/>
          <w:szCs w:val="24"/>
          <w:lang w:val="bg-BG"/>
        </w:rPr>
      </w:pPr>
      <w:r w:rsidRPr="00B60033">
        <w:rPr>
          <w:rFonts w:ascii="Times New Roman" w:eastAsia="Calibri" w:hAnsi="Times New Roman"/>
          <w:sz w:val="24"/>
          <w:szCs w:val="24"/>
        </w:rPr>
        <w:t>След необходимата процедура в РИОСВ за преценка необходимостта от ОВОС</w:t>
      </w:r>
      <w:r w:rsidR="00DD69BC" w:rsidRPr="00B60033">
        <w:rPr>
          <w:rFonts w:ascii="Times New Roman" w:eastAsia="Calibri" w:hAnsi="Times New Roman"/>
          <w:sz w:val="24"/>
          <w:szCs w:val="24"/>
          <w:lang w:val="bg-BG"/>
        </w:rPr>
        <w:t>,</w:t>
      </w:r>
      <w:r w:rsidRPr="00B60033">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B60033">
        <w:rPr>
          <w:rFonts w:ascii="Times New Roman" w:eastAsia="Calibri" w:hAnsi="Times New Roman"/>
          <w:sz w:val="24"/>
          <w:szCs w:val="24"/>
          <w:lang w:val="bg-BG"/>
        </w:rPr>
        <w:t>а</w:t>
      </w:r>
      <w:r w:rsidRPr="00B60033">
        <w:rPr>
          <w:rFonts w:ascii="Times New Roman" w:eastAsia="Calibri" w:hAnsi="Times New Roman"/>
          <w:sz w:val="24"/>
          <w:szCs w:val="24"/>
        </w:rPr>
        <w:t xml:space="preserve"> и цели</w:t>
      </w:r>
      <w:r w:rsidR="00EE6FC9" w:rsidRPr="00B60033">
        <w:rPr>
          <w:rFonts w:ascii="Times New Roman" w:eastAsia="Calibri" w:hAnsi="Times New Roman"/>
          <w:sz w:val="24"/>
          <w:szCs w:val="24"/>
          <w:lang w:val="bg-BG"/>
        </w:rPr>
        <w:t>те</w:t>
      </w:r>
      <w:r w:rsidRPr="00B60033">
        <w:rPr>
          <w:rFonts w:ascii="Times New Roman" w:eastAsia="Calibri" w:hAnsi="Times New Roman"/>
          <w:sz w:val="24"/>
          <w:szCs w:val="24"/>
        </w:rPr>
        <w:t xml:space="preserve"> на опазване на </w:t>
      </w:r>
      <w:r w:rsidRPr="00B60033">
        <w:rPr>
          <w:rFonts w:ascii="Times New Roman" w:eastAsia="Calibri" w:hAnsi="Times New Roman"/>
          <w:sz w:val="24"/>
          <w:szCs w:val="24"/>
          <w:lang w:val="bg-BG"/>
        </w:rPr>
        <w:t>защитената зона</w:t>
      </w:r>
      <w:r w:rsidRPr="00B60033">
        <w:rPr>
          <w:rFonts w:ascii="Times New Roman" w:eastAsia="Calibri" w:hAnsi="Times New Roman"/>
          <w:sz w:val="24"/>
          <w:szCs w:val="24"/>
        </w:rPr>
        <w:t xml:space="preserve"> и получаване на Решение по проведената процедура, ще </w:t>
      </w:r>
      <w:r w:rsidRPr="00B60033">
        <w:rPr>
          <w:rFonts w:ascii="Times New Roman" w:eastAsia="Calibri" w:hAnsi="Times New Roman"/>
          <w:sz w:val="24"/>
          <w:szCs w:val="24"/>
          <w:lang w:val="bg-BG"/>
        </w:rPr>
        <w:t xml:space="preserve">се </w:t>
      </w:r>
      <w:r w:rsidRPr="00B60033">
        <w:rPr>
          <w:rFonts w:ascii="Times New Roman" w:eastAsia="Calibri" w:hAnsi="Times New Roman"/>
          <w:sz w:val="24"/>
          <w:szCs w:val="24"/>
        </w:rPr>
        <w:t>предприем</w:t>
      </w:r>
      <w:r w:rsidRPr="00B60033">
        <w:rPr>
          <w:rFonts w:ascii="Times New Roman" w:eastAsia="Calibri" w:hAnsi="Times New Roman"/>
          <w:sz w:val="24"/>
          <w:szCs w:val="24"/>
          <w:lang w:val="bg-BG"/>
        </w:rPr>
        <w:t>ат</w:t>
      </w:r>
      <w:r w:rsidRPr="00B60033">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B60033">
        <w:rPr>
          <w:rFonts w:ascii="Times New Roman" w:eastAsia="Calibri" w:hAnsi="Times New Roman"/>
          <w:sz w:val="24"/>
          <w:szCs w:val="24"/>
          <w:lang w:val="bg-BG"/>
        </w:rPr>
        <w:t>:</w:t>
      </w:r>
    </w:p>
    <w:p w14:paraId="750E39CD" w14:textId="77777777"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sidRPr="00B60033">
        <w:rPr>
          <w:rFonts w:ascii="Times New Roman" w:hAnsi="Times New Roman"/>
          <w:bCs/>
          <w:sz w:val="24"/>
          <w:szCs w:val="24"/>
          <w:lang w:val="bg-BG"/>
        </w:rPr>
        <w:t>Утвърждаване на ПУП-ПРЗ от Община „Родопи“ – Пловдив;</w:t>
      </w:r>
    </w:p>
    <w:p w14:paraId="3DCC64E9" w14:textId="77777777"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sidRPr="00B60033">
        <w:rPr>
          <w:rFonts w:ascii="Times New Roman" w:hAnsi="Times New Roman"/>
          <w:sz w:val="24"/>
          <w:szCs w:val="24"/>
          <w:lang w:val="bg-BG"/>
        </w:rPr>
        <w:t>С</w:t>
      </w:r>
      <w:r w:rsidRPr="00B60033">
        <w:rPr>
          <w:rFonts w:ascii="Times New Roman" w:hAnsi="Times New Roman"/>
          <w:sz w:val="24"/>
          <w:szCs w:val="24"/>
        </w:rPr>
        <w:t>мяна на предназначението на два</w:t>
      </w:r>
      <w:r w:rsidRPr="00B60033">
        <w:rPr>
          <w:rFonts w:ascii="Times New Roman" w:hAnsi="Times New Roman"/>
          <w:sz w:val="24"/>
          <w:szCs w:val="24"/>
          <w:lang w:val="bg-BG"/>
        </w:rPr>
        <w:t>та</w:t>
      </w:r>
      <w:r w:rsidRPr="00B60033">
        <w:rPr>
          <w:rFonts w:ascii="Times New Roman" w:hAnsi="Times New Roman"/>
          <w:sz w:val="24"/>
          <w:szCs w:val="24"/>
        </w:rPr>
        <w:t xml:space="preserve"> имота за неземеделски нужди по реда на ЗОЗЗ от комисията по чл.17 към ОД</w:t>
      </w:r>
      <w:r w:rsidRPr="00B60033">
        <w:rPr>
          <w:rFonts w:ascii="Times New Roman" w:hAnsi="Times New Roman"/>
          <w:sz w:val="24"/>
          <w:szCs w:val="24"/>
          <w:lang w:val="bg-BG"/>
        </w:rPr>
        <w:t xml:space="preserve"> </w:t>
      </w:r>
      <w:r w:rsidRPr="00B60033">
        <w:rPr>
          <w:rFonts w:ascii="Times New Roman" w:hAnsi="Times New Roman"/>
          <w:sz w:val="24"/>
          <w:szCs w:val="24"/>
        </w:rPr>
        <w:t>“З</w:t>
      </w:r>
      <w:r w:rsidRPr="00B60033">
        <w:rPr>
          <w:rFonts w:ascii="Times New Roman" w:hAnsi="Times New Roman"/>
          <w:sz w:val="24"/>
          <w:szCs w:val="24"/>
          <w:lang w:val="bg-BG"/>
        </w:rPr>
        <w:t>емеделие</w:t>
      </w:r>
      <w:r w:rsidRPr="00B60033">
        <w:rPr>
          <w:rFonts w:ascii="Times New Roman" w:hAnsi="Times New Roman"/>
          <w:sz w:val="24"/>
          <w:szCs w:val="24"/>
        </w:rPr>
        <w:t>“.</w:t>
      </w:r>
    </w:p>
    <w:p w14:paraId="654806CC" w14:textId="77777777"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sidRPr="00B60033">
        <w:rPr>
          <w:rFonts w:ascii="Times New Roman" w:hAnsi="Times New Roman"/>
          <w:bCs/>
          <w:sz w:val="24"/>
          <w:szCs w:val="24"/>
          <w:lang w:val="bg-BG"/>
        </w:rPr>
        <w:lastRenderedPageBreak/>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sidRPr="00B60033">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B60033">
        <w:rPr>
          <w:rFonts w:ascii="Times New Roman" w:hAnsi="Times New Roman"/>
          <w:bCs/>
          <w:sz w:val="24"/>
          <w:szCs w:val="24"/>
          <w:lang w:val="bg-BG"/>
        </w:rPr>
        <w:t>лан за управление на строителните отпадъци</w:t>
      </w:r>
      <w:r w:rsidRPr="00B60033">
        <w:rPr>
          <w:rFonts w:ascii="Times New Roman" w:hAnsi="Times New Roman"/>
          <w:bCs/>
          <w:sz w:val="24"/>
          <w:szCs w:val="24"/>
          <w:lang w:val="bg-BG"/>
        </w:rPr>
        <w:t xml:space="preserve">. </w:t>
      </w:r>
    </w:p>
    <w:p w14:paraId="1D1DB40A" w14:textId="77777777"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sidRPr="00B60033">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B60033">
        <w:rPr>
          <w:rFonts w:ascii="Times New Roman" w:hAnsi="Times New Roman"/>
          <w:bCs/>
          <w:sz w:val="24"/>
          <w:szCs w:val="24"/>
          <w:lang w:val="bg-BG"/>
        </w:rPr>
        <w:t>Община „Родопи“</w:t>
      </w:r>
      <w:r w:rsidRPr="00B60033">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sidRPr="00B60033">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B60033">
        <w:rPr>
          <w:rFonts w:ascii="Times New Roman" w:hAnsi="Times New Roman"/>
          <w:bCs/>
          <w:sz w:val="24"/>
          <w:szCs w:val="24"/>
          <w:lang w:val="bg-BG"/>
        </w:rPr>
        <w:t>Община „Родопи“</w:t>
      </w:r>
      <w:r w:rsidRPr="00B60033">
        <w:rPr>
          <w:rFonts w:ascii="Times New Roman" w:hAnsi="Times New Roman"/>
          <w:sz w:val="24"/>
          <w:szCs w:val="24"/>
          <w:lang w:val="bg-BG"/>
        </w:rPr>
        <w:t>, съгласно  чл. 223, ал. 2 от ЗУТ.</w:t>
      </w:r>
    </w:p>
    <w:p w14:paraId="2343A4DA" w14:textId="77777777"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sidRPr="00B60033">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B60033">
        <w:rPr>
          <w:rFonts w:ascii="Times New Roman" w:hAnsi="Times New Roman"/>
          <w:bCs/>
          <w:sz w:val="24"/>
          <w:szCs w:val="24"/>
          <w:lang w:val="bg-BG"/>
        </w:rPr>
        <w:t>Община „Родопи“</w:t>
      </w:r>
      <w:r w:rsidRPr="00B60033">
        <w:rPr>
          <w:rFonts w:ascii="Times New Roman" w:hAnsi="Times New Roman"/>
          <w:sz w:val="24"/>
          <w:szCs w:val="24"/>
          <w:lang w:val="bg-BG"/>
        </w:rPr>
        <w:t>, РСПБЗН и други при необходимост.</w:t>
      </w:r>
    </w:p>
    <w:p w14:paraId="751801E1" w14:textId="77777777"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sidRPr="00B60033">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sz w:val="24"/>
          <w:szCs w:val="24"/>
          <w:lang w:val="bg-BG"/>
        </w:rPr>
      </w:pPr>
      <w:r w:rsidRPr="00B60033">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B60033">
        <w:rPr>
          <w:rFonts w:ascii="Times New Roman" w:hAnsi="Times New Roman"/>
          <w:bCs/>
          <w:sz w:val="24"/>
          <w:szCs w:val="24"/>
          <w:lang w:val="bg-BG"/>
        </w:rPr>
        <w:t>Община „Родопи“</w:t>
      </w:r>
      <w:r w:rsidRPr="00B60033">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B60033">
        <w:rPr>
          <w:rFonts w:ascii="Times New Roman" w:hAnsi="Times New Roman"/>
          <w:bCs/>
          <w:sz w:val="24"/>
          <w:szCs w:val="24"/>
          <w:lang w:val="bg-BG"/>
        </w:rPr>
        <w:t>Община „Родопи“</w:t>
      </w:r>
      <w:r w:rsidRPr="00B60033">
        <w:rPr>
          <w:rFonts w:ascii="Times New Roman" w:hAnsi="Times New Roman"/>
          <w:sz w:val="24"/>
          <w:szCs w:val="24"/>
          <w:lang w:val="bg-BG"/>
        </w:rPr>
        <w:t>, че е изпълнено изискването по</w:t>
      </w:r>
      <w:r w:rsidR="001C6236" w:rsidRPr="00B60033">
        <w:rPr>
          <w:rFonts w:ascii="Times New Roman" w:hAnsi="Times New Roman"/>
          <w:sz w:val="24"/>
          <w:szCs w:val="24"/>
          <w:lang w:val="bg-BG"/>
        </w:rPr>
        <w:t xml:space="preserve"> чл. 175 от ЗУТ  и чл. 54</w:t>
      </w:r>
      <w:r w:rsidRPr="00B60033">
        <w:rPr>
          <w:rFonts w:ascii="Times New Roman" w:hAnsi="Times New Roman"/>
          <w:sz w:val="24"/>
          <w:szCs w:val="24"/>
          <w:lang w:val="bg-BG"/>
        </w:rPr>
        <w:t>а от ЗКИР.</w:t>
      </w:r>
    </w:p>
    <w:p w14:paraId="4FF509CD" w14:textId="77777777" w:rsidR="005A0AD4" w:rsidRPr="00B60033"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sz w:val="24"/>
          <w:szCs w:val="24"/>
          <w:lang w:val="bg-BG"/>
        </w:rPr>
      </w:pPr>
      <w:r w:rsidRPr="00B60033">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B60033">
        <w:rPr>
          <w:rFonts w:ascii="Times New Roman" w:hAnsi="Times New Roman"/>
          <w:bCs/>
          <w:sz w:val="24"/>
          <w:szCs w:val="24"/>
          <w:lang w:val="bg-BG"/>
        </w:rPr>
        <w:t>Община „Родопи“</w:t>
      </w:r>
      <w:r w:rsidRPr="00B60033">
        <w:rPr>
          <w:rFonts w:ascii="Times New Roman" w:hAnsi="Times New Roman"/>
          <w:sz w:val="24"/>
          <w:szCs w:val="24"/>
          <w:lang w:val="bg-BG"/>
        </w:rPr>
        <w:t>.</w:t>
      </w:r>
    </w:p>
    <w:p w14:paraId="0685D1FF" w14:textId="77777777" w:rsidR="005A0AD4" w:rsidRPr="00B60033" w:rsidRDefault="005A0AD4" w:rsidP="006156E6">
      <w:pPr>
        <w:spacing w:after="0" w:line="324" w:lineRule="auto"/>
        <w:ind w:firstLine="709"/>
        <w:jc w:val="both"/>
        <w:rPr>
          <w:rFonts w:ascii="Times New Roman" w:eastAsia="Calibri" w:hAnsi="Times New Roman"/>
          <w:sz w:val="24"/>
          <w:szCs w:val="24"/>
        </w:rPr>
      </w:pPr>
      <w:r w:rsidRPr="00B60033">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B60033">
        <w:rPr>
          <w:rFonts w:ascii="Times New Roman" w:eastAsia="Calibri" w:hAnsi="Times New Roman"/>
          <w:sz w:val="24"/>
          <w:szCs w:val="24"/>
          <w:lang w:val="bg-BG"/>
        </w:rPr>
        <w:t>и</w:t>
      </w:r>
      <w:r w:rsidRPr="00B60033">
        <w:rPr>
          <w:rFonts w:ascii="Times New Roman" w:eastAsia="Calibri" w:hAnsi="Times New Roman"/>
          <w:sz w:val="24"/>
          <w:szCs w:val="24"/>
        </w:rPr>
        <w:t xml:space="preserve"> </w:t>
      </w:r>
      <w:r w:rsidRPr="00B60033">
        <w:rPr>
          <w:rFonts w:ascii="Times New Roman" w:eastAsia="Calibri" w:hAnsi="Times New Roman"/>
          <w:sz w:val="24"/>
          <w:szCs w:val="24"/>
          <w:lang w:val="bg-BG"/>
        </w:rPr>
        <w:t>в</w:t>
      </w:r>
      <w:r w:rsidRPr="00B60033">
        <w:rPr>
          <w:rFonts w:ascii="Times New Roman" w:eastAsia="Calibri" w:hAnsi="Times New Roman"/>
          <w:sz w:val="24"/>
          <w:szCs w:val="24"/>
        </w:rPr>
        <w:t xml:space="preserve"> </w:t>
      </w:r>
      <w:r w:rsidRPr="00B60033">
        <w:rPr>
          <w:rFonts w:ascii="Times New Roman" w:eastAsia="Calibri" w:hAnsi="Times New Roman"/>
          <w:sz w:val="24"/>
          <w:szCs w:val="24"/>
          <w:lang w:val="bg-BG"/>
        </w:rPr>
        <w:t>рамките на конкретните имоти, където ще се реализира строителството</w:t>
      </w:r>
      <w:r w:rsidRPr="00B60033">
        <w:rPr>
          <w:rFonts w:ascii="Times New Roman" w:eastAsia="Calibri" w:hAnsi="Times New Roman"/>
          <w:sz w:val="24"/>
          <w:szCs w:val="24"/>
        </w:rPr>
        <w:t>, което ще гарантира опазването на останалата част от имот</w:t>
      </w:r>
      <w:r w:rsidRPr="00B60033">
        <w:rPr>
          <w:rFonts w:ascii="Times New Roman" w:eastAsia="Calibri" w:hAnsi="Times New Roman"/>
          <w:sz w:val="24"/>
          <w:szCs w:val="24"/>
          <w:lang w:val="bg-BG"/>
        </w:rPr>
        <w:t>ите</w:t>
      </w:r>
      <w:r w:rsidRPr="00B60033">
        <w:rPr>
          <w:rFonts w:ascii="Times New Roman" w:eastAsia="Calibri" w:hAnsi="Times New Roman"/>
          <w:sz w:val="24"/>
          <w:szCs w:val="24"/>
        </w:rPr>
        <w:t xml:space="preserve"> и съседните земи и почви.</w:t>
      </w:r>
    </w:p>
    <w:p w14:paraId="1E639A16" w14:textId="5AE47055" w:rsidR="00C8530E" w:rsidRPr="00B60033" w:rsidRDefault="005A0AD4" w:rsidP="006156E6">
      <w:pPr>
        <w:spacing w:after="0" w:line="324" w:lineRule="auto"/>
        <w:ind w:firstLine="709"/>
        <w:jc w:val="both"/>
        <w:rPr>
          <w:rFonts w:ascii="Times New Roman" w:eastAsia="Calibri" w:hAnsi="Times New Roman"/>
          <w:color w:val="FF0000"/>
          <w:sz w:val="24"/>
          <w:szCs w:val="24"/>
        </w:rPr>
      </w:pPr>
      <w:r w:rsidRPr="00B60033">
        <w:rPr>
          <w:rFonts w:ascii="Times New Roman" w:eastAsia="Calibri" w:hAnsi="Times New Roman"/>
          <w:sz w:val="24"/>
          <w:szCs w:val="24"/>
        </w:rPr>
        <w:t xml:space="preserve">По време на експлоатацията на </w:t>
      </w:r>
      <w:r w:rsidRPr="00B60033">
        <w:rPr>
          <w:rFonts w:ascii="Times New Roman" w:eastAsia="Calibri" w:hAnsi="Times New Roman"/>
          <w:sz w:val="24"/>
          <w:szCs w:val="24"/>
          <w:lang w:val="bg-BG"/>
        </w:rPr>
        <w:t xml:space="preserve">всеки отделен </w:t>
      </w:r>
      <w:r w:rsidRPr="00B60033">
        <w:rPr>
          <w:rFonts w:ascii="Times New Roman" w:eastAsia="Calibri" w:hAnsi="Times New Roman"/>
          <w:sz w:val="24"/>
          <w:szCs w:val="24"/>
        </w:rPr>
        <w:t>обект</w:t>
      </w:r>
      <w:r w:rsidR="001C6236" w:rsidRPr="00B60033">
        <w:rPr>
          <w:rFonts w:ascii="Times New Roman" w:eastAsia="Calibri" w:hAnsi="Times New Roman"/>
          <w:sz w:val="24"/>
          <w:szCs w:val="24"/>
          <w:lang w:val="bg-BG"/>
        </w:rPr>
        <w:t>,</w:t>
      </w:r>
      <w:r w:rsidRPr="00B60033">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B60033" w:rsidRDefault="009B4D38" w:rsidP="006156E6">
      <w:pPr>
        <w:spacing w:after="0" w:line="324" w:lineRule="auto"/>
        <w:ind w:firstLine="709"/>
        <w:jc w:val="both"/>
        <w:rPr>
          <w:rFonts w:ascii="Times New Roman" w:eastAsia="Calibri" w:hAnsi="Times New Roman"/>
          <w:color w:val="FF0000"/>
          <w:sz w:val="28"/>
          <w:szCs w:val="28"/>
          <w:lang w:val="bg-BG"/>
        </w:rPr>
      </w:pPr>
    </w:p>
    <w:p w14:paraId="1AC2795D" w14:textId="77777777" w:rsidR="00D95AE1" w:rsidRPr="00B60033" w:rsidRDefault="00850182" w:rsidP="006156E6">
      <w:pPr>
        <w:widowControl w:val="0"/>
        <w:autoSpaceDE w:val="0"/>
        <w:autoSpaceDN w:val="0"/>
        <w:adjustRightInd w:val="0"/>
        <w:spacing w:after="0" w:line="324" w:lineRule="auto"/>
        <w:rPr>
          <w:rFonts w:ascii="Times New Roman" w:hAnsi="Times New Roman"/>
          <w:b/>
          <w:sz w:val="24"/>
          <w:szCs w:val="24"/>
          <w:lang w:val="bg-BG"/>
        </w:rPr>
      </w:pPr>
      <w:r w:rsidRPr="00B60033">
        <w:rPr>
          <w:rFonts w:ascii="Times New Roman" w:hAnsi="Times New Roman"/>
          <w:b/>
          <w:sz w:val="24"/>
          <w:szCs w:val="24"/>
          <w:lang w:val="bg-BG"/>
        </w:rPr>
        <w:t>6</w:t>
      </w:r>
      <w:r w:rsidR="00D95AE1" w:rsidRPr="00B60033">
        <w:rPr>
          <w:rFonts w:ascii="Times New Roman" w:hAnsi="Times New Roman"/>
          <w:b/>
          <w:sz w:val="24"/>
          <w:szCs w:val="24"/>
        </w:rPr>
        <w:t xml:space="preserve">.   Предлагани методи за строителство.  </w:t>
      </w:r>
    </w:p>
    <w:p w14:paraId="62AF21C7" w14:textId="77777777" w:rsidR="002B72D5" w:rsidRPr="00B60033" w:rsidRDefault="002B72D5" w:rsidP="006156E6">
      <w:pPr>
        <w:spacing w:after="0" w:line="324" w:lineRule="auto"/>
        <w:ind w:firstLine="709"/>
        <w:jc w:val="both"/>
        <w:rPr>
          <w:rFonts w:ascii="Times New Roman" w:eastAsia="Calibri" w:hAnsi="Times New Roman"/>
          <w:sz w:val="24"/>
          <w:szCs w:val="24"/>
          <w:lang w:val="bg-BG"/>
        </w:rPr>
      </w:pPr>
      <w:r w:rsidRPr="00B60033">
        <w:rPr>
          <w:rFonts w:ascii="Times New Roman" w:eastAsia="Calibri" w:hAnsi="Times New Roman"/>
          <w:sz w:val="24"/>
          <w:szCs w:val="24"/>
        </w:rPr>
        <w:t xml:space="preserve">Изпълнението на строителните работи за </w:t>
      </w:r>
      <w:r w:rsidRPr="00B60033">
        <w:rPr>
          <w:rFonts w:ascii="Times New Roman" w:eastAsia="Calibri" w:hAnsi="Times New Roman"/>
          <w:sz w:val="24"/>
          <w:szCs w:val="24"/>
          <w:lang w:val="bg-BG"/>
        </w:rPr>
        <w:t>изграждане на жилищните сгради</w:t>
      </w:r>
      <w:r w:rsidRPr="00B60033">
        <w:rPr>
          <w:rFonts w:ascii="Times New Roman" w:eastAsia="Calibri" w:hAnsi="Times New Roman"/>
          <w:sz w:val="24"/>
          <w:szCs w:val="24"/>
        </w:rPr>
        <w:t xml:space="preserve"> ще бъдат ръчно и механизирано. </w:t>
      </w:r>
    </w:p>
    <w:p w14:paraId="73AFAC5A" w14:textId="17D74A6D" w:rsidR="002B72D5" w:rsidRPr="00B60033" w:rsidRDefault="002B72D5" w:rsidP="006156E6">
      <w:pPr>
        <w:spacing w:after="0" w:line="324" w:lineRule="auto"/>
        <w:ind w:firstLine="709"/>
        <w:jc w:val="both"/>
        <w:rPr>
          <w:rFonts w:ascii="Times New Roman" w:eastAsia="Calibri" w:hAnsi="Times New Roman"/>
          <w:sz w:val="24"/>
          <w:szCs w:val="24"/>
          <w:lang w:val="bg-BG"/>
        </w:rPr>
      </w:pPr>
      <w:r w:rsidRPr="00B60033">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B60033">
        <w:rPr>
          <w:rFonts w:ascii="Times New Roman" w:eastAsia="Calibri" w:hAnsi="Times New Roman"/>
          <w:sz w:val="24"/>
          <w:szCs w:val="24"/>
          <w:lang w:val="bg-BG"/>
        </w:rPr>
        <w:t xml:space="preserve"> </w:t>
      </w:r>
      <w:r w:rsidRPr="00B60033">
        <w:rPr>
          <w:rFonts w:ascii="Times New Roman" w:eastAsia="Calibri" w:hAnsi="Times New Roman"/>
          <w:sz w:val="24"/>
          <w:szCs w:val="24"/>
        </w:rPr>
        <w:t>– монолитно и сглобяемо.</w:t>
      </w:r>
    </w:p>
    <w:p w14:paraId="3573E977" w14:textId="77777777" w:rsidR="002B72D5" w:rsidRPr="00B60033" w:rsidRDefault="002B72D5" w:rsidP="006156E6">
      <w:pPr>
        <w:spacing w:after="0" w:line="324" w:lineRule="auto"/>
        <w:ind w:firstLine="709"/>
        <w:jc w:val="both"/>
        <w:rPr>
          <w:rFonts w:ascii="Times New Roman" w:eastAsia="Calibri" w:hAnsi="Times New Roman"/>
          <w:sz w:val="24"/>
          <w:szCs w:val="24"/>
          <w:lang w:val="bg-BG"/>
        </w:rPr>
      </w:pPr>
      <w:r w:rsidRPr="00B60033">
        <w:rPr>
          <w:rFonts w:ascii="Times New Roman" w:eastAsia="Calibri" w:hAnsi="Times New Roman"/>
          <w:sz w:val="24"/>
          <w:szCs w:val="24"/>
        </w:rPr>
        <w:lastRenderedPageBreak/>
        <w:t>Строителството ще се осъществи от вписани в Камара</w:t>
      </w:r>
      <w:r w:rsidRPr="00B60033">
        <w:rPr>
          <w:rFonts w:ascii="Times New Roman" w:eastAsia="Calibri" w:hAnsi="Times New Roman"/>
          <w:sz w:val="24"/>
          <w:szCs w:val="24"/>
          <w:lang w:val="bg-BG"/>
        </w:rPr>
        <w:t>та</w:t>
      </w:r>
      <w:r w:rsidRPr="00B60033">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B60033">
        <w:rPr>
          <w:rFonts w:ascii="Times New Roman" w:eastAsia="Calibri" w:hAnsi="Times New Roman"/>
          <w:sz w:val="24"/>
          <w:szCs w:val="24"/>
          <w:lang w:val="bg-BG"/>
        </w:rPr>
        <w:t>.</w:t>
      </w:r>
      <w:r w:rsidRPr="00B60033">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B60033" w:rsidRDefault="002B72D5" w:rsidP="006156E6">
      <w:pPr>
        <w:spacing w:after="0" w:line="324" w:lineRule="auto"/>
        <w:ind w:firstLine="709"/>
        <w:jc w:val="both"/>
        <w:rPr>
          <w:rFonts w:ascii="Times New Roman" w:eastAsia="Calibri" w:hAnsi="Times New Roman"/>
          <w:sz w:val="24"/>
          <w:szCs w:val="24"/>
          <w:lang w:val="bg-BG"/>
        </w:rPr>
      </w:pPr>
      <w:r w:rsidRPr="00B60033">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Default="002B72D5" w:rsidP="006156E6">
      <w:pPr>
        <w:spacing w:after="0" w:line="324" w:lineRule="auto"/>
        <w:ind w:firstLine="709"/>
        <w:jc w:val="both"/>
        <w:rPr>
          <w:rFonts w:ascii="Times New Roman" w:hAnsi="Times New Roman"/>
          <w:sz w:val="24"/>
          <w:szCs w:val="24"/>
          <w:lang w:val="bg-BG"/>
        </w:rPr>
      </w:pPr>
      <w:r w:rsidRPr="00B60033">
        <w:rPr>
          <w:rFonts w:ascii="Times New Roman" w:hAnsi="Times New Roman"/>
          <w:sz w:val="24"/>
          <w:szCs w:val="24"/>
          <w:lang w:val="bg-BG"/>
        </w:rPr>
        <w:t>Предвидено е всяка сграда да се изпълни</w:t>
      </w:r>
      <w:r w:rsidRPr="00B60033">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B60033">
        <w:rPr>
          <w:rFonts w:ascii="Times New Roman" w:hAnsi="Times New Roman"/>
          <w:sz w:val="24"/>
          <w:szCs w:val="24"/>
          <w:lang w:val="bg-BG"/>
        </w:rPr>
        <w:t xml:space="preserve"> </w:t>
      </w:r>
    </w:p>
    <w:p w14:paraId="3E24DF34" w14:textId="77777777" w:rsidR="00B60033" w:rsidRDefault="002B72D5" w:rsidP="006156E6">
      <w:pPr>
        <w:spacing w:after="0" w:line="324" w:lineRule="auto"/>
        <w:ind w:firstLine="709"/>
        <w:jc w:val="both"/>
        <w:rPr>
          <w:rFonts w:ascii="Times New Roman" w:eastAsia="Calibri" w:hAnsi="Times New Roman"/>
          <w:sz w:val="24"/>
          <w:szCs w:val="24"/>
          <w:lang w:val="bg-BG"/>
        </w:rPr>
      </w:pPr>
      <w:r w:rsidRPr="00B60033">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B60033">
        <w:rPr>
          <w:rFonts w:ascii="Times New Roman" w:eastAsia="Calibri" w:hAnsi="Times New Roman"/>
          <w:sz w:val="24"/>
          <w:szCs w:val="24"/>
          <w:lang w:val="bg-BG"/>
        </w:rPr>
        <w:t>паркет</w:t>
      </w:r>
      <w:r w:rsidRPr="00B60033">
        <w:rPr>
          <w:rFonts w:ascii="Times New Roman" w:eastAsia="Calibri" w:hAnsi="Times New Roman"/>
          <w:sz w:val="24"/>
          <w:szCs w:val="24"/>
        </w:rPr>
        <w:t>, керамика, фаянс и др.</w:t>
      </w:r>
      <w:r w:rsidRPr="00B60033">
        <w:rPr>
          <w:rFonts w:ascii="Times New Roman" w:eastAsia="Calibri" w:hAnsi="Times New Roman"/>
          <w:sz w:val="24"/>
          <w:szCs w:val="24"/>
          <w:lang w:val="bg-BG"/>
        </w:rPr>
        <w:t xml:space="preserve"> </w:t>
      </w:r>
    </w:p>
    <w:p w14:paraId="663A86BE" w14:textId="77777777" w:rsidR="00B60033" w:rsidRPr="00B60033" w:rsidRDefault="002B72D5" w:rsidP="006156E6">
      <w:pPr>
        <w:spacing w:after="0" w:line="324" w:lineRule="auto"/>
        <w:ind w:firstLine="709"/>
        <w:jc w:val="both"/>
        <w:rPr>
          <w:rFonts w:ascii="Times New Roman" w:eastAsia="Calibri" w:hAnsi="Times New Roman"/>
          <w:sz w:val="24"/>
          <w:szCs w:val="24"/>
          <w:lang w:val="bg-BG"/>
        </w:rPr>
      </w:pPr>
      <w:r w:rsidRPr="00B60033">
        <w:rPr>
          <w:rFonts w:ascii="Times New Roman" w:eastAsia="Calibri" w:hAnsi="Times New Roman"/>
          <w:sz w:val="24"/>
          <w:szCs w:val="24"/>
        </w:rPr>
        <w:t xml:space="preserve">Предвидените строителни материали за външните довършителни работи са: </w:t>
      </w:r>
      <w:r w:rsidRPr="00B60033">
        <w:rPr>
          <w:rFonts w:ascii="Times New Roman" w:eastAsia="Calibri" w:hAnsi="Times New Roman"/>
          <w:sz w:val="24"/>
          <w:szCs w:val="24"/>
          <w:lang w:val="bg-BG"/>
        </w:rPr>
        <w:t xml:space="preserve">топлоизолационни плочи, </w:t>
      </w:r>
      <w:r w:rsidRPr="00B60033">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B60033">
        <w:rPr>
          <w:rFonts w:ascii="Times New Roman" w:eastAsia="Calibri" w:hAnsi="Times New Roman"/>
          <w:sz w:val="24"/>
          <w:szCs w:val="24"/>
          <w:lang w:val="bg-BG"/>
        </w:rPr>
        <w:t xml:space="preserve"> </w:t>
      </w:r>
    </w:p>
    <w:p w14:paraId="619871DA" w14:textId="6E501132" w:rsidR="002B72D5" w:rsidRPr="00B60033" w:rsidRDefault="002B72D5" w:rsidP="006156E6">
      <w:pPr>
        <w:spacing w:after="0" w:line="324" w:lineRule="auto"/>
        <w:ind w:firstLine="709"/>
        <w:jc w:val="both"/>
        <w:rPr>
          <w:rFonts w:ascii="Times New Roman" w:eastAsia="Calibri" w:hAnsi="Times New Roman"/>
          <w:sz w:val="24"/>
          <w:szCs w:val="24"/>
          <w:lang w:val="bg-BG"/>
        </w:rPr>
      </w:pPr>
      <w:r w:rsidRPr="00B60033">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B60033">
        <w:rPr>
          <w:rFonts w:ascii="Times New Roman" w:eastAsia="Calibri" w:hAnsi="Times New Roman"/>
          <w:sz w:val="24"/>
          <w:szCs w:val="24"/>
          <w:lang w:val="en-GB"/>
        </w:rPr>
        <w:t xml:space="preserve">PVC </w:t>
      </w:r>
      <w:r w:rsidRPr="00B60033">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B60033" w:rsidRDefault="002B72D5" w:rsidP="006156E6">
      <w:pPr>
        <w:spacing w:after="0" w:line="324" w:lineRule="auto"/>
        <w:ind w:firstLine="709"/>
        <w:jc w:val="both"/>
        <w:rPr>
          <w:rFonts w:ascii="Times New Roman" w:eastAsia="Calibri" w:hAnsi="Times New Roman"/>
          <w:sz w:val="24"/>
          <w:szCs w:val="24"/>
          <w:lang w:val="bg-BG"/>
        </w:rPr>
      </w:pPr>
      <w:r w:rsidRPr="00B60033">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B60033" w:rsidRDefault="002B72D5" w:rsidP="006156E6">
      <w:pPr>
        <w:spacing w:after="0" w:line="324" w:lineRule="auto"/>
        <w:ind w:firstLine="709"/>
        <w:jc w:val="both"/>
        <w:rPr>
          <w:rFonts w:ascii="Times New Roman" w:eastAsia="Calibri" w:hAnsi="Times New Roman"/>
          <w:sz w:val="24"/>
          <w:szCs w:val="24"/>
        </w:rPr>
      </w:pPr>
      <w:r w:rsidRPr="00B60033">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B60033">
        <w:rPr>
          <w:rFonts w:ascii="Times New Roman" w:eastAsia="Calibri" w:hAnsi="Times New Roman"/>
          <w:sz w:val="24"/>
          <w:szCs w:val="24"/>
        </w:rPr>
        <w:t>използват  материали</w:t>
      </w:r>
      <w:proofErr w:type="gramEnd"/>
      <w:r w:rsidRPr="00B60033">
        <w:rPr>
          <w:rFonts w:ascii="Times New Roman" w:eastAsia="Calibri" w:hAnsi="Times New Roman"/>
          <w:sz w:val="24"/>
          <w:szCs w:val="24"/>
        </w:rPr>
        <w:t xml:space="preserve">, които да окажат неблагоприятно въздействие върху околната среда и </w:t>
      </w:r>
      <w:r w:rsidRPr="00B60033">
        <w:rPr>
          <w:rFonts w:ascii="Times New Roman" w:eastAsia="Calibri" w:hAnsi="Times New Roman"/>
          <w:sz w:val="24"/>
          <w:szCs w:val="24"/>
          <w:lang w:val="bg-BG"/>
        </w:rPr>
        <w:t xml:space="preserve">здравето на </w:t>
      </w:r>
      <w:r w:rsidRPr="00B60033">
        <w:rPr>
          <w:rFonts w:ascii="Times New Roman" w:eastAsia="Calibri" w:hAnsi="Times New Roman"/>
          <w:sz w:val="24"/>
          <w:szCs w:val="24"/>
        </w:rPr>
        <w:t xml:space="preserve">хората. </w:t>
      </w:r>
    </w:p>
    <w:p w14:paraId="25F3627C" w14:textId="5B2D4A93" w:rsidR="002B72D5" w:rsidRPr="00B60033" w:rsidRDefault="002B72D5" w:rsidP="006156E6">
      <w:pPr>
        <w:spacing w:after="0" w:line="324" w:lineRule="auto"/>
        <w:ind w:firstLine="709"/>
        <w:jc w:val="both"/>
        <w:rPr>
          <w:rFonts w:ascii="Times New Roman" w:eastAsia="Calibri" w:hAnsi="Times New Roman"/>
          <w:color w:val="FF0000"/>
          <w:sz w:val="24"/>
          <w:szCs w:val="24"/>
          <w:lang w:val="bg-BG"/>
        </w:rPr>
      </w:pPr>
      <w:r w:rsidRPr="00B60033">
        <w:rPr>
          <w:rFonts w:ascii="Times New Roman" w:eastAsia="Calibri" w:hAnsi="Times New Roman"/>
          <w:sz w:val="24"/>
          <w:szCs w:val="24"/>
        </w:rPr>
        <w:t xml:space="preserve">Всеки етап от строителството, както и качеството на </w:t>
      </w:r>
      <w:r w:rsidRPr="00B60033">
        <w:rPr>
          <w:rFonts w:ascii="Times New Roman" w:eastAsia="Calibri" w:hAnsi="Times New Roman"/>
          <w:sz w:val="24"/>
          <w:szCs w:val="24"/>
          <w:lang w:val="bg-BG"/>
        </w:rPr>
        <w:t>влаганите</w:t>
      </w:r>
      <w:r w:rsidRPr="00B60033">
        <w:rPr>
          <w:rFonts w:ascii="Times New Roman" w:eastAsia="Calibri" w:hAnsi="Times New Roman"/>
          <w:sz w:val="24"/>
          <w:szCs w:val="24"/>
        </w:rPr>
        <w:t xml:space="preserve"> материали ще бъдат </w:t>
      </w:r>
      <w:proofErr w:type="gramStart"/>
      <w:r w:rsidRPr="00B60033">
        <w:rPr>
          <w:rFonts w:ascii="Times New Roman" w:eastAsia="Calibri" w:hAnsi="Times New Roman"/>
          <w:sz w:val="24"/>
          <w:szCs w:val="24"/>
        </w:rPr>
        <w:t>оценявани  от</w:t>
      </w:r>
      <w:proofErr w:type="gramEnd"/>
      <w:r w:rsidRPr="00B60033">
        <w:rPr>
          <w:rFonts w:ascii="Times New Roman" w:eastAsia="Calibri" w:hAnsi="Times New Roman"/>
          <w:sz w:val="24"/>
          <w:szCs w:val="24"/>
        </w:rPr>
        <w:t xml:space="preserve"> фирмата, осъществяваща строителен надзор.</w:t>
      </w:r>
    </w:p>
    <w:p w14:paraId="6AEC71C4" w14:textId="77777777" w:rsidR="000A2906" w:rsidRPr="001F7A89" w:rsidRDefault="000A2906" w:rsidP="006156E6">
      <w:pPr>
        <w:spacing w:after="0" w:line="324" w:lineRule="auto"/>
        <w:ind w:firstLine="709"/>
        <w:jc w:val="both"/>
        <w:rPr>
          <w:rFonts w:ascii="Times New Roman" w:eastAsia="Calibri" w:hAnsi="Times New Roman"/>
          <w:color w:val="FF0000"/>
          <w:sz w:val="24"/>
          <w:szCs w:val="24"/>
          <w:highlight w:val="green"/>
        </w:rPr>
      </w:pPr>
    </w:p>
    <w:p w14:paraId="0BD55149" w14:textId="77777777" w:rsidR="00D95AE1" w:rsidRPr="005950D2" w:rsidRDefault="006D7AFE" w:rsidP="006156E6">
      <w:pPr>
        <w:widowControl w:val="0"/>
        <w:autoSpaceDE w:val="0"/>
        <w:autoSpaceDN w:val="0"/>
        <w:adjustRightInd w:val="0"/>
        <w:spacing w:after="0" w:line="324" w:lineRule="auto"/>
        <w:rPr>
          <w:rFonts w:ascii="Times New Roman" w:hAnsi="Times New Roman"/>
          <w:b/>
          <w:sz w:val="24"/>
          <w:szCs w:val="24"/>
          <w:lang w:val="bg-BG"/>
        </w:rPr>
      </w:pPr>
      <w:r w:rsidRPr="005950D2">
        <w:rPr>
          <w:rFonts w:ascii="Times New Roman" w:hAnsi="Times New Roman"/>
          <w:b/>
          <w:sz w:val="24"/>
          <w:szCs w:val="24"/>
          <w:lang w:val="bg-BG"/>
        </w:rPr>
        <w:t>7. Доказване на необходимостта от инвестиционното предложение.</w:t>
      </w:r>
      <w:r w:rsidR="00D95AE1" w:rsidRPr="005950D2">
        <w:rPr>
          <w:rFonts w:ascii="Times New Roman" w:hAnsi="Times New Roman"/>
          <w:b/>
          <w:sz w:val="24"/>
          <w:szCs w:val="24"/>
          <w:lang w:val="bg-BG"/>
        </w:rPr>
        <w:t xml:space="preserve">   </w:t>
      </w:r>
    </w:p>
    <w:p w14:paraId="119C1259" w14:textId="091A3896" w:rsidR="00785074" w:rsidRPr="00042366" w:rsidRDefault="00945997" w:rsidP="006156E6">
      <w:pPr>
        <w:pStyle w:val="a4"/>
        <w:spacing w:after="0" w:line="324" w:lineRule="auto"/>
        <w:ind w:left="0" w:firstLine="708"/>
        <w:jc w:val="both"/>
        <w:rPr>
          <w:rFonts w:ascii="Times New Roman" w:hAnsi="Times New Roman"/>
          <w:sz w:val="24"/>
          <w:szCs w:val="24"/>
        </w:rPr>
      </w:pPr>
      <w:r w:rsidRPr="005950D2">
        <w:rPr>
          <w:rFonts w:ascii="Times New Roman" w:hAnsi="Times New Roman"/>
          <w:sz w:val="24"/>
          <w:szCs w:val="24"/>
        </w:rPr>
        <w:t>Възложител</w:t>
      </w:r>
      <w:r w:rsidR="005950D2" w:rsidRPr="005950D2">
        <w:rPr>
          <w:rFonts w:ascii="Times New Roman" w:hAnsi="Times New Roman"/>
          <w:sz w:val="24"/>
          <w:szCs w:val="24"/>
        </w:rPr>
        <w:t>ят</w:t>
      </w:r>
      <w:r w:rsidR="00785074" w:rsidRPr="005950D2">
        <w:rPr>
          <w:rFonts w:ascii="Times New Roman" w:hAnsi="Times New Roman"/>
          <w:sz w:val="24"/>
          <w:szCs w:val="24"/>
        </w:rPr>
        <w:t xml:space="preserve"> на </w:t>
      </w:r>
      <w:r w:rsidRPr="005950D2">
        <w:rPr>
          <w:rFonts w:ascii="Times New Roman" w:hAnsi="Times New Roman"/>
          <w:sz w:val="24"/>
          <w:szCs w:val="24"/>
        </w:rPr>
        <w:t xml:space="preserve">настоящото инвестиционно предложение </w:t>
      </w:r>
      <w:r w:rsidR="005950D2" w:rsidRPr="005950D2">
        <w:rPr>
          <w:rFonts w:ascii="Times New Roman" w:hAnsi="Times New Roman"/>
          <w:sz w:val="24"/>
          <w:szCs w:val="24"/>
        </w:rPr>
        <w:t>е</w:t>
      </w:r>
      <w:r w:rsidRPr="005950D2">
        <w:rPr>
          <w:rFonts w:ascii="Times New Roman" w:hAnsi="Times New Roman"/>
          <w:sz w:val="24"/>
          <w:szCs w:val="24"/>
        </w:rPr>
        <w:t xml:space="preserve"> собствени</w:t>
      </w:r>
      <w:r w:rsidR="005950D2" w:rsidRPr="005950D2">
        <w:rPr>
          <w:rFonts w:ascii="Times New Roman" w:hAnsi="Times New Roman"/>
          <w:sz w:val="24"/>
          <w:szCs w:val="24"/>
        </w:rPr>
        <w:t>к</w:t>
      </w:r>
      <w:r w:rsidRPr="005950D2">
        <w:rPr>
          <w:rFonts w:ascii="Times New Roman" w:hAnsi="Times New Roman"/>
          <w:sz w:val="24"/>
          <w:szCs w:val="24"/>
        </w:rPr>
        <w:t xml:space="preserve"> на </w:t>
      </w:r>
      <w:r w:rsidR="00785074" w:rsidRPr="005950D2">
        <w:rPr>
          <w:rFonts w:ascii="Times New Roman" w:hAnsi="Times New Roman"/>
          <w:sz w:val="24"/>
          <w:szCs w:val="24"/>
        </w:rPr>
        <w:t xml:space="preserve">поземлен имот с идентификатор </w:t>
      </w:r>
      <w:r w:rsidR="00042366" w:rsidRPr="00101BF8">
        <w:rPr>
          <w:rFonts w:ascii="Times New Roman" w:hAnsi="Times New Roman"/>
          <w:sz w:val="24"/>
          <w:szCs w:val="24"/>
        </w:rPr>
        <w:t xml:space="preserve">03304.14.110 по кадастралната карта и кадастралните регистри на с. </w:t>
      </w:r>
      <w:r w:rsidR="00042366" w:rsidRPr="00042366">
        <w:rPr>
          <w:rFonts w:ascii="Times New Roman" w:hAnsi="Times New Roman"/>
          <w:sz w:val="24"/>
          <w:szCs w:val="24"/>
        </w:rPr>
        <w:t>Белащица, местност „Свети Никола“, Община „Родопи“, Област Пловдив</w:t>
      </w:r>
      <w:r w:rsidR="00785074" w:rsidRPr="00042366">
        <w:rPr>
          <w:rFonts w:ascii="Times New Roman" w:hAnsi="Times New Roman"/>
          <w:sz w:val="24"/>
          <w:szCs w:val="24"/>
        </w:rPr>
        <w:t>, представляващ земеделск</w:t>
      </w:r>
      <w:r w:rsidR="000868E1" w:rsidRPr="00042366">
        <w:rPr>
          <w:rFonts w:ascii="Times New Roman" w:hAnsi="Times New Roman"/>
          <w:sz w:val="24"/>
          <w:szCs w:val="24"/>
        </w:rPr>
        <w:t>а</w:t>
      </w:r>
      <w:r w:rsidR="00785074" w:rsidRPr="00042366">
        <w:rPr>
          <w:rFonts w:ascii="Times New Roman" w:hAnsi="Times New Roman"/>
          <w:sz w:val="24"/>
          <w:szCs w:val="24"/>
        </w:rPr>
        <w:t xml:space="preserve"> зем</w:t>
      </w:r>
      <w:r w:rsidR="000868E1" w:rsidRPr="00042366">
        <w:rPr>
          <w:rFonts w:ascii="Times New Roman" w:hAnsi="Times New Roman"/>
          <w:sz w:val="24"/>
          <w:szCs w:val="24"/>
        </w:rPr>
        <w:t>я</w:t>
      </w:r>
      <w:r w:rsidRPr="00042366">
        <w:rPr>
          <w:rFonts w:ascii="Times New Roman" w:hAnsi="Times New Roman"/>
          <w:sz w:val="24"/>
          <w:szCs w:val="24"/>
        </w:rPr>
        <w:t xml:space="preserve">, съгласно </w:t>
      </w:r>
      <w:r w:rsidR="00B6654D" w:rsidRPr="00042366">
        <w:rPr>
          <w:rFonts w:ascii="Times New Roman" w:hAnsi="Times New Roman"/>
          <w:sz w:val="24"/>
          <w:szCs w:val="24"/>
        </w:rPr>
        <w:t>приложени</w:t>
      </w:r>
      <w:r w:rsidR="00042366" w:rsidRPr="00042366">
        <w:rPr>
          <w:rFonts w:ascii="Times New Roman" w:hAnsi="Times New Roman"/>
          <w:sz w:val="24"/>
          <w:szCs w:val="24"/>
        </w:rPr>
        <w:t>я</w:t>
      </w:r>
      <w:r w:rsidR="00B6654D" w:rsidRPr="00042366">
        <w:rPr>
          <w:rFonts w:ascii="Times New Roman" w:hAnsi="Times New Roman"/>
          <w:sz w:val="24"/>
          <w:szCs w:val="24"/>
        </w:rPr>
        <w:t xml:space="preserve"> н</w:t>
      </w:r>
      <w:r w:rsidR="00785074" w:rsidRPr="00042366">
        <w:rPr>
          <w:rFonts w:ascii="Times New Roman" w:hAnsi="Times New Roman"/>
          <w:sz w:val="24"/>
          <w:szCs w:val="24"/>
        </w:rPr>
        <w:t>отариал</w:t>
      </w:r>
      <w:r w:rsidR="00042366" w:rsidRPr="00042366">
        <w:rPr>
          <w:rFonts w:ascii="Times New Roman" w:hAnsi="Times New Roman"/>
          <w:sz w:val="24"/>
          <w:szCs w:val="24"/>
        </w:rPr>
        <w:t>ен акт</w:t>
      </w:r>
      <w:r w:rsidR="00785074" w:rsidRPr="00042366">
        <w:rPr>
          <w:rFonts w:ascii="Times New Roman" w:hAnsi="Times New Roman"/>
          <w:sz w:val="24"/>
          <w:szCs w:val="24"/>
        </w:rPr>
        <w:t xml:space="preserve"> за </w:t>
      </w:r>
      <w:r w:rsidR="000868E1" w:rsidRPr="00042366">
        <w:rPr>
          <w:rFonts w:ascii="Times New Roman" w:hAnsi="Times New Roman"/>
          <w:sz w:val="24"/>
          <w:szCs w:val="24"/>
        </w:rPr>
        <w:t>покупко – продажба на</w:t>
      </w:r>
      <w:r w:rsidR="00785074" w:rsidRPr="00042366">
        <w:rPr>
          <w:rFonts w:ascii="Times New Roman" w:hAnsi="Times New Roman"/>
          <w:sz w:val="24"/>
          <w:szCs w:val="24"/>
        </w:rPr>
        <w:t xml:space="preserve"> недвижим имот.</w:t>
      </w:r>
    </w:p>
    <w:p w14:paraId="2B7895FB" w14:textId="77777777" w:rsidR="008718EC" w:rsidRPr="00243EA1" w:rsidRDefault="00BC6A28" w:rsidP="006156E6">
      <w:pPr>
        <w:pStyle w:val="a4"/>
        <w:spacing w:after="0" w:line="324" w:lineRule="auto"/>
        <w:ind w:left="0" w:firstLine="708"/>
        <w:jc w:val="both"/>
        <w:rPr>
          <w:rFonts w:ascii="Times New Roman" w:hAnsi="Times New Roman"/>
          <w:sz w:val="24"/>
          <w:szCs w:val="24"/>
        </w:rPr>
      </w:pPr>
      <w:r w:rsidRPr="00042366">
        <w:rPr>
          <w:rFonts w:ascii="Times New Roman" w:hAnsi="Times New Roman"/>
          <w:sz w:val="24"/>
          <w:szCs w:val="24"/>
        </w:rPr>
        <w:t>Гореописани</w:t>
      </w:r>
      <w:r w:rsidR="000868E1" w:rsidRPr="00042366">
        <w:rPr>
          <w:rFonts w:ascii="Times New Roman" w:hAnsi="Times New Roman"/>
          <w:sz w:val="24"/>
          <w:szCs w:val="24"/>
        </w:rPr>
        <w:t>ят</w:t>
      </w:r>
      <w:r w:rsidRPr="00042366">
        <w:rPr>
          <w:rFonts w:ascii="Times New Roman" w:hAnsi="Times New Roman"/>
          <w:sz w:val="24"/>
          <w:szCs w:val="24"/>
        </w:rPr>
        <w:t xml:space="preserve"> имот</w:t>
      </w:r>
      <w:r w:rsidR="000868E1" w:rsidRPr="00042366">
        <w:rPr>
          <w:rFonts w:ascii="Times New Roman" w:hAnsi="Times New Roman"/>
          <w:sz w:val="24"/>
          <w:szCs w:val="24"/>
        </w:rPr>
        <w:t xml:space="preserve"> се отрежда за жилищно застрояване с</w:t>
      </w:r>
      <w:r w:rsidR="0074779A" w:rsidRPr="00042366">
        <w:rPr>
          <w:rFonts w:ascii="Times New Roman" w:hAnsi="Times New Roman"/>
          <w:sz w:val="24"/>
          <w:szCs w:val="24"/>
        </w:rPr>
        <w:t xml:space="preserve"> устройствена зона „Жм“, която предвижда нискоетажно жилищно застрояване</w:t>
      </w:r>
      <w:r w:rsidR="000868E1" w:rsidRPr="00042366">
        <w:rPr>
          <w:rFonts w:ascii="Times New Roman" w:hAnsi="Times New Roman"/>
          <w:sz w:val="24"/>
          <w:szCs w:val="24"/>
        </w:rPr>
        <w:t xml:space="preserve">. Изготвеният ПУП-ПРЗ се одобрява и </w:t>
      </w:r>
      <w:r w:rsidR="000868E1" w:rsidRPr="00243EA1">
        <w:rPr>
          <w:rFonts w:ascii="Times New Roman" w:hAnsi="Times New Roman"/>
          <w:sz w:val="24"/>
          <w:szCs w:val="24"/>
        </w:rPr>
        <w:t xml:space="preserve">приема </w:t>
      </w:r>
      <w:r w:rsidR="0074779A" w:rsidRPr="00243EA1">
        <w:rPr>
          <w:rFonts w:ascii="Times New Roman" w:hAnsi="Times New Roman"/>
          <w:sz w:val="24"/>
          <w:szCs w:val="24"/>
        </w:rPr>
        <w:t xml:space="preserve">с </w:t>
      </w:r>
      <w:r w:rsidR="000868E1" w:rsidRPr="00243EA1">
        <w:rPr>
          <w:rFonts w:ascii="Times New Roman" w:hAnsi="Times New Roman"/>
          <w:sz w:val="24"/>
          <w:szCs w:val="24"/>
        </w:rPr>
        <w:t>р</w:t>
      </w:r>
      <w:r w:rsidR="0074779A" w:rsidRPr="00243EA1">
        <w:rPr>
          <w:rFonts w:ascii="Times New Roman" w:hAnsi="Times New Roman"/>
          <w:sz w:val="24"/>
          <w:szCs w:val="24"/>
        </w:rPr>
        <w:t xml:space="preserve">ешение, </w:t>
      </w:r>
      <w:r w:rsidR="000868E1" w:rsidRPr="00243EA1">
        <w:rPr>
          <w:rFonts w:ascii="Times New Roman" w:hAnsi="Times New Roman"/>
          <w:sz w:val="24"/>
          <w:szCs w:val="24"/>
        </w:rPr>
        <w:t>съгласно</w:t>
      </w:r>
      <w:r w:rsidR="0074779A" w:rsidRPr="00243EA1">
        <w:rPr>
          <w:rFonts w:ascii="Times New Roman" w:hAnsi="Times New Roman"/>
          <w:sz w:val="24"/>
          <w:szCs w:val="24"/>
        </w:rPr>
        <w:t xml:space="preserve"> протокол на Общински съвет </w:t>
      </w:r>
      <w:r w:rsidR="000868E1" w:rsidRPr="00243EA1">
        <w:rPr>
          <w:rFonts w:ascii="Times New Roman" w:hAnsi="Times New Roman"/>
          <w:sz w:val="24"/>
          <w:szCs w:val="24"/>
        </w:rPr>
        <w:t xml:space="preserve">при община „Родопи“ </w:t>
      </w:r>
      <w:r w:rsidR="0074779A" w:rsidRPr="00243EA1">
        <w:rPr>
          <w:rFonts w:ascii="Times New Roman" w:hAnsi="Times New Roman"/>
          <w:sz w:val="24"/>
          <w:szCs w:val="24"/>
        </w:rPr>
        <w:t>– Пловдив.</w:t>
      </w:r>
    </w:p>
    <w:p w14:paraId="4C1E9A1F" w14:textId="44B47836" w:rsidR="008718EC" w:rsidRPr="00243EA1" w:rsidRDefault="008718EC" w:rsidP="006156E6">
      <w:pPr>
        <w:pStyle w:val="a4"/>
        <w:spacing w:after="0" w:line="324" w:lineRule="auto"/>
        <w:ind w:left="0" w:firstLine="708"/>
        <w:jc w:val="both"/>
        <w:rPr>
          <w:rFonts w:ascii="Times New Roman" w:hAnsi="Times New Roman"/>
          <w:sz w:val="24"/>
          <w:szCs w:val="24"/>
        </w:rPr>
      </w:pPr>
      <w:r w:rsidRPr="00243EA1">
        <w:rPr>
          <w:rFonts w:ascii="Times New Roman" w:hAnsi="Times New Roman"/>
          <w:sz w:val="24"/>
          <w:szCs w:val="24"/>
        </w:rPr>
        <w:lastRenderedPageBreak/>
        <w:t xml:space="preserve">Площта на имота е подходяща за разделянето </w:t>
      </w:r>
      <w:r w:rsidR="000868E1" w:rsidRPr="00243EA1">
        <w:rPr>
          <w:rFonts w:ascii="Times New Roman" w:hAnsi="Times New Roman"/>
          <w:sz w:val="24"/>
          <w:szCs w:val="24"/>
        </w:rPr>
        <w:t>му</w:t>
      </w:r>
      <w:r w:rsidRPr="00243EA1">
        <w:rPr>
          <w:rFonts w:ascii="Times New Roman" w:hAnsi="Times New Roman"/>
          <w:sz w:val="24"/>
          <w:szCs w:val="24"/>
        </w:rPr>
        <w:t xml:space="preserve"> на </w:t>
      </w:r>
      <w:r w:rsidR="00042366" w:rsidRPr="00243EA1">
        <w:rPr>
          <w:rFonts w:ascii="Times New Roman" w:hAnsi="Times New Roman"/>
          <w:sz w:val="24"/>
          <w:szCs w:val="24"/>
        </w:rPr>
        <w:t>пет</w:t>
      </w:r>
      <w:r w:rsidRPr="00243EA1">
        <w:rPr>
          <w:rFonts w:ascii="Times New Roman" w:hAnsi="Times New Roman"/>
          <w:sz w:val="24"/>
          <w:szCs w:val="24"/>
        </w:rPr>
        <w:t xml:space="preserve"> нови УПИ с обслужващ</w:t>
      </w:r>
      <w:r w:rsidR="00042366" w:rsidRPr="00243EA1">
        <w:rPr>
          <w:rFonts w:ascii="Times New Roman" w:hAnsi="Times New Roman"/>
          <w:sz w:val="24"/>
          <w:szCs w:val="24"/>
        </w:rPr>
        <w:t>а улица и трафопост</w:t>
      </w:r>
      <w:r w:rsidRPr="00243EA1">
        <w:rPr>
          <w:rFonts w:ascii="Times New Roman" w:hAnsi="Times New Roman"/>
          <w:sz w:val="24"/>
          <w:szCs w:val="24"/>
        </w:rPr>
        <w:t xml:space="preserve"> и реализация на нискоетажно жилищно застрояване</w:t>
      </w:r>
      <w:r w:rsidR="005C0D30" w:rsidRPr="00243EA1">
        <w:rPr>
          <w:rFonts w:ascii="Times New Roman" w:hAnsi="Times New Roman"/>
          <w:sz w:val="24"/>
          <w:szCs w:val="24"/>
        </w:rPr>
        <w:t xml:space="preserve">, </w:t>
      </w:r>
      <w:r w:rsidRPr="00243EA1">
        <w:rPr>
          <w:rFonts w:ascii="Times New Roman" w:hAnsi="Times New Roman"/>
          <w:sz w:val="24"/>
          <w:szCs w:val="24"/>
        </w:rPr>
        <w:t xml:space="preserve">в съответствие с предвижданията на </w:t>
      </w:r>
      <w:r w:rsidR="000868E1" w:rsidRPr="00243EA1">
        <w:rPr>
          <w:rFonts w:ascii="Times New Roman" w:hAnsi="Times New Roman"/>
          <w:sz w:val="24"/>
          <w:szCs w:val="24"/>
        </w:rPr>
        <w:t>разработения устройствен план</w:t>
      </w:r>
      <w:r w:rsidRPr="00243EA1">
        <w:rPr>
          <w:rFonts w:ascii="Times New Roman" w:hAnsi="Times New Roman"/>
          <w:sz w:val="24"/>
          <w:szCs w:val="24"/>
        </w:rPr>
        <w:t>.</w:t>
      </w:r>
    </w:p>
    <w:p w14:paraId="2156F360" w14:textId="418F9B54" w:rsidR="00671761" w:rsidRPr="00243EA1" w:rsidRDefault="00671761" w:rsidP="006156E6">
      <w:pPr>
        <w:pStyle w:val="a4"/>
        <w:spacing w:after="0" w:line="324" w:lineRule="auto"/>
        <w:ind w:left="0" w:firstLine="708"/>
        <w:jc w:val="both"/>
        <w:rPr>
          <w:rFonts w:ascii="Times New Roman" w:hAnsi="Times New Roman"/>
          <w:sz w:val="24"/>
          <w:szCs w:val="24"/>
        </w:rPr>
      </w:pPr>
      <w:r w:rsidRPr="00243EA1">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243EA1" w:rsidRDefault="00671761" w:rsidP="006156E6">
      <w:pPr>
        <w:pStyle w:val="a4"/>
        <w:spacing w:after="0" w:line="324" w:lineRule="auto"/>
        <w:ind w:left="0" w:firstLine="708"/>
        <w:jc w:val="both"/>
        <w:rPr>
          <w:rFonts w:ascii="Times New Roman" w:hAnsi="Times New Roman"/>
          <w:sz w:val="24"/>
          <w:szCs w:val="24"/>
        </w:rPr>
      </w:pPr>
      <w:r w:rsidRPr="00243EA1">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3D46BB63" w14:textId="66570AD8" w:rsidR="00671761" w:rsidRPr="00243EA1" w:rsidRDefault="00671761" w:rsidP="006156E6">
      <w:pPr>
        <w:pStyle w:val="a4"/>
        <w:spacing w:after="0" w:line="324" w:lineRule="auto"/>
        <w:ind w:left="0" w:firstLine="709"/>
        <w:jc w:val="both"/>
        <w:rPr>
          <w:rFonts w:ascii="Times New Roman" w:hAnsi="Times New Roman"/>
          <w:color w:val="FF0000"/>
          <w:sz w:val="24"/>
          <w:szCs w:val="24"/>
        </w:rPr>
      </w:pPr>
      <w:r w:rsidRPr="00243EA1">
        <w:rPr>
          <w:rFonts w:ascii="Times New Roman" w:hAnsi="Times New Roman"/>
          <w:sz w:val="24"/>
          <w:szCs w:val="24"/>
        </w:rPr>
        <w:t>Сeлищaтa oт т.нap. Poдoпcĸa яĸa ce пpeвръщат в пpeдпoчитaнo мяcтo зa живeeнe c виcoĸ ĸoмфopт нa oбитaвaнe. Изгpaдени са мнoжecтвo индивидyaлни eднoфaмилни ĸъщи и мaлĸи ceлищa oт зaтвopeн тип. Нoвoтo жилищнo cтpoитeлcтвo ce ĸoнцeнтpиpa нaй-вeчe oĸoлo Бeлaщицa, Mapĸoвo и Брестник, a oбщecтвeнo oбcлyжвaщoтo зacтpoявaнe ce изтeгля пo ocнoвнитe тpaнcпopтни ocи, вoдeщи ĸъм Πлoвдив.</w:t>
      </w:r>
    </w:p>
    <w:p w14:paraId="4A43EC86" w14:textId="3BCB72BC" w:rsidR="00494DD7" w:rsidRPr="000411B4" w:rsidRDefault="00494DD7" w:rsidP="006156E6">
      <w:pPr>
        <w:pStyle w:val="a4"/>
        <w:spacing w:after="0" w:line="324" w:lineRule="auto"/>
        <w:ind w:left="0" w:firstLine="709"/>
        <w:jc w:val="both"/>
        <w:rPr>
          <w:rFonts w:ascii="Times New Roman" w:hAnsi="Times New Roman"/>
          <w:sz w:val="24"/>
          <w:szCs w:val="24"/>
        </w:rPr>
      </w:pPr>
      <w:r w:rsidRPr="000411B4">
        <w:rPr>
          <w:rFonts w:ascii="Times New Roman" w:hAnsi="Times New Roman"/>
          <w:sz w:val="24"/>
          <w:szCs w:val="24"/>
        </w:rPr>
        <w:t>Възложител</w:t>
      </w:r>
      <w:r w:rsidR="000411B4" w:rsidRPr="000411B4">
        <w:rPr>
          <w:rFonts w:ascii="Times New Roman" w:hAnsi="Times New Roman"/>
          <w:sz w:val="24"/>
          <w:szCs w:val="24"/>
        </w:rPr>
        <w:t>ят ще обезпечи</w:t>
      </w:r>
      <w:r w:rsidRPr="000411B4">
        <w:rPr>
          <w:rFonts w:ascii="Times New Roman" w:hAnsi="Times New Roman"/>
          <w:sz w:val="24"/>
          <w:szCs w:val="24"/>
        </w:rPr>
        <w:t xml:space="preserve"> собствените си </w:t>
      </w:r>
      <w:r w:rsidR="00B26F71" w:rsidRPr="000411B4">
        <w:rPr>
          <w:rFonts w:ascii="Times New Roman" w:hAnsi="Times New Roman"/>
          <w:sz w:val="24"/>
          <w:szCs w:val="24"/>
        </w:rPr>
        <w:t xml:space="preserve">жилищни </w:t>
      </w:r>
      <w:r w:rsidRPr="000411B4">
        <w:rPr>
          <w:rFonts w:ascii="Times New Roman" w:hAnsi="Times New Roman"/>
          <w:sz w:val="24"/>
          <w:szCs w:val="24"/>
        </w:rPr>
        <w:t>нужди</w:t>
      </w:r>
      <w:r w:rsidR="0056683A" w:rsidRPr="000411B4">
        <w:rPr>
          <w:rFonts w:ascii="Times New Roman" w:hAnsi="Times New Roman"/>
          <w:sz w:val="24"/>
          <w:szCs w:val="24"/>
        </w:rPr>
        <w:t xml:space="preserve">, а също </w:t>
      </w:r>
      <w:r w:rsidR="00455186" w:rsidRPr="000411B4">
        <w:rPr>
          <w:rFonts w:ascii="Times New Roman" w:hAnsi="Times New Roman"/>
          <w:sz w:val="24"/>
          <w:szCs w:val="24"/>
        </w:rPr>
        <w:t>ще мо</w:t>
      </w:r>
      <w:r w:rsidR="000411B4" w:rsidRPr="000411B4">
        <w:rPr>
          <w:rFonts w:ascii="Times New Roman" w:hAnsi="Times New Roman"/>
          <w:sz w:val="24"/>
          <w:szCs w:val="24"/>
        </w:rPr>
        <w:t>же</w:t>
      </w:r>
      <w:r w:rsidR="00455186" w:rsidRPr="000411B4">
        <w:rPr>
          <w:rFonts w:ascii="Times New Roman" w:hAnsi="Times New Roman"/>
          <w:sz w:val="24"/>
          <w:szCs w:val="24"/>
        </w:rPr>
        <w:t xml:space="preserve"> да извършва и </w:t>
      </w:r>
      <w:r w:rsidR="0056683A" w:rsidRPr="000411B4">
        <w:rPr>
          <w:rFonts w:ascii="Times New Roman" w:hAnsi="Times New Roman"/>
          <w:sz w:val="24"/>
          <w:szCs w:val="24"/>
        </w:rPr>
        <w:t xml:space="preserve">продажба на готовите </w:t>
      </w:r>
      <w:r w:rsidR="00455186" w:rsidRPr="000411B4">
        <w:rPr>
          <w:rFonts w:ascii="Times New Roman" w:hAnsi="Times New Roman"/>
          <w:sz w:val="24"/>
          <w:szCs w:val="24"/>
        </w:rPr>
        <w:t xml:space="preserve">за експлоатация </w:t>
      </w:r>
      <w:r w:rsidR="0056683A" w:rsidRPr="000411B4">
        <w:rPr>
          <w:rFonts w:ascii="Times New Roman" w:hAnsi="Times New Roman"/>
          <w:sz w:val="24"/>
          <w:szCs w:val="24"/>
        </w:rPr>
        <w:t>обекти.</w:t>
      </w:r>
      <w:r w:rsidRPr="000411B4">
        <w:rPr>
          <w:rFonts w:ascii="Times New Roman" w:hAnsi="Times New Roman"/>
          <w:sz w:val="24"/>
          <w:szCs w:val="24"/>
        </w:rPr>
        <w:t xml:space="preserve"> </w:t>
      </w:r>
    </w:p>
    <w:p w14:paraId="2AD5A965" w14:textId="77777777" w:rsidR="00937724" w:rsidRPr="000411B4" w:rsidRDefault="00937724" w:rsidP="006156E6">
      <w:pPr>
        <w:pStyle w:val="a4"/>
        <w:spacing w:after="0" w:line="324" w:lineRule="auto"/>
        <w:ind w:left="0" w:firstLine="709"/>
        <w:jc w:val="both"/>
        <w:rPr>
          <w:rFonts w:ascii="Times New Roman" w:hAnsi="Times New Roman"/>
          <w:sz w:val="24"/>
          <w:szCs w:val="24"/>
        </w:rPr>
      </w:pPr>
      <w:r w:rsidRPr="000411B4">
        <w:rPr>
          <w:rFonts w:ascii="Times New Roman" w:hAnsi="Times New Roman"/>
          <w:sz w:val="24"/>
          <w:szCs w:val="24"/>
        </w:rPr>
        <w:t>Поради тази причина реализацията на инвестиционното предложение е необходима</w:t>
      </w:r>
      <w:r w:rsidR="005235A5" w:rsidRPr="000411B4">
        <w:rPr>
          <w:rFonts w:ascii="Times New Roman" w:hAnsi="Times New Roman"/>
          <w:sz w:val="24"/>
          <w:szCs w:val="24"/>
        </w:rPr>
        <w:t>,</w:t>
      </w:r>
      <w:r w:rsidRPr="000411B4">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0411B4" w:rsidRDefault="00937724" w:rsidP="006156E6">
      <w:pPr>
        <w:pStyle w:val="a4"/>
        <w:spacing w:after="0" w:line="324" w:lineRule="auto"/>
        <w:ind w:left="0" w:firstLine="708"/>
        <w:jc w:val="both"/>
        <w:rPr>
          <w:rFonts w:ascii="Times New Roman" w:hAnsi="Times New Roman"/>
          <w:sz w:val="24"/>
          <w:szCs w:val="24"/>
        </w:rPr>
      </w:pPr>
      <w:r w:rsidRPr="000411B4">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0411B4">
        <w:rPr>
          <w:rFonts w:ascii="Times New Roman" w:hAnsi="Times New Roman"/>
          <w:sz w:val="24"/>
          <w:szCs w:val="24"/>
        </w:rPr>
        <w:t xml:space="preserve"> насърчи устойчивото му развитие</w:t>
      </w:r>
      <w:r w:rsidR="005235A5" w:rsidRPr="000411B4">
        <w:rPr>
          <w:rFonts w:ascii="Times New Roman" w:hAnsi="Times New Roman"/>
          <w:sz w:val="24"/>
          <w:szCs w:val="24"/>
        </w:rPr>
        <w:t>. Щ</w:t>
      </w:r>
      <w:r w:rsidR="00FC0A7F" w:rsidRPr="000411B4">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0411B4">
        <w:rPr>
          <w:rFonts w:ascii="Times New Roman" w:hAnsi="Times New Roman"/>
          <w:sz w:val="24"/>
          <w:szCs w:val="24"/>
        </w:rPr>
        <w:t xml:space="preserve">, както и </w:t>
      </w:r>
      <w:r w:rsidR="005235A5" w:rsidRPr="000411B4">
        <w:rPr>
          <w:rFonts w:ascii="Times New Roman" w:hAnsi="Times New Roman"/>
          <w:sz w:val="24"/>
          <w:szCs w:val="24"/>
        </w:rPr>
        <w:t xml:space="preserve">такива </w:t>
      </w:r>
      <w:r w:rsidR="00FC0A7F" w:rsidRPr="000411B4">
        <w:rPr>
          <w:rFonts w:ascii="Times New Roman" w:hAnsi="Times New Roman"/>
          <w:sz w:val="24"/>
          <w:szCs w:val="24"/>
        </w:rPr>
        <w:t xml:space="preserve">в областта на доставка на суровини и материали. </w:t>
      </w:r>
    </w:p>
    <w:p w14:paraId="12966BF1" w14:textId="77777777" w:rsidR="00494DD7" w:rsidRPr="0099426D" w:rsidRDefault="00494DD7" w:rsidP="006156E6">
      <w:pPr>
        <w:pStyle w:val="a4"/>
        <w:spacing w:after="0" w:line="324" w:lineRule="auto"/>
        <w:ind w:left="0" w:firstLine="709"/>
        <w:jc w:val="both"/>
        <w:rPr>
          <w:rFonts w:ascii="Times New Roman" w:hAnsi="Times New Roman"/>
          <w:sz w:val="24"/>
          <w:szCs w:val="24"/>
        </w:rPr>
      </w:pPr>
      <w:r w:rsidRPr="0099426D">
        <w:rPr>
          <w:rFonts w:ascii="Times New Roman" w:hAnsi="Times New Roman"/>
          <w:sz w:val="24"/>
          <w:szCs w:val="24"/>
        </w:rPr>
        <w:t>Предвидено е инвестиционното предложение да се реализира защото:</w:t>
      </w:r>
    </w:p>
    <w:p w14:paraId="2FB7C528" w14:textId="38381B8C" w:rsidR="00494DD7" w:rsidRPr="0099426D" w:rsidRDefault="00494DD7" w:rsidP="006156E6">
      <w:pPr>
        <w:pStyle w:val="a4"/>
        <w:spacing w:after="0" w:line="324" w:lineRule="auto"/>
        <w:ind w:left="0" w:firstLine="709"/>
        <w:jc w:val="both"/>
        <w:rPr>
          <w:rFonts w:ascii="Times New Roman" w:hAnsi="Times New Roman"/>
          <w:sz w:val="24"/>
          <w:szCs w:val="24"/>
        </w:rPr>
      </w:pPr>
      <w:r w:rsidRPr="0099426D">
        <w:rPr>
          <w:rFonts w:ascii="Times New Roman" w:hAnsi="Times New Roman"/>
          <w:sz w:val="24"/>
          <w:szCs w:val="24"/>
        </w:rPr>
        <w:t xml:space="preserve">- </w:t>
      </w:r>
      <w:r w:rsidR="00266BBB" w:rsidRPr="0099426D">
        <w:rPr>
          <w:rFonts w:ascii="Times New Roman" w:hAnsi="Times New Roman"/>
          <w:sz w:val="24"/>
          <w:szCs w:val="24"/>
        </w:rPr>
        <w:t>И</w:t>
      </w:r>
      <w:r w:rsidRPr="0099426D">
        <w:rPr>
          <w:rFonts w:ascii="Times New Roman" w:hAnsi="Times New Roman"/>
          <w:sz w:val="24"/>
          <w:szCs w:val="24"/>
        </w:rPr>
        <w:t>мот</w:t>
      </w:r>
      <w:r w:rsidR="00CC4145" w:rsidRPr="0099426D">
        <w:rPr>
          <w:rFonts w:ascii="Times New Roman" w:hAnsi="Times New Roman"/>
          <w:sz w:val="24"/>
          <w:szCs w:val="24"/>
        </w:rPr>
        <w:t xml:space="preserve">ът се намира в землището на с. Белащица, което е </w:t>
      </w:r>
      <w:r w:rsidR="001E74CA" w:rsidRPr="0099426D">
        <w:rPr>
          <w:rFonts w:ascii="Times New Roman" w:hAnsi="Times New Roman"/>
          <w:sz w:val="24"/>
          <w:szCs w:val="24"/>
        </w:rPr>
        <w:t xml:space="preserve"> </w:t>
      </w:r>
      <w:r w:rsidR="00CC4145" w:rsidRPr="0099426D">
        <w:rPr>
          <w:rFonts w:ascii="Times New Roman" w:hAnsi="Times New Roman"/>
          <w:sz w:val="24"/>
          <w:szCs w:val="24"/>
        </w:rPr>
        <w:t>сред най-атрактивните села в района. Доказва го големият интерес към закупуване на имоти и стро</w:t>
      </w:r>
      <w:r w:rsidR="00624E67" w:rsidRPr="0099426D">
        <w:rPr>
          <w:rFonts w:ascii="Times New Roman" w:hAnsi="Times New Roman"/>
          <w:sz w:val="24"/>
          <w:szCs w:val="24"/>
        </w:rPr>
        <w:t>еж на къщи и вилни селища;</w:t>
      </w:r>
    </w:p>
    <w:p w14:paraId="26F080FC" w14:textId="77777777" w:rsidR="00624E67" w:rsidRPr="0099426D" w:rsidRDefault="00624E67" w:rsidP="006156E6">
      <w:pPr>
        <w:pStyle w:val="a4"/>
        <w:spacing w:after="0" w:line="324" w:lineRule="auto"/>
        <w:ind w:left="0" w:firstLine="709"/>
        <w:jc w:val="both"/>
        <w:rPr>
          <w:rFonts w:ascii="Times New Roman" w:hAnsi="Times New Roman"/>
          <w:sz w:val="24"/>
          <w:szCs w:val="24"/>
        </w:rPr>
      </w:pPr>
      <w:r w:rsidRPr="0099426D">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4E21C480" w:rsidR="00141C28" w:rsidRPr="0099426D" w:rsidRDefault="00141C28" w:rsidP="006156E6">
      <w:pPr>
        <w:pStyle w:val="a4"/>
        <w:spacing w:after="0" w:line="324" w:lineRule="auto"/>
        <w:ind w:left="0" w:firstLine="709"/>
        <w:jc w:val="both"/>
        <w:rPr>
          <w:rFonts w:ascii="Times New Roman" w:hAnsi="Times New Roman"/>
          <w:sz w:val="24"/>
          <w:szCs w:val="24"/>
        </w:rPr>
      </w:pPr>
      <w:r w:rsidRPr="0099426D">
        <w:rPr>
          <w:rFonts w:ascii="Times New Roman" w:hAnsi="Times New Roman"/>
          <w:sz w:val="24"/>
          <w:szCs w:val="24"/>
        </w:rPr>
        <w:t>- Имотът няма да се ползва за земеделски нужди, тъй като се намира в близост до регулационните граници на селото, а тенденцията е за непрекъснатото му разширяване;</w:t>
      </w:r>
    </w:p>
    <w:p w14:paraId="381369BF" w14:textId="7025F041" w:rsidR="00494DD7" w:rsidRPr="0099426D" w:rsidRDefault="00DA0FD3" w:rsidP="006156E6">
      <w:pPr>
        <w:pStyle w:val="a4"/>
        <w:spacing w:after="0" w:line="324" w:lineRule="auto"/>
        <w:ind w:left="0" w:firstLine="709"/>
        <w:jc w:val="both"/>
        <w:rPr>
          <w:rFonts w:ascii="Times New Roman" w:hAnsi="Times New Roman"/>
          <w:sz w:val="24"/>
          <w:szCs w:val="24"/>
        </w:rPr>
      </w:pPr>
      <w:r w:rsidRPr="0099426D">
        <w:rPr>
          <w:rFonts w:ascii="Times New Roman" w:hAnsi="Times New Roman"/>
          <w:sz w:val="24"/>
          <w:szCs w:val="24"/>
        </w:rPr>
        <w:t>- П</w:t>
      </w:r>
      <w:r w:rsidR="00494DD7" w:rsidRPr="0099426D">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99426D" w:rsidRDefault="00D6199C" w:rsidP="006156E6">
      <w:pPr>
        <w:pStyle w:val="a4"/>
        <w:spacing w:after="0" w:line="324" w:lineRule="auto"/>
        <w:ind w:left="0" w:firstLine="709"/>
        <w:jc w:val="both"/>
        <w:rPr>
          <w:rFonts w:ascii="Times New Roman" w:hAnsi="Times New Roman"/>
          <w:sz w:val="24"/>
          <w:szCs w:val="24"/>
        </w:rPr>
      </w:pPr>
      <w:r w:rsidRPr="0099426D">
        <w:rPr>
          <w:rFonts w:ascii="Times New Roman" w:hAnsi="Times New Roman"/>
          <w:sz w:val="24"/>
          <w:szCs w:val="24"/>
        </w:rPr>
        <w:t>- В</w:t>
      </w:r>
      <w:r w:rsidR="00494DD7" w:rsidRPr="0099426D">
        <w:rPr>
          <w:rFonts w:ascii="Times New Roman" w:hAnsi="Times New Roman"/>
          <w:sz w:val="24"/>
          <w:szCs w:val="24"/>
        </w:rPr>
        <w:t xml:space="preserve"> </w:t>
      </w:r>
      <w:r w:rsidR="00066519" w:rsidRPr="0099426D">
        <w:rPr>
          <w:rFonts w:ascii="Times New Roman" w:hAnsi="Times New Roman"/>
          <w:sz w:val="24"/>
          <w:szCs w:val="24"/>
        </w:rPr>
        <w:t>близост има имоти,</w:t>
      </w:r>
      <w:r w:rsidR="00494DD7" w:rsidRPr="0099426D">
        <w:rPr>
          <w:rFonts w:ascii="Times New Roman" w:hAnsi="Times New Roman"/>
          <w:sz w:val="24"/>
          <w:szCs w:val="24"/>
        </w:rPr>
        <w:t xml:space="preserve"> отредени за </w:t>
      </w:r>
      <w:r w:rsidR="001E74CA" w:rsidRPr="0099426D">
        <w:rPr>
          <w:rFonts w:ascii="Times New Roman" w:hAnsi="Times New Roman"/>
          <w:sz w:val="24"/>
          <w:szCs w:val="24"/>
        </w:rPr>
        <w:t xml:space="preserve">нискоетажно </w:t>
      </w:r>
      <w:r w:rsidR="00494DD7" w:rsidRPr="0099426D">
        <w:rPr>
          <w:rFonts w:ascii="Times New Roman" w:hAnsi="Times New Roman"/>
          <w:sz w:val="24"/>
          <w:szCs w:val="24"/>
        </w:rPr>
        <w:t>жилищно строителство</w:t>
      </w:r>
      <w:r w:rsidR="001E74CA" w:rsidRPr="0099426D">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99426D">
        <w:rPr>
          <w:rFonts w:ascii="Times New Roman" w:hAnsi="Times New Roman"/>
          <w:sz w:val="24"/>
          <w:szCs w:val="24"/>
        </w:rPr>
        <w:t>;</w:t>
      </w:r>
    </w:p>
    <w:p w14:paraId="521E7CEB" w14:textId="37F7674A" w:rsidR="00494DD7" w:rsidRPr="001375C1" w:rsidRDefault="00494DD7" w:rsidP="006156E6">
      <w:pPr>
        <w:pStyle w:val="a4"/>
        <w:spacing w:after="0" w:line="324" w:lineRule="auto"/>
        <w:ind w:left="0" w:firstLine="709"/>
        <w:jc w:val="both"/>
        <w:rPr>
          <w:rFonts w:ascii="Times New Roman" w:hAnsi="Times New Roman"/>
          <w:sz w:val="24"/>
          <w:szCs w:val="24"/>
        </w:rPr>
      </w:pPr>
      <w:r w:rsidRPr="001375C1">
        <w:rPr>
          <w:rFonts w:ascii="Times New Roman" w:hAnsi="Times New Roman"/>
          <w:sz w:val="24"/>
          <w:szCs w:val="24"/>
        </w:rPr>
        <w:t xml:space="preserve">- </w:t>
      </w:r>
      <w:r w:rsidR="00EA1C80" w:rsidRPr="001375C1">
        <w:rPr>
          <w:rFonts w:ascii="Times New Roman" w:hAnsi="Times New Roman"/>
          <w:sz w:val="24"/>
          <w:szCs w:val="24"/>
        </w:rPr>
        <w:t>М</w:t>
      </w:r>
      <w:r w:rsidRPr="001375C1">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1375C1">
        <w:rPr>
          <w:rFonts w:ascii="Times New Roman" w:hAnsi="Times New Roman"/>
          <w:sz w:val="24"/>
          <w:szCs w:val="24"/>
        </w:rPr>
        <w:t xml:space="preserve">. </w:t>
      </w:r>
      <w:r w:rsidR="00EA1C80" w:rsidRPr="001375C1">
        <w:rPr>
          <w:rFonts w:ascii="Times New Roman" w:hAnsi="Times New Roman"/>
          <w:sz w:val="24"/>
          <w:szCs w:val="24"/>
        </w:rPr>
        <w:t>Достъпът до площадката се осъществява по общински път</w:t>
      </w:r>
      <w:r w:rsidR="001375C1" w:rsidRPr="001375C1">
        <w:rPr>
          <w:rFonts w:ascii="Times New Roman" w:hAnsi="Times New Roman"/>
          <w:sz w:val="24"/>
          <w:szCs w:val="24"/>
        </w:rPr>
        <w:t>ища</w:t>
      </w:r>
      <w:r w:rsidR="00EA1C80" w:rsidRPr="001375C1">
        <w:rPr>
          <w:rFonts w:ascii="Times New Roman" w:hAnsi="Times New Roman"/>
          <w:sz w:val="24"/>
          <w:szCs w:val="24"/>
        </w:rPr>
        <w:t xml:space="preserve"> от север</w:t>
      </w:r>
      <w:r w:rsidR="001375C1" w:rsidRPr="001375C1">
        <w:rPr>
          <w:rFonts w:ascii="Times New Roman" w:hAnsi="Times New Roman"/>
          <w:sz w:val="24"/>
          <w:szCs w:val="24"/>
        </w:rPr>
        <w:t>, изток и запад</w:t>
      </w:r>
      <w:r w:rsidR="00EA1C80" w:rsidRPr="001375C1">
        <w:rPr>
          <w:rFonts w:ascii="Times New Roman" w:hAnsi="Times New Roman"/>
          <w:sz w:val="24"/>
          <w:szCs w:val="24"/>
        </w:rPr>
        <w:t xml:space="preserve"> с трайна настилка за транспортните средства. Не се налага промяна на съществуващата пътна инфраструктура. </w:t>
      </w:r>
      <w:r w:rsidR="00CD3494" w:rsidRPr="001375C1">
        <w:rPr>
          <w:rFonts w:ascii="Times New Roman" w:hAnsi="Times New Roman"/>
          <w:sz w:val="24"/>
          <w:szCs w:val="24"/>
        </w:rPr>
        <w:t xml:space="preserve">В проект на </w:t>
      </w:r>
      <w:hyperlink r:id="rId8" w:tooltip="Община Родопи" w:history="1">
        <w:r w:rsidR="00CD3494" w:rsidRPr="001375C1">
          <w:rPr>
            <w:rFonts w:ascii="Times New Roman" w:hAnsi="Times New Roman"/>
            <w:sz w:val="24"/>
            <w:szCs w:val="24"/>
          </w:rPr>
          <w:t>община Родопи</w:t>
        </w:r>
      </w:hyperlink>
      <w:r w:rsidR="00CD3494" w:rsidRPr="001375C1">
        <w:rPr>
          <w:rFonts w:ascii="Times New Roman" w:hAnsi="Times New Roman"/>
          <w:sz w:val="24"/>
          <w:szCs w:val="24"/>
        </w:rPr>
        <w:t xml:space="preserve"> се предвижда свързване на трите села – Марково, Брестн</w:t>
      </w:r>
      <w:r w:rsidR="00EA1C80" w:rsidRPr="001375C1">
        <w:rPr>
          <w:rFonts w:ascii="Times New Roman" w:hAnsi="Times New Roman"/>
          <w:sz w:val="24"/>
          <w:szCs w:val="24"/>
        </w:rPr>
        <w:t>ик и Белащица чрез асфалтов път;</w:t>
      </w:r>
    </w:p>
    <w:p w14:paraId="76AB1377" w14:textId="7EB510DD" w:rsidR="00494DD7" w:rsidRPr="001375C1" w:rsidRDefault="006156E6" w:rsidP="006156E6">
      <w:pPr>
        <w:pStyle w:val="a4"/>
        <w:spacing w:after="0" w:line="324" w:lineRule="auto"/>
        <w:ind w:left="0" w:firstLine="709"/>
        <w:jc w:val="both"/>
        <w:rPr>
          <w:rFonts w:ascii="Times New Roman" w:hAnsi="Times New Roman"/>
          <w:sz w:val="24"/>
          <w:szCs w:val="24"/>
        </w:rPr>
      </w:pPr>
      <w:r w:rsidRPr="001375C1">
        <w:rPr>
          <w:rFonts w:ascii="Times New Roman" w:hAnsi="Times New Roman"/>
          <w:sz w:val="24"/>
          <w:szCs w:val="24"/>
        </w:rPr>
        <w:lastRenderedPageBreak/>
        <w:t>- В</w:t>
      </w:r>
      <w:r w:rsidR="00494DD7" w:rsidRPr="001375C1">
        <w:rPr>
          <w:rFonts w:ascii="Times New Roman" w:hAnsi="Times New Roman"/>
          <w:sz w:val="24"/>
          <w:szCs w:val="24"/>
        </w:rPr>
        <w:t xml:space="preserve"> съседство няма обекти подлежащи на защита;</w:t>
      </w:r>
    </w:p>
    <w:p w14:paraId="1C16C31B" w14:textId="69C74054" w:rsidR="00494DD7" w:rsidRPr="001375C1" w:rsidRDefault="00494DD7" w:rsidP="006156E6">
      <w:pPr>
        <w:pStyle w:val="a4"/>
        <w:spacing w:after="0" w:line="324" w:lineRule="auto"/>
        <w:ind w:left="0" w:firstLine="709"/>
        <w:jc w:val="both"/>
        <w:rPr>
          <w:rFonts w:ascii="Times New Roman" w:hAnsi="Times New Roman"/>
          <w:sz w:val="24"/>
          <w:szCs w:val="24"/>
        </w:rPr>
      </w:pPr>
      <w:r w:rsidRPr="001375C1">
        <w:rPr>
          <w:rFonts w:ascii="Times New Roman" w:hAnsi="Times New Roman"/>
          <w:sz w:val="24"/>
          <w:szCs w:val="24"/>
        </w:rPr>
        <w:t xml:space="preserve">- </w:t>
      </w:r>
      <w:r w:rsidR="006156E6" w:rsidRPr="001375C1">
        <w:rPr>
          <w:rFonts w:ascii="Times New Roman" w:hAnsi="Times New Roman"/>
          <w:sz w:val="24"/>
          <w:szCs w:val="24"/>
        </w:rPr>
        <w:t>Т</w:t>
      </w:r>
      <w:r w:rsidRPr="001375C1">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1375C1" w:rsidRDefault="00494DD7" w:rsidP="006156E6">
      <w:pPr>
        <w:pStyle w:val="a4"/>
        <w:spacing w:after="0" w:line="324" w:lineRule="auto"/>
        <w:ind w:left="0" w:firstLine="708"/>
        <w:jc w:val="both"/>
        <w:rPr>
          <w:rFonts w:ascii="Times New Roman" w:hAnsi="Times New Roman"/>
          <w:sz w:val="24"/>
          <w:szCs w:val="24"/>
        </w:rPr>
      </w:pPr>
      <w:r w:rsidRPr="001375C1">
        <w:rPr>
          <w:rFonts w:ascii="Times New Roman" w:hAnsi="Times New Roman"/>
          <w:sz w:val="24"/>
          <w:szCs w:val="24"/>
        </w:rPr>
        <w:t xml:space="preserve">- </w:t>
      </w:r>
      <w:r w:rsidR="006156E6" w:rsidRPr="001375C1">
        <w:rPr>
          <w:rFonts w:ascii="Times New Roman" w:hAnsi="Times New Roman"/>
          <w:sz w:val="24"/>
          <w:szCs w:val="24"/>
        </w:rPr>
        <w:t>В</w:t>
      </w:r>
      <w:r w:rsidR="001E74CA" w:rsidRPr="001375C1">
        <w:rPr>
          <w:rFonts w:ascii="Times New Roman" w:hAnsi="Times New Roman"/>
          <w:sz w:val="24"/>
          <w:szCs w:val="24"/>
        </w:rPr>
        <w:t xml:space="preserve"> близост има </w:t>
      </w:r>
      <w:r w:rsidRPr="001375C1">
        <w:rPr>
          <w:rFonts w:ascii="Times New Roman" w:hAnsi="Times New Roman"/>
          <w:sz w:val="24"/>
          <w:szCs w:val="24"/>
        </w:rPr>
        <w:t xml:space="preserve">добре изградена </w:t>
      </w:r>
      <w:r w:rsidR="001E74CA" w:rsidRPr="001375C1">
        <w:rPr>
          <w:rFonts w:ascii="Times New Roman" w:hAnsi="Times New Roman"/>
          <w:sz w:val="24"/>
          <w:szCs w:val="24"/>
        </w:rPr>
        <w:t xml:space="preserve">и функционираща </w:t>
      </w:r>
      <w:r w:rsidRPr="001375C1">
        <w:rPr>
          <w:rFonts w:ascii="Times New Roman" w:hAnsi="Times New Roman"/>
          <w:sz w:val="24"/>
          <w:szCs w:val="24"/>
        </w:rPr>
        <w:t>инфраструктура;</w:t>
      </w:r>
    </w:p>
    <w:p w14:paraId="4518434C" w14:textId="51E867F3" w:rsidR="00494DD7" w:rsidRPr="001375C1" w:rsidRDefault="00494DD7" w:rsidP="006156E6">
      <w:pPr>
        <w:pStyle w:val="a4"/>
        <w:spacing w:after="0" w:line="324" w:lineRule="auto"/>
        <w:ind w:left="0" w:firstLine="708"/>
        <w:jc w:val="both"/>
        <w:rPr>
          <w:rFonts w:ascii="Times New Roman" w:hAnsi="Times New Roman"/>
          <w:sz w:val="24"/>
          <w:szCs w:val="24"/>
        </w:rPr>
      </w:pPr>
      <w:r w:rsidRPr="001375C1">
        <w:rPr>
          <w:rFonts w:ascii="Times New Roman" w:hAnsi="Times New Roman"/>
          <w:sz w:val="24"/>
          <w:szCs w:val="24"/>
        </w:rPr>
        <w:t xml:space="preserve">- </w:t>
      </w:r>
      <w:r w:rsidR="006156E6" w:rsidRPr="001375C1">
        <w:rPr>
          <w:rFonts w:ascii="Times New Roman" w:hAnsi="Times New Roman"/>
          <w:sz w:val="24"/>
          <w:szCs w:val="24"/>
        </w:rPr>
        <w:t>Р</w:t>
      </w:r>
      <w:r w:rsidRPr="001375C1">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1375C1">
        <w:rPr>
          <w:rFonts w:ascii="Times New Roman" w:hAnsi="Times New Roman"/>
          <w:sz w:val="24"/>
          <w:szCs w:val="24"/>
        </w:rPr>
        <w:t>.</w:t>
      </w:r>
    </w:p>
    <w:p w14:paraId="2FEA7776" w14:textId="77777777" w:rsidR="00624E67" w:rsidRPr="00C05CC7" w:rsidRDefault="00624E67" w:rsidP="006156E6">
      <w:pPr>
        <w:pStyle w:val="a4"/>
        <w:spacing w:after="0" w:line="324" w:lineRule="auto"/>
        <w:ind w:left="0" w:firstLine="708"/>
        <w:jc w:val="both"/>
        <w:rPr>
          <w:rFonts w:ascii="Times New Roman" w:hAnsi="Times New Roman"/>
          <w:color w:val="FF0000"/>
          <w:sz w:val="24"/>
          <w:szCs w:val="24"/>
          <w:highlight w:val="green"/>
        </w:rPr>
      </w:pPr>
    </w:p>
    <w:p w14:paraId="7EC92E70" w14:textId="77777777" w:rsidR="009E1DA6" w:rsidRPr="001375C1" w:rsidRDefault="009E1DA6" w:rsidP="006156E6">
      <w:pPr>
        <w:widowControl w:val="0"/>
        <w:autoSpaceDE w:val="0"/>
        <w:autoSpaceDN w:val="0"/>
        <w:adjustRightInd w:val="0"/>
        <w:spacing w:after="0" w:line="324" w:lineRule="auto"/>
        <w:jc w:val="both"/>
        <w:rPr>
          <w:rFonts w:ascii="Times New Roman" w:hAnsi="Times New Roman"/>
          <w:b/>
          <w:sz w:val="24"/>
          <w:szCs w:val="24"/>
          <w:lang w:val="bg-BG"/>
        </w:rPr>
      </w:pPr>
      <w:r w:rsidRPr="001375C1">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07076CD6" w14:textId="77777777" w:rsidR="00040F15" w:rsidRPr="001375C1" w:rsidRDefault="00040F15" w:rsidP="006156E6">
      <w:pPr>
        <w:spacing w:after="0" w:line="324" w:lineRule="auto"/>
        <w:ind w:firstLine="709"/>
        <w:jc w:val="both"/>
        <w:rPr>
          <w:rFonts w:ascii="Times New Roman" w:eastAsia="Calibri" w:hAnsi="Times New Roman"/>
          <w:sz w:val="24"/>
          <w:szCs w:val="24"/>
          <w:lang w:val="bg-BG"/>
        </w:rPr>
      </w:pPr>
      <w:r w:rsidRPr="001375C1">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14:paraId="333D91FB" w14:textId="042CD265" w:rsidR="0067769C" w:rsidRPr="00C05CC7" w:rsidRDefault="00C05CC7" w:rsidP="00D326A3">
      <w:pPr>
        <w:spacing w:after="0" w:line="319" w:lineRule="auto"/>
        <w:jc w:val="center"/>
        <w:rPr>
          <w:rFonts w:ascii="Times New Roman" w:eastAsia="Calibri" w:hAnsi="Times New Roman"/>
          <w:noProof/>
          <w:sz w:val="24"/>
          <w:szCs w:val="24"/>
          <w:lang w:val="bg-BG" w:eastAsia="bg-BG"/>
        </w:rPr>
      </w:pPr>
      <w:r w:rsidRPr="00C05CC7">
        <w:rPr>
          <w:rFonts w:ascii="Times New Roman" w:eastAsia="Calibri" w:hAnsi="Times New Roman"/>
          <w:noProof/>
          <w:sz w:val="24"/>
          <w:szCs w:val="24"/>
          <w:lang w:val="bg-BG" w:eastAsia="bg-BG"/>
        </w:rPr>
        <w:drawing>
          <wp:inline distT="0" distB="0" distL="0" distR="0" wp14:anchorId="45C19B5D" wp14:editId="01E68945">
            <wp:extent cx="6115050" cy="3971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971925"/>
                    </a:xfrm>
                    <a:prstGeom prst="rect">
                      <a:avLst/>
                    </a:prstGeom>
                    <a:noFill/>
                    <a:ln>
                      <a:noFill/>
                    </a:ln>
                  </pic:spPr>
                </pic:pic>
              </a:graphicData>
            </a:graphic>
          </wp:inline>
        </w:drawing>
      </w:r>
    </w:p>
    <w:p w14:paraId="5C1628F7" w14:textId="77777777" w:rsidR="002F13ED" w:rsidRPr="001F7A89" w:rsidRDefault="002F13ED" w:rsidP="00161D70">
      <w:pPr>
        <w:spacing w:after="0" w:line="319" w:lineRule="auto"/>
        <w:ind w:firstLine="709"/>
        <w:jc w:val="both"/>
        <w:rPr>
          <w:rFonts w:ascii="Times New Roman" w:eastAsia="Calibri" w:hAnsi="Times New Roman"/>
          <w:color w:val="FF0000"/>
          <w:sz w:val="24"/>
          <w:szCs w:val="24"/>
          <w:highlight w:val="green"/>
          <w:lang w:val="bg-BG"/>
        </w:rPr>
      </w:pPr>
    </w:p>
    <w:p w14:paraId="592E8351" w14:textId="5022493E" w:rsidR="00040F15" w:rsidRPr="00C602BA" w:rsidRDefault="00040F15" w:rsidP="00CB5DB4">
      <w:pPr>
        <w:spacing w:after="0" w:line="329" w:lineRule="auto"/>
        <w:ind w:firstLine="709"/>
        <w:jc w:val="both"/>
        <w:rPr>
          <w:rFonts w:ascii="Times New Roman" w:hAnsi="Times New Roman"/>
          <w:sz w:val="24"/>
          <w:szCs w:val="24"/>
          <w:lang w:val="bg-BG"/>
        </w:rPr>
      </w:pPr>
      <w:r w:rsidRPr="00C602BA">
        <w:rPr>
          <w:rFonts w:ascii="Times New Roman" w:eastAsia="Calibri" w:hAnsi="Times New Roman"/>
          <w:sz w:val="24"/>
          <w:szCs w:val="24"/>
        </w:rPr>
        <w:t xml:space="preserve">Реализацията на инвестиционното предложение за </w:t>
      </w:r>
      <w:r w:rsidR="003312D8" w:rsidRPr="00C602BA">
        <w:rPr>
          <w:rFonts w:ascii="Times New Roman" w:eastAsia="Calibri" w:hAnsi="Times New Roman"/>
          <w:sz w:val="24"/>
          <w:szCs w:val="24"/>
          <w:lang w:val="bg-BG"/>
        </w:rPr>
        <w:t xml:space="preserve">жилищно строителство в новообразувани УПИ </w:t>
      </w:r>
      <w:r w:rsidRPr="00C602BA">
        <w:rPr>
          <w:rFonts w:ascii="Times New Roman" w:eastAsia="Calibri" w:hAnsi="Times New Roman"/>
          <w:sz w:val="24"/>
          <w:szCs w:val="24"/>
        </w:rPr>
        <w:t xml:space="preserve">ще се осъществи в </w:t>
      </w:r>
      <w:r w:rsidR="003312D8" w:rsidRPr="00C602BA">
        <w:rPr>
          <w:rFonts w:ascii="Times New Roman" w:hAnsi="Times New Roman"/>
          <w:sz w:val="24"/>
          <w:szCs w:val="24"/>
        </w:rPr>
        <w:t xml:space="preserve">поземлен имот с </w:t>
      </w:r>
      <w:r w:rsidR="00C602BA" w:rsidRPr="00C602BA">
        <w:rPr>
          <w:rFonts w:ascii="Times New Roman" w:eastAsia="Calibri" w:hAnsi="Times New Roman"/>
          <w:sz w:val="24"/>
          <w:szCs w:val="24"/>
        </w:rPr>
        <w:t>03304.14.110 по кадастралната карта и кадастралните регистри на с. Белащица, местност „Свети Никола“, Община „Родопи“, Област Пловдив</w:t>
      </w:r>
      <w:r w:rsidR="00970AC7" w:rsidRPr="00C602BA">
        <w:rPr>
          <w:rFonts w:ascii="Times New Roman" w:eastAsia="Calibri" w:hAnsi="Times New Roman"/>
          <w:sz w:val="24"/>
          <w:szCs w:val="24"/>
          <w:lang w:val="bg-BG"/>
        </w:rPr>
        <w:t xml:space="preserve"> след промяна на предназначението </w:t>
      </w:r>
      <w:r w:rsidR="007E6ADC" w:rsidRPr="00C602BA">
        <w:rPr>
          <w:rFonts w:ascii="Times New Roman" w:eastAsia="Calibri" w:hAnsi="Times New Roman"/>
          <w:sz w:val="24"/>
          <w:szCs w:val="24"/>
          <w:lang w:val="bg-BG"/>
        </w:rPr>
        <w:t>му</w:t>
      </w:r>
      <w:r w:rsidR="00970AC7" w:rsidRPr="00C602BA">
        <w:rPr>
          <w:rFonts w:ascii="Times New Roman" w:eastAsia="Calibri" w:hAnsi="Times New Roman"/>
          <w:sz w:val="24"/>
          <w:szCs w:val="24"/>
          <w:lang w:val="bg-BG"/>
        </w:rPr>
        <w:t xml:space="preserve">, в съответствие </w:t>
      </w:r>
      <w:r w:rsidR="00970AC7" w:rsidRPr="00C602BA">
        <w:rPr>
          <w:rFonts w:ascii="Times New Roman" w:hAnsi="Times New Roman"/>
          <w:sz w:val="24"/>
          <w:szCs w:val="24"/>
        </w:rPr>
        <w:t>изискванията на ЗОЗЗ и ППЗОЗЗ за неземеделски нужди.</w:t>
      </w:r>
    </w:p>
    <w:p w14:paraId="6870905E" w14:textId="7BCF977A" w:rsidR="00060A77" w:rsidRPr="006441BA" w:rsidRDefault="00060A77" w:rsidP="00CB5DB4">
      <w:pPr>
        <w:spacing w:after="0" w:line="329" w:lineRule="auto"/>
        <w:ind w:firstLine="709"/>
        <w:jc w:val="both"/>
        <w:rPr>
          <w:rFonts w:ascii="Times New Roman" w:hAnsi="Times New Roman"/>
          <w:sz w:val="24"/>
          <w:szCs w:val="24"/>
          <w:lang w:val="bg-BG"/>
        </w:rPr>
      </w:pPr>
      <w:r w:rsidRPr="006441BA">
        <w:rPr>
          <w:rFonts w:ascii="Times New Roman" w:hAnsi="Times New Roman"/>
          <w:sz w:val="24"/>
          <w:szCs w:val="24"/>
          <w:lang w:val="bg-BG"/>
        </w:rPr>
        <w:t xml:space="preserve">Общата площ на имота е </w:t>
      </w:r>
      <w:r w:rsidR="006441BA" w:rsidRPr="006441BA">
        <w:rPr>
          <w:rFonts w:ascii="Times New Roman" w:eastAsia="Calibri" w:hAnsi="Times New Roman"/>
          <w:sz w:val="24"/>
          <w:szCs w:val="24"/>
          <w:lang w:val="bg-BG"/>
        </w:rPr>
        <w:t>6894</w:t>
      </w:r>
      <w:r w:rsidRPr="006441BA">
        <w:rPr>
          <w:rFonts w:ascii="Times New Roman" w:hAnsi="Times New Roman"/>
          <w:sz w:val="24"/>
          <w:szCs w:val="24"/>
        </w:rPr>
        <w:t xml:space="preserve"> кв.м</w:t>
      </w:r>
      <w:r w:rsidRPr="006441BA">
        <w:rPr>
          <w:rFonts w:ascii="Times New Roman" w:hAnsi="Times New Roman"/>
          <w:sz w:val="24"/>
          <w:szCs w:val="24"/>
          <w:lang w:val="bg-BG"/>
        </w:rPr>
        <w:t>, с трайно предназначение на територията: Земеделска и начин на трайно ползване: Нива.</w:t>
      </w:r>
    </w:p>
    <w:p w14:paraId="415F4D1A" w14:textId="0E007877" w:rsidR="00FB3A46" w:rsidRPr="006441BA" w:rsidRDefault="000F4988" w:rsidP="00CB5DB4">
      <w:pPr>
        <w:spacing w:after="0" w:line="329" w:lineRule="auto"/>
        <w:ind w:firstLine="709"/>
        <w:jc w:val="both"/>
        <w:rPr>
          <w:rFonts w:ascii="Times New Roman" w:hAnsi="Times New Roman"/>
          <w:sz w:val="24"/>
          <w:szCs w:val="24"/>
          <w:lang w:val="bg-BG"/>
        </w:rPr>
      </w:pPr>
      <w:r w:rsidRPr="006441BA">
        <w:rPr>
          <w:rFonts w:ascii="Times New Roman" w:hAnsi="Times New Roman"/>
          <w:sz w:val="24"/>
          <w:szCs w:val="24"/>
          <w:lang w:val="bg-BG"/>
        </w:rPr>
        <w:t xml:space="preserve">От представеното писмо № </w:t>
      </w:r>
      <w:r w:rsidR="00625D94" w:rsidRPr="006441BA">
        <w:rPr>
          <w:rFonts w:ascii="Times New Roman" w:hAnsi="Times New Roman"/>
          <w:sz w:val="24"/>
          <w:szCs w:val="24"/>
          <w:lang w:val="bg-BG"/>
        </w:rPr>
        <w:t>ОВОС-</w:t>
      </w:r>
      <w:r w:rsidR="00527F3E" w:rsidRPr="006441BA">
        <w:rPr>
          <w:rFonts w:ascii="Times New Roman" w:hAnsi="Times New Roman"/>
          <w:sz w:val="24"/>
          <w:szCs w:val="24"/>
          <w:lang w:val="bg-BG"/>
        </w:rPr>
        <w:t>1</w:t>
      </w:r>
      <w:r w:rsidR="006441BA" w:rsidRPr="006441BA">
        <w:rPr>
          <w:rFonts w:ascii="Times New Roman" w:hAnsi="Times New Roman"/>
          <w:sz w:val="24"/>
          <w:szCs w:val="24"/>
          <w:lang w:val="bg-BG"/>
        </w:rPr>
        <w:t>124</w:t>
      </w:r>
      <w:r w:rsidR="00AF0A6E" w:rsidRPr="006441BA">
        <w:rPr>
          <w:rFonts w:ascii="Times New Roman" w:hAnsi="Times New Roman"/>
          <w:sz w:val="24"/>
          <w:szCs w:val="24"/>
          <w:lang w:val="bg-BG"/>
        </w:rPr>
        <w:t>-</w:t>
      </w:r>
      <w:r w:rsidR="00625D94" w:rsidRPr="006441BA">
        <w:rPr>
          <w:rFonts w:ascii="Times New Roman" w:hAnsi="Times New Roman"/>
          <w:sz w:val="24"/>
          <w:szCs w:val="24"/>
          <w:lang w:val="bg-BG"/>
        </w:rPr>
        <w:t>5</w:t>
      </w:r>
      <w:r w:rsidR="00AF0A6E" w:rsidRPr="006441BA">
        <w:rPr>
          <w:rFonts w:ascii="Times New Roman" w:hAnsi="Times New Roman"/>
          <w:sz w:val="24"/>
          <w:szCs w:val="24"/>
          <w:lang w:val="bg-BG"/>
        </w:rPr>
        <w:t xml:space="preserve"> / </w:t>
      </w:r>
      <w:r w:rsidR="00671D1E" w:rsidRPr="006441BA">
        <w:rPr>
          <w:rFonts w:ascii="Times New Roman" w:hAnsi="Times New Roman"/>
          <w:sz w:val="24"/>
          <w:szCs w:val="24"/>
          <w:lang w:val="bg-BG"/>
        </w:rPr>
        <w:t>2</w:t>
      </w:r>
      <w:r w:rsidR="006441BA" w:rsidRPr="006441BA">
        <w:rPr>
          <w:rFonts w:ascii="Times New Roman" w:hAnsi="Times New Roman"/>
          <w:sz w:val="24"/>
          <w:szCs w:val="24"/>
          <w:lang w:val="bg-BG"/>
        </w:rPr>
        <w:t>3</w:t>
      </w:r>
      <w:r w:rsidR="00671D1E" w:rsidRPr="006441BA">
        <w:rPr>
          <w:rFonts w:ascii="Times New Roman" w:hAnsi="Times New Roman"/>
          <w:sz w:val="24"/>
          <w:szCs w:val="24"/>
          <w:lang w:val="bg-BG"/>
        </w:rPr>
        <w:t>.0</w:t>
      </w:r>
      <w:r w:rsidR="006441BA" w:rsidRPr="006441BA">
        <w:rPr>
          <w:rFonts w:ascii="Times New Roman" w:hAnsi="Times New Roman"/>
          <w:sz w:val="24"/>
          <w:szCs w:val="24"/>
          <w:lang w:val="bg-BG"/>
        </w:rPr>
        <w:t>5</w:t>
      </w:r>
      <w:r w:rsidRPr="006441BA">
        <w:rPr>
          <w:rFonts w:ascii="Times New Roman" w:hAnsi="Times New Roman"/>
          <w:sz w:val="24"/>
          <w:szCs w:val="24"/>
          <w:lang w:val="bg-BG"/>
        </w:rPr>
        <w:t>.20</w:t>
      </w:r>
      <w:r w:rsidR="00105567" w:rsidRPr="006441BA">
        <w:rPr>
          <w:rFonts w:ascii="Times New Roman" w:hAnsi="Times New Roman"/>
          <w:sz w:val="24"/>
          <w:szCs w:val="24"/>
          <w:lang w:val="bg-BG"/>
        </w:rPr>
        <w:t>2</w:t>
      </w:r>
      <w:r w:rsidR="00671D1E" w:rsidRPr="006441BA">
        <w:rPr>
          <w:rFonts w:ascii="Times New Roman" w:hAnsi="Times New Roman"/>
          <w:sz w:val="24"/>
          <w:szCs w:val="24"/>
          <w:lang w:val="bg-BG"/>
        </w:rPr>
        <w:t>2</w:t>
      </w:r>
      <w:r w:rsidRPr="006441BA">
        <w:rPr>
          <w:rFonts w:ascii="Times New Roman" w:hAnsi="Times New Roman"/>
          <w:sz w:val="24"/>
          <w:szCs w:val="24"/>
          <w:lang w:val="bg-BG"/>
        </w:rPr>
        <w:t xml:space="preserve">г., издадено от Регионална инспекция – Пловдив при МОСВ, е видно, че имотът, предмет на </w:t>
      </w:r>
      <w:r w:rsidR="00AF0A6E" w:rsidRPr="006441BA">
        <w:rPr>
          <w:rFonts w:ascii="Times New Roman" w:hAnsi="Times New Roman"/>
          <w:sz w:val="24"/>
          <w:szCs w:val="24"/>
          <w:lang w:val="bg-BG"/>
        </w:rPr>
        <w:t xml:space="preserve">инвестиционното </w:t>
      </w:r>
      <w:r w:rsidR="00AF0A6E" w:rsidRPr="006441BA">
        <w:rPr>
          <w:rFonts w:ascii="Times New Roman" w:hAnsi="Times New Roman"/>
          <w:sz w:val="24"/>
          <w:szCs w:val="24"/>
          <w:lang w:val="bg-BG"/>
        </w:rPr>
        <w:lastRenderedPageBreak/>
        <w:t>предложение</w:t>
      </w:r>
      <w:r w:rsidRPr="006441BA">
        <w:rPr>
          <w:rFonts w:ascii="Times New Roman" w:hAnsi="Times New Roman"/>
          <w:sz w:val="24"/>
          <w:szCs w:val="24"/>
          <w:lang w:val="bg-BG"/>
        </w:rPr>
        <w:t>, не попада в границите на защитени зони</w:t>
      </w:r>
      <w:r w:rsidR="00AF0A6E" w:rsidRPr="006441BA">
        <w:rPr>
          <w:rFonts w:ascii="Times New Roman" w:hAnsi="Times New Roman"/>
          <w:sz w:val="24"/>
          <w:szCs w:val="24"/>
          <w:lang w:val="bg-BG"/>
        </w:rPr>
        <w:t xml:space="preserve"> от Европейската екологична мрежа „НАТУРА 2000“. Най – близко разположената защитена зона Европейската екологична мрежа „НАТУРА 2000“ е </w:t>
      </w:r>
      <w:r w:rsidR="008132CF" w:rsidRPr="006441BA">
        <w:rPr>
          <w:rFonts w:ascii="Times New Roman" w:hAnsi="Times New Roman"/>
          <w:sz w:val="24"/>
          <w:szCs w:val="24"/>
          <w:lang w:val="bg-BG"/>
        </w:rPr>
        <w:t>BG0001033 „Брестовица“</w:t>
      </w:r>
      <w:r w:rsidRPr="006441BA">
        <w:rPr>
          <w:rFonts w:ascii="Times New Roman" w:hAnsi="Times New Roman"/>
          <w:sz w:val="24"/>
          <w:szCs w:val="24"/>
          <w:lang w:val="bg-BG"/>
        </w:rPr>
        <w:t xml:space="preserve">.  </w:t>
      </w:r>
    </w:p>
    <w:p w14:paraId="2CAF8FFA" w14:textId="77777777" w:rsidR="001A650C" w:rsidRPr="006441BA" w:rsidRDefault="001A650C" w:rsidP="00CB5DB4">
      <w:pPr>
        <w:spacing w:after="0" w:line="329" w:lineRule="auto"/>
        <w:ind w:firstLine="709"/>
        <w:jc w:val="both"/>
        <w:rPr>
          <w:rFonts w:ascii="Times New Roman" w:hAnsi="Times New Roman"/>
          <w:sz w:val="24"/>
          <w:szCs w:val="24"/>
          <w:lang w:val="bg-BG"/>
        </w:rPr>
      </w:pPr>
      <w:r w:rsidRPr="006441BA">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726C8087" w14:textId="2D46BCC7" w:rsidR="00527F3E" w:rsidRPr="006441BA" w:rsidRDefault="00527F3E" w:rsidP="00CB5DB4">
      <w:pPr>
        <w:spacing w:after="0" w:line="329" w:lineRule="auto"/>
        <w:ind w:firstLine="709"/>
        <w:jc w:val="both"/>
        <w:rPr>
          <w:rFonts w:ascii="Times New Roman" w:hAnsi="Times New Roman"/>
          <w:sz w:val="24"/>
          <w:szCs w:val="24"/>
          <w:lang w:val="bg-BG"/>
        </w:rPr>
      </w:pPr>
      <w:r w:rsidRPr="006441BA">
        <w:rPr>
          <w:rFonts w:ascii="Times New Roman" w:hAnsi="Times New Roman"/>
          <w:sz w:val="24"/>
          <w:szCs w:val="24"/>
          <w:lang w:val="bg-BG"/>
        </w:rPr>
        <w:t xml:space="preserve">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w:t>
      </w:r>
      <w:r w:rsidR="00871931" w:rsidRPr="006441BA">
        <w:rPr>
          <w:rFonts w:ascii="Times New Roman" w:hAnsi="Times New Roman"/>
          <w:sz w:val="24"/>
          <w:szCs w:val="24"/>
          <w:lang w:val="bg-BG"/>
        </w:rPr>
        <w:t xml:space="preserve">- гори от Platanus orientalis </w:t>
      </w:r>
      <w:r w:rsidRPr="006441BA">
        <w:rPr>
          <w:rFonts w:ascii="Times New Roman" w:hAnsi="Times New Roman"/>
          <w:sz w:val="24"/>
          <w:szCs w:val="24"/>
          <w:lang w:val="bg-BG"/>
        </w:rPr>
        <w:t xml:space="preserve">в планините, обграждащи Горнотракийската низина. </w:t>
      </w:r>
    </w:p>
    <w:p w14:paraId="0CC0F663" w14:textId="77777777" w:rsidR="00A53F92" w:rsidRPr="006441BA" w:rsidRDefault="00A53F92" w:rsidP="00161D70">
      <w:pPr>
        <w:spacing w:after="0" w:line="319" w:lineRule="auto"/>
        <w:ind w:firstLine="709"/>
        <w:jc w:val="both"/>
        <w:rPr>
          <w:rFonts w:ascii="Times New Roman" w:hAnsi="Times New Roman"/>
          <w:color w:val="FF0000"/>
          <w:sz w:val="24"/>
          <w:szCs w:val="24"/>
          <w:lang w:val="bg-BG"/>
        </w:rPr>
      </w:pPr>
      <w:r w:rsidRPr="006441BA">
        <w:rPr>
          <w:noProof/>
          <w:color w:val="FF0000"/>
          <w:lang w:val="bg-BG" w:eastAsia="bg-BG"/>
        </w:rPr>
        <w:drawing>
          <wp:inline distT="0" distB="0" distL="0" distR="0" wp14:anchorId="32C00B7F" wp14:editId="2B418817">
            <wp:extent cx="4947557" cy="3848100"/>
            <wp:effectExtent l="0" t="0" r="571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7557" cy="3848100"/>
                    </a:xfrm>
                    <a:prstGeom prst="rect">
                      <a:avLst/>
                    </a:prstGeom>
                    <a:noFill/>
                    <a:ln>
                      <a:noFill/>
                    </a:ln>
                  </pic:spPr>
                </pic:pic>
              </a:graphicData>
            </a:graphic>
          </wp:inline>
        </w:drawing>
      </w:r>
    </w:p>
    <w:p w14:paraId="6E2EEAE6" w14:textId="77777777" w:rsidR="00346440" w:rsidRPr="006441BA" w:rsidRDefault="00346440" w:rsidP="00AC1816">
      <w:pPr>
        <w:spacing w:after="0" w:line="329" w:lineRule="auto"/>
        <w:ind w:firstLine="709"/>
        <w:jc w:val="both"/>
        <w:rPr>
          <w:rFonts w:ascii="Times New Roman" w:hAnsi="Times New Roman"/>
          <w:sz w:val="24"/>
          <w:szCs w:val="24"/>
          <w:lang w:val="bg-BG"/>
        </w:rPr>
      </w:pPr>
      <w:r w:rsidRPr="006441BA">
        <w:rPr>
          <w:rFonts w:ascii="Times New Roman" w:hAnsi="Times New Roman"/>
          <w:b/>
          <w:sz w:val="24"/>
          <w:szCs w:val="24"/>
          <w:lang w:val="bg-BG"/>
        </w:rPr>
        <w:t>Цели на опазване са:</w:t>
      </w:r>
      <w:r w:rsidRPr="006441BA">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47AE379" w14:textId="77777777" w:rsidR="00C41B69" w:rsidRPr="006441BA" w:rsidRDefault="00C41B69" w:rsidP="00AC1816">
      <w:pPr>
        <w:spacing w:after="0" w:line="329" w:lineRule="auto"/>
        <w:ind w:firstLine="709"/>
        <w:jc w:val="both"/>
        <w:rPr>
          <w:rFonts w:ascii="Times New Roman" w:hAnsi="Times New Roman"/>
          <w:b/>
          <w:sz w:val="24"/>
          <w:szCs w:val="24"/>
          <w:lang w:val="bg-BG"/>
        </w:rPr>
      </w:pPr>
    </w:p>
    <w:p w14:paraId="649011CA" w14:textId="77777777" w:rsidR="00DD3E68" w:rsidRPr="006441BA" w:rsidRDefault="00F56761" w:rsidP="00AC1816">
      <w:pPr>
        <w:spacing w:after="0" w:line="329" w:lineRule="auto"/>
        <w:ind w:firstLine="709"/>
        <w:jc w:val="both"/>
        <w:rPr>
          <w:rFonts w:ascii="Times New Roman" w:hAnsi="Times New Roman"/>
          <w:sz w:val="24"/>
          <w:szCs w:val="24"/>
          <w:lang w:val="bg-BG"/>
        </w:rPr>
      </w:pPr>
      <w:r w:rsidRPr="006441BA">
        <w:rPr>
          <w:rFonts w:ascii="Times New Roman" w:hAnsi="Times New Roman"/>
          <w:b/>
          <w:sz w:val="24"/>
          <w:szCs w:val="24"/>
          <w:lang w:val="bg-BG"/>
        </w:rPr>
        <w:t xml:space="preserve">Предмет на защита на защитената зона са: </w:t>
      </w:r>
    </w:p>
    <w:p w14:paraId="64960F40" w14:textId="77777777" w:rsidR="00DD3E68" w:rsidRPr="006441BA" w:rsidRDefault="00F56761" w:rsidP="00AC1816">
      <w:pPr>
        <w:spacing w:after="0" w:line="329" w:lineRule="auto"/>
        <w:ind w:firstLine="709"/>
        <w:jc w:val="both"/>
        <w:rPr>
          <w:rFonts w:ascii="Times New Roman" w:hAnsi="Times New Roman"/>
          <w:sz w:val="24"/>
          <w:szCs w:val="24"/>
          <w:lang w:val="bg-BG"/>
        </w:rPr>
      </w:pPr>
      <w:r w:rsidRPr="006441BA">
        <w:rPr>
          <w:rFonts w:ascii="Times New Roman" w:hAnsi="Times New Roman"/>
          <w:sz w:val="24"/>
          <w:szCs w:val="24"/>
          <w:lang w:val="bg-BG"/>
        </w:rPr>
        <w:lastRenderedPageBreak/>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4E132" w14:textId="04E23DC5" w:rsidR="00DD3E68" w:rsidRPr="006441BA" w:rsidRDefault="00F56761" w:rsidP="00AC1816">
      <w:pPr>
        <w:spacing w:after="0" w:line="329" w:lineRule="auto"/>
        <w:ind w:firstLine="709"/>
        <w:jc w:val="both"/>
        <w:rPr>
          <w:rFonts w:ascii="Times New Roman" w:hAnsi="Times New Roman"/>
          <w:sz w:val="24"/>
          <w:szCs w:val="24"/>
          <w:lang w:val="bg-BG"/>
        </w:rPr>
      </w:pPr>
      <w:r w:rsidRPr="006441BA">
        <w:rPr>
          <w:rFonts w:ascii="Times New Roman" w:hAnsi="Times New Roman"/>
          <w:sz w:val="24"/>
          <w:szCs w:val="24"/>
          <w:lang w:val="bg-BG"/>
        </w:rPr>
        <w:t>БОЗАЙНИЦИ: Широкоух прилеп / Barbastella barbastellus/ Видра /Lutra lutra/ Дългоух нощник /Myotis bechsteini/ Дългопръст нощник / Myotis capaccinii/ Лалугер /Spermophilus citellus/</w:t>
      </w:r>
      <w:r w:rsidR="00DD3E68" w:rsidRPr="006441BA">
        <w:rPr>
          <w:rFonts w:ascii="Times New Roman" w:hAnsi="Times New Roman"/>
          <w:sz w:val="24"/>
          <w:szCs w:val="24"/>
          <w:lang w:val="bg-BG"/>
        </w:rPr>
        <w:t>.</w:t>
      </w:r>
      <w:r w:rsidRPr="006441BA">
        <w:rPr>
          <w:rFonts w:ascii="Times New Roman" w:hAnsi="Times New Roman"/>
          <w:sz w:val="24"/>
          <w:szCs w:val="24"/>
          <w:lang w:val="bg-BG"/>
        </w:rPr>
        <w:t xml:space="preserve"> </w:t>
      </w:r>
    </w:p>
    <w:p w14:paraId="1F674B84" w14:textId="77777777" w:rsidR="00A630A3" w:rsidRPr="006441BA" w:rsidRDefault="00F56761" w:rsidP="00AC1816">
      <w:pPr>
        <w:spacing w:after="0" w:line="329" w:lineRule="auto"/>
        <w:ind w:firstLine="709"/>
        <w:jc w:val="both"/>
        <w:rPr>
          <w:rFonts w:ascii="Times New Roman" w:hAnsi="Times New Roman"/>
          <w:sz w:val="24"/>
          <w:szCs w:val="24"/>
          <w:lang w:val="bg-BG"/>
        </w:rPr>
      </w:pPr>
      <w:r w:rsidRPr="006441BA">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18F65F03" w14:textId="58C8DB52" w:rsidR="00F56761" w:rsidRPr="006441BA" w:rsidRDefault="00F56761" w:rsidP="00AC1816">
      <w:pPr>
        <w:spacing w:after="0" w:line="329" w:lineRule="auto"/>
        <w:ind w:firstLine="709"/>
        <w:jc w:val="both"/>
        <w:rPr>
          <w:rFonts w:ascii="Times New Roman" w:hAnsi="Times New Roman"/>
          <w:sz w:val="24"/>
          <w:szCs w:val="24"/>
          <w:lang w:val="bg-BG"/>
        </w:rPr>
      </w:pPr>
      <w:r w:rsidRPr="006441BA">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69755725" w14:textId="77777777" w:rsidR="00C41B69" w:rsidRPr="001F7A89" w:rsidRDefault="00C41B69" w:rsidP="00AC1816">
      <w:pPr>
        <w:spacing w:after="0" w:line="329" w:lineRule="auto"/>
        <w:ind w:firstLine="709"/>
        <w:jc w:val="both"/>
        <w:rPr>
          <w:rFonts w:ascii="Times New Roman" w:eastAsia="Calibri" w:hAnsi="Times New Roman"/>
          <w:sz w:val="24"/>
          <w:szCs w:val="24"/>
          <w:highlight w:val="green"/>
          <w:lang w:val="bg-BG"/>
        </w:rPr>
      </w:pPr>
    </w:p>
    <w:p w14:paraId="3EA7A778" w14:textId="6C9F093D" w:rsidR="00A00EA1" w:rsidRPr="006441BA" w:rsidRDefault="00A00EA1" w:rsidP="00AC1816">
      <w:pPr>
        <w:spacing w:after="0" w:line="329" w:lineRule="auto"/>
        <w:ind w:firstLine="709"/>
        <w:jc w:val="both"/>
        <w:rPr>
          <w:rFonts w:ascii="Times New Roman" w:eastAsia="Calibri" w:hAnsi="Times New Roman"/>
          <w:sz w:val="24"/>
          <w:szCs w:val="24"/>
          <w:lang w:val="bg-BG"/>
        </w:rPr>
      </w:pPr>
      <w:r w:rsidRPr="006441BA">
        <w:rPr>
          <w:rFonts w:ascii="Times New Roman" w:eastAsia="Calibri" w:hAnsi="Times New Roman"/>
          <w:sz w:val="24"/>
          <w:szCs w:val="24"/>
          <w:lang w:val="bg-BG"/>
        </w:rPr>
        <w:t xml:space="preserve">Отстоянието на </w:t>
      </w:r>
      <w:r w:rsidRPr="006441BA">
        <w:rPr>
          <w:rFonts w:ascii="Times New Roman" w:hAnsi="Times New Roman"/>
          <w:sz w:val="24"/>
          <w:szCs w:val="24"/>
        </w:rPr>
        <w:t xml:space="preserve">поземлен имот с идентификатор </w:t>
      </w:r>
      <w:r w:rsidR="006441BA" w:rsidRPr="006441BA">
        <w:rPr>
          <w:rFonts w:ascii="Times New Roman" w:hAnsi="Times New Roman"/>
          <w:sz w:val="24"/>
          <w:szCs w:val="24"/>
        </w:rPr>
        <w:t xml:space="preserve">03304.14.110 </w:t>
      </w:r>
      <w:r w:rsidR="006441BA" w:rsidRPr="006441BA">
        <w:rPr>
          <w:rFonts w:ascii="Times New Roman" w:eastAsia="Calibri" w:hAnsi="Times New Roman"/>
          <w:sz w:val="24"/>
          <w:szCs w:val="24"/>
        </w:rPr>
        <w:t xml:space="preserve">по </w:t>
      </w:r>
      <w:r w:rsidR="006441BA" w:rsidRPr="006441BA">
        <w:rPr>
          <w:rFonts w:ascii="Times New Roman" w:eastAsia="Calibri" w:hAnsi="Times New Roman"/>
          <w:sz w:val="24"/>
          <w:szCs w:val="24"/>
          <w:lang w:val="bg-BG"/>
        </w:rPr>
        <w:t>КККР</w:t>
      </w:r>
      <w:r w:rsidR="006441BA" w:rsidRPr="006441BA">
        <w:rPr>
          <w:rFonts w:ascii="Times New Roman" w:eastAsia="Calibri" w:hAnsi="Times New Roman"/>
          <w:sz w:val="24"/>
          <w:szCs w:val="24"/>
        </w:rPr>
        <w:t xml:space="preserve"> на с. Белащица, местност „</w:t>
      </w:r>
      <w:r w:rsidR="006441BA" w:rsidRPr="006441BA">
        <w:rPr>
          <w:rFonts w:ascii="Times New Roman" w:hAnsi="Times New Roman"/>
          <w:sz w:val="24"/>
          <w:szCs w:val="24"/>
        </w:rPr>
        <w:t>Свети Никола</w:t>
      </w:r>
      <w:r w:rsidR="006441BA" w:rsidRPr="006441BA">
        <w:rPr>
          <w:rFonts w:ascii="Times New Roman" w:eastAsia="Calibri" w:hAnsi="Times New Roman"/>
          <w:sz w:val="24"/>
          <w:szCs w:val="24"/>
        </w:rPr>
        <w:t>“, Община „Родопи“, Област Пловдив</w:t>
      </w:r>
      <w:r w:rsidRPr="006441BA">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6441BA" w:rsidRPr="006441BA">
        <w:rPr>
          <w:rFonts w:ascii="Times New Roman" w:eastAsia="Calibri" w:hAnsi="Times New Roman"/>
          <w:sz w:val="24"/>
          <w:szCs w:val="24"/>
          <w:lang w:val="bg-BG"/>
        </w:rPr>
        <w:t>3</w:t>
      </w:r>
      <w:proofErr w:type="gramStart"/>
      <w:r w:rsidR="006441BA" w:rsidRPr="006441BA">
        <w:rPr>
          <w:rFonts w:ascii="Times New Roman" w:eastAsia="Calibri" w:hAnsi="Times New Roman"/>
          <w:sz w:val="24"/>
          <w:szCs w:val="24"/>
          <w:lang w:val="bg-BG"/>
        </w:rPr>
        <w:t>,32</w:t>
      </w:r>
      <w:proofErr w:type="gramEnd"/>
      <w:r w:rsidRPr="006441BA">
        <w:rPr>
          <w:rFonts w:ascii="Times New Roman" w:eastAsia="Calibri" w:hAnsi="Times New Roman"/>
          <w:sz w:val="24"/>
          <w:szCs w:val="24"/>
          <w:lang w:val="bg-BG"/>
        </w:rPr>
        <w:t xml:space="preserve"> км.</w:t>
      </w:r>
    </w:p>
    <w:p w14:paraId="40D074F8" w14:textId="77777777" w:rsidR="00D504F1" w:rsidRPr="006441BA" w:rsidRDefault="00D504F1" w:rsidP="00EC63EA">
      <w:pPr>
        <w:spacing w:after="0" w:line="319" w:lineRule="auto"/>
        <w:ind w:firstLine="709"/>
        <w:jc w:val="both"/>
        <w:rPr>
          <w:rFonts w:ascii="Times New Roman" w:hAnsi="Times New Roman"/>
          <w:color w:val="FF0000"/>
          <w:sz w:val="24"/>
          <w:szCs w:val="24"/>
          <w:lang w:val="bg-BG"/>
        </w:rPr>
      </w:pPr>
    </w:p>
    <w:p w14:paraId="182427C9" w14:textId="213AC22E" w:rsidR="00D326A3" w:rsidRPr="006441BA" w:rsidRDefault="006441BA" w:rsidP="00D504F1">
      <w:pPr>
        <w:spacing w:after="0" w:line="319" w:lineRule="auto"/>
        <w:jc w:val="center"/>
        <w:rPr>
          <w:rFonts w:ascii="Times New Roman" w:eastAsia="Calibri" w:hAnsi="Times New Roman"/>
          <w:color w:val="FF0000"/>
          <w:sz w:val="24"/>
          <w:szCs w:val="24"/>
        </w:rPr>
      </w:pPr>
      <w:r w:rsidRPr="006441BA">
        <w:rPr>
          <w:rFonts w:ascii="Times New Roman" w:eastAsia="Calibri" w:hAnsi="Times New Roman"/>
          <w:noProof/>
          <w:color w:val="FF0000"/>
          <w:sz w:val="24"/>
          <w:szCs w:val="24"/>
          <w:lang w:val="bg-BG" w:eastAsia="bg-BG"/>
        </w:rPr>
        <w:lastRenderedPageBreak/>
        <w:drawing>
          <wp:inline distT="0" distB="0" distL="0" distR="0" wp14:anchorId="0AB63163" wp14:editId="50D1F1EC">
            <wp:extent cx="6115050" cy="3781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3781425"/>
                    </a:xfrm>
                    <a:prstGeom prst="rect">
                      <a:avLst/>
                    </a:prstGeom>
                    <a:noFill/>
                    <a:ln>
                      <a:noFill/>
                    </a:ln>
                  </pic:spPr>
                </pic:pic>
              </a:graphicData>
            </a:graphic>
          </wp:inline>
        </w:drawing>
      </w:r>
    </w:p>
    <w:p w14:paraId="3E170DC1" w14:textId="77777777" w:rsidR="009F7F5B" w:rsidRPr="006441BA" w:rsidRDefault="009F7F5B" w:rsidP="00161D70">
      <w:pPr>
        <w:spacing w:after="0" w:line="319" w:lineRule="auto"/>
        <w:ind w:firstLine="709"/>
        <w:jc w:val="both"/>
        <w:rPr>
          <w:rFonts w:ascii="Times New Roman" w:eastAsia="Calibri" w:hAnsi="Times New Roman"/>
          <w:color w:val="FF0000"/>
          <w:sz w:val="24"/>
          <w:szCs w:val="24"/>
          <w:lang w:val="bg-BG"/>
        </w:rPr>
      </w:pPr>
    </w:p>
    <w:p w14:paraId="157786BF" w14:textId="77777777" w:rsidR="00A00EA1" w:rsidRPr="006441BA" w:rsidRDefault="00A00EA1" w:rsidP="006441BA">
      <w:pPr>
        <w:spacing w:after="0" w:line="329" w:lineRule="auto"/>
        <w:ind w:firstLine="709"/>
        <w:jc w:val="both"/>
        <w:rPr>
          <w:rFonts w:ascii="Times New Roman" w:eastAsia="Calibri" w:hAnsi="Times New Roman"/>
          <w:sz w:val="24"/>
          <w:szCs w:val="24"/>
          <w:lang w:val="bg-BG"/>
        </w:rPr>
      </w:pPr>
      <w:r w:rsidRPr="006441BA">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A71311" w:rsidRPr="006441BA">
        <w:rPr>
          <w:rFonts w:ascii="Times New Roman" w:eastAsia="Calibri" w:hAnsi="Times New Roman"/>
          <w:sz w:val="24"/>
          <w:szCs w:val="24"/>
          <w:lang w:val="bg-BG"/>
        </w:rPr>
        <w:t>.</w:t>
      </w:r>
    </w:p>
    <w:p w14:paraId="25791ADD" w14:textId="77777777" w:rsidR="00F601ED" w:rsidRPr="006441BA" w:rsidRDefault="00F601ED" w:rsidP="006441BA">
      <w:pPr>
        <w:spacing w:after="0" w:line="329" w:lineRule="auto"/>
        <w:ind w:firstLine="709"/>
        <w:jc w:val="both"/>
        <w:rPr>
          <w:rFonts w:ascii="Times New Roman" w:eastAsia="Calibri" w:hAnsi="Times New Roman"/>
          <w:sz w:val="24"/>
          <w:szCs w:val="24"/>
          <w:lang w:val="bg-BG"/>
        </w:rPr>
      </w:pPr>
      <w:r w:rsidRPr="006441BA">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6441BA" w:rsidRDefault="00F601ED" w:rsidP="006441BA">
      <w:pPr>
        <w:spacing w:after="0" w:line="329" w:lineRule="auto"/>
        <w:ind w:firstLine="709"/>
        <w:jc w:val="both"/>
        <w:rPr>
          <w:rFonts w:ascii="Times New Roman" w:eastAsia="Calibri" w:hAnsi="Times New Roman"/>
          <w:sz w:val="24"/>
          <w:szCs w:val="24"/>
          <w:lang w:val="bg-BG"/>
        </w:rPr>
      </w:pPr>
      <w:r w:rsidRPr="006441BA">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6441BA" w:rsidRDefault="00F601ED" w:rsidP="004E650F">
      <w:pPr>
        <w:spacing w:after="0" w:line="329" w:lineRule="auto"/>
        <w:ind w:firstLine="709"/>
        <w:jc w:val="both"/>
        <w:rPr>
          <w:rFonts w:ascii="Times New Roman" w:eastAsia="Calibri" w:hAnsi="Times New Roman"/>
          <w:sz w:val="24"/>
          <w:szCs w:val="24"/>
          <w:lang w:val="bg-BG"/>
        </w:rPr>
      </w:pPr>
      <w:r w:rsidRPr="006441BA">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6441BA" w:rsidRDefault="00F601ED" w:rsidP="004E650F">
      <w:pPr>
        <w:spacing w:after="0" w:line="329" w:lineRule="auto"/>
        <w:ind w:firstLine="709"/>
        <w:jc w:val="both"/>
        <w:rPr>
          <w:rFonts w:ascii="Times New Roman" w:eastAsia="Calibri" w:hAnsi="Times New Roman"/>
          <w:sz w:val="24"/>
          <w:szCs w:val="24"/>
          <w:lang w:val="bg-BG"/>
        </w:rPr>
      </w:pPr>
      <w:r w:rsidRPr="006441BA">
        <w:rPr>
          <w:rFonts w:ascii="Times New Roman" w:eastAsia="Calibri" w:hAnsi="Times New Roman"/>
          <w:sz w:val="24"/>
          <w:szCs w:val="24"/>
          <w:lang w:val="bg-BG"/>
        </w:rPr>
        <w:t xml:space="preserve">Дейността, свързана </w:t>
      </w:r>
      <w:r w:rsidR="00EF14C0" w:rsidRPr="006441BA">
        <w:rPr>
          <w:rFonts w:ascii="Times New Roman" w:eastAsia="Calibri" w:hAnsi="Times New Roman"/>
          <w:sz w:val="24"/>
          <w:szCs w:val="24"/>
          <w:lang w:val="bg-BG"/>
        </w:rPr>
        <w:t>с жилищно застрояване</w:t>
      </w:r>
      <w:r w:rsidRPr="006441BA">
        <w:rPr>
          <w:rFonts w:ascii="Times New Roman" w:eastAsia="Calibri" w:hAnsi="Times New Roman"/>
          <w:sz w:val="24"/>
          <w:szCs w:val="24"/>
          <w:lang w:val="bg-BG"/>
        </w:rPr>
        <w:t xml:space="preserve"> няма да засегне и видове, свързани с водна среда.</w:t>
      </w:r>
    </w:p>
    <w:p w14:paraId="259ADB2B" w14:textId="77777777" w:rsidR="00A71311" w:rsidRPr="006441BA" w:rsidRDefault="00A71311" w:rsidP="004E650F">
      <w:pPr>
        <w:spacing w:after="0" w:line="329" w:lineRule="auto"/>
        <w:ind w:firstLine="709"/>
        <w:jc w:val="both"/>
        <w:rPr>
          <w:rFonts w:ascii="Times New Roman" w:eastAsia="Calibri" w:hAnsi="Times New Roman"/>
          <w:sz w:val="24"/>
          <w:szCs w:val="24"/>
          <w:lang w:val="bg-BG"/>
        </w:rPr>
      </w:pPr>
    </w:p>
    <w:p w14:paraId="40D6BE23" w14:textId="77777777" w:rsidR="00D95AE1" w:rsidRPr="006441BA" w:rsidRDefault="00B2065E" w:rsidP="004E650F">
      <w:pPr>
        <w:widowControl w:val="0"/>
        <w:autoSpaceDE w:val="0"/>
        <w:autoSpaceDN w:val="0"/>
        <w:adjustRightInd w:val="0"/>
        <w:spacing w:after="0" w:line="329" w:lineRule="auto"/>
        <w:jc w:val="both"/>
        <w:rPr>
          <w:rFonts w:ascii="Times New Roman" w:hAnsi="Times New Roman"/>
          <w:b/>
          <w:sz w:val="24"/>
          <w:szCs w:val="24"/>
          <w:lang w:val="bg-BG"/>
        </w:rPr>
      </w:pPr>
      <w:r w:rsidRPr="006441BA">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6441BA">
        <w:rPr>
          <w:rFonts w:ascii="Times New Roman" w:hAnsi="Times New Roman"/>
          <w:b/>
          <w:sz w:val="24"/>
          <w:szCs w:val="24"/>
          <w:lang w:val="bg-BG"/>
        </w:rPr>
        <w:t xml:space="preserve">.     </w:t>
      </w:r>
    </w:p>
    <w:p w14:paraId="0949236E" w14:textId="24A7E0C0" w:rsidR="0026536E" w:rsidRPr="00AF218C" w:rsidRDefault="0026536E" w:rsidP="004E650F">
      <w:pPr>
        <w:spacing w:after="0" w:line="329" w:lineRule="auto"/>
        <w:ind w:firstLine="709"/>
        <w:jc w:val="both"/>
        <w:rPr>
          <w:rFonts w:ascii="Times New Roman" w:eastAsia="Calibri" w:hAnsi="Times New Roman"/>
          <w:sz w:val="24"/>
          <w:szCs w:val="24"/>
          <w:lang w:val="bg-BG"/>
        </w:rPr>
      </w:pPr>
      <w:r w:rsidRPr="00AF218C">
        <w:rPr>
          <w:rFonts w:ascii="Times New Roman" w:eastAsia="Calibri" w:hAnsi="Times New Roman"/>
          <w:sz w:val="24"/>
          <w:szCs w:val="24"/>
          <w:lang w:val="bg-BG"/>
        </w:rPr>
        <w:t>Възложител</w:t>
      </w:r>
      <w:r w:rsidR="006441BA" w:rsidRPr="00AF218C">
        <w:rPr>
          <w:rFonts w:ascii="Times New Roman" w:eastAsia="Calibri" w:hAnsi="Times New Roman"/>
          <w:sz w:val="24"/>
          <w:szCs w:val="24"/>
          <w:lang w:val="bg-BG"/>
        </w:rPr>
        <w:t>ят</w:t>
      </w:r>
      <w:r w:rsidRPr="00AF218C">
        <w:rPr>
          <w:rFonts w:ascii="Times New Roman" w:eastAsia="Calibri" w:hAnsi="Times New Roman"/>
          <w:sz w:val="24"/>
          <w:szCs w:val="24"/>
          <w:lang w:val="bg-BG"/>
        </w:rPr>
        <w:t xml:space="preserve"> на инвестиционното предложение </w:t>
      </w:r>
      <w:r w:rsidR="00AF218C" w:rsidRPr="00AF218C">
        <w:rPr>
          <w:rFonts w:ascii="Times New Roman" w:eastAsia="Calibri" w:hAnsi="Times New Roman"/>
          <w:sz w:val="24"/>
          <w:szCs w:val="24"/>
          <w:lang w:val="bg-BG"/>
        </w:rPr>
        <w:t>е</w:t>
      </w:r>
      <w:r w:rsidRPr="00AF218C">
        <w:rPr>
          <w:rFonts w:ascii="Times New Roman" w:eastAsia="Calibri" w:hAnsi="Times New Roman"/>
          <w:sz w:val="24"/>
          <w:szCs w:val="24"/>
          <w:lang w:val="bg-BG"/>
        </w:rPr>
        <w:t xml:space="preserve"> собствени</w:t>
      </w:r>
      <w:r w:rsidR="00AF218C" w:rsidRPr="00AF218C">
        <w:rPr>
          <w:rFonts w:ascii="Times New Roman" w:eastAsia="Calibri" w:hAnsi="Times New Roman"/>
          <w:sz w:val="24"/>
          <w:szCs w:val="24"/>
          <w:lang w:val="bg-BG"/>
        </w:rPr>
        <w:t>к</w:t>
      </w:r>
      <w:r w:rsidRPr="00AF218C">
        <w:rPr>
          <w:rFonts w:ascii="Times New Roman" w:eastAsia="Calibri" w:hAnsi="Times New Roman"/>
          <w:sz w:val="24"/>
          <w:szCs w:val="24"/>
          <w:lang w:val="bg-BG"/>
        </w:rPr>
        <w:t xml:space="preserve"> на имот</w:t>
      </w:r>
      <w:r w:rsidR="00A67B23" w:rsidRPr="00AF218C">
        <w:rPr>
          <w:rFonts w:ascii="Times New Roman" w:eastAsia="Calibri" w:hAnsi="Times New Roman"/>
          <w:sz w:val="24"/>
          <w:szCs w:val="24"/>
          <w:lang w:val="bg-BG"/>
        </w:rPr>
        <w:t>а</w:t>
      </w:r>
      <w:r w:rsidR="00746F30" w:rsidRPr="00AF218C">
        <w:rPr>
          <w:rFonts w:ascii="Times New Roman" w:eastAsia="Calibri" w:hAnsi="Times New Roman"/>
          <w:sz w:val="24"/>
          <w:szCs w:val="24"/>
          <w:lang w:val="bg-BG"/>
        </w:rPr>
        <w:t>, предмет на инвестиционното предложение</w:t>
      </w:r>
      <w:r w:rsidR="009C5EFF" w:rsidRPr="00AF218C">
        <w:rPr>
          <w:rFonts w:ascii="Times New Roman" w:eastAsia="Calibri" w:hAnsi="Times New Roman"/>
          <w:sz w:val="24"/>
          <w:szCs w:val="24"/>
        </w:rPr>
        <w:t xml:space="preserve">. </w:t>
      </w:r>
    </w:p>
    <w:p w14:paraId="55E0D6DA" w14:textId="77777777" w:rsidR="0011235E" w:rsidRPr="00AF218C" w:rsidRDefault="00B5274F" w:rsidP="004E650F">
      <w:pPr>
        <w:spacing w:after="0" w:line="329" w:lineRule="auto"/>
        <w:ind w:firstLine="709"/>
        <w:jc w:val="both"/>
        <w:rPr>
          <w:rFonts w:ascii="Times New Roman" w:eastAsia="Calibri" w:hAnsi="Times New Roman"/>
          <w:sz w:val="24"/>
          <w:szCs w:val="24"/>
          <w:lang w:val="bg-BG"/>
        </w:rPr>
      </w:pPr>
      <w:r w:rsidRPr="00AF218C">
        <w:rPr>
          <w:rFonts w:ascii="Times New Roman" w:hAnsi="Times New Roman"/>
          <w:sz w:val="24"/>
          <w:szCs w:val="24"/>
        </w:rPr>
        <w:t>Гореописаният имот се отрежда за жилищно застрояване с устройствена зона „Жм“, която предвижда нискоетажно жилищно застрояване. Изготвеният ПУП-ПРЗ се одобрява и приема с решение, съгласно протокол на Общински съвет при община „Родопи</w:t>
      </w:r>
      <w:proofErr w:type="gramStart"/>
      <w:r w:rsidRPr="00AF218C">
        <w:rPr>
          <w:rFonts w:ascii="Times New Roman" w:hAnsi="Times New Roman"/>
          <w:sz w:val="24"/>
          <w:szCs w:val="24"/>
        </w:rPr>
        <w:t>“ –</w:t>
      </w:r>
      <w:proofErr w:type="gramEnd"/>
      <w:r w:rsidRPr="00AF218C">
        <w:rPr>
          <w:rFonts w:ascii="Times New Roman" w:hAnsi="Times New Roman"/>
          <w:sz w:val="24"/>
          <w:szCs w:val="24"/>
        </w:rPr>
        <w:t xml:space="preserve"> Пловдив.</w:t>
      </w:r>
      <w:r w:rsidR="00746F30" w:rsidRPr="00AF218C">
        <w:rPr>
          <w:rFonts w:ascii="Times New Roman" w:eastAsia="Calibri" w:hAnsi="Times New Roman"/>
          <w:sz w:val="24"/>
          <w:szCs w:val="24"/>
          <w:lang w:val="bg-BG"/>
        </w:rPr>
        <w:t xml:space="preserve"> </w:t>
      </w:r>
    </w:p>
    <w:p w14:paraId="2D9F4343" w14:textId="5CD678D9" w:rsidR="00746F30" w:rsidRPr="00AF218C" w:rsidRDefault="0011235E" w:rsidP="004E650F">
      <w:pPr>
        <w:spacing w:after="0" w:line="329" w:lineRule="auto"/>
        <w:ind w:firstLine="709"/>
        <w:jc w:val="both"/>
        <w:rPr>
          <w:rFonts w:ascii="Times New Roman" w:eastAsia="Calibri" w:hAnsi="Times New Roman"/>
          <w:sz w:val="24"/>
          <w:szCs w:val="24"/>
          <w:lang w:val="bg-BG"/>
        </w:rPr>
      </w:pPr>
      <w:r w:rsidRPr="00AF218C">
        <w:rPr>
          <w:rFonts w:ascii="Times New Roman" w:eastAsia="Calibri" w:hAnsi="Times New Roman"/>
          <w:sz w:val="24"/>
          <w:szCs w:val="24"/>
          <w:lang w:val="bg-BG"/>
        </w:rPr>
        <w:t>Намеренията на възложител</w:t>
      </w:r>
      <w:r w:rsidR="00AF218C">
        <w:rPr>
          <w:rFonts w:ascii="Times New Roman" w:eastAsia="Calibri" w:hAnsi="Times New Roman"/>
          <w:sz w:val="24"/>
          <w:szCs w:val="24"/>
          <w:lang w:val="bg-BG"/>
        </w:rPr>
        <w:t>я</w:t>
      </w:r>
      <w:r w:rsidRPr="00AF218C">
        <w:rPr>
          <w:rFonts w:ascii="Times New Roman" w:eastAsia="Calibri" w:hAnsi="Times New Roman"/>
          <w:sz w:val="24"/>
          <w:szCs w:val="24"/>
          <w:lang w:val="bg-BG"/>
        </w:rPr>
        <w:t xml:space="preserve"> са в </w:t>
      </w:r>
      <w:r w:rsidR="00F92450" w:rsidRPr="00AF218C">
        <w:rPr>
          <w:rFonts w:ascii="Times New Roman" w:eastAsia="Calibri" w:hAnsi="Times New Roman"/>
          <w:sz w:val="24"/>
          <w:szCs w:val="24"/>
          <w:lang w:val="bg-BG"/>
        </w:rPr>
        <w:t xml:space="preserve">съответствие с </w:t>
      </w:r>
      <w:r w:rsidR="00B5274F" w:rsidRPr="00AF218C">
        <w:rPr>
          <w:rFonts w:ascii="Times New Roman" w:eastAsia="Calibri" w:hAnsi="Times New Roman"/>
          <w:sz w:val="24"/>
          <w:szCs w:val="24"/>
          <w:lang w:val="bg-BG"/>
        </w:rPr>
        <w:t>разработения подробен</w:t>
      </w:r>
      <w:r w:rsidRPr="00AF218C">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AF218C" w:rsidRDefault="00B5274F" w:rsidP="004E650F">
      <w:pPr>
        <w:spacing w:after="0" w:line="329" w:lineRule="auto"/>
        <w:ind w:firstLine="709"/>
        <w:jc w:val="both"/>
        <w:rPr>
          <w:rFonts w:ascii="Times New Roman" w:eastAsia="Calibri" w:hAnsi="Times New Roman"/>
          <w:sz w:val="24"/>
          <w:szCs w:val="24"/>
          <w:lang w:val="bg-BG"/>
        </w:rPr>
      </w:pPr>
      <w:r w:rsidRPr="00AF218C">
        <w:rPr>
          <w:rFonts w:ascii="Times New Roman" w:eastAsia="Calibri" w:hAnsi="Times New Roman"/>
          <w:sz w:val="24"/>
          <w:szCs w:val="24"/>
          <w:lang w:val="bg-BG"/>
        </w:rPr>
        <w:lastRenderedPageBreak/>
        <w:t>В близост има</w:t>
      </w:r>
      <w:r w:rsidR="00F90916" w:rsidRPr="00AF218C">
        <w:rPr>
          <w:rFonts w:ascii="Times New Roman" w:eastAsia="Calibri" w:hAnsi="Times New Roman"/>
          <w:sz w:val="24"/>
          <w:szCs w:val="24"/>
          <w:lang w:val="bg-BG"/>
        </w:rPr>
        <w:t xml:space="preserve"> имоти с променено </w:t>
      </w:r>
      <w:r w:rsidR="0011235E" w:rsidRPr="00AF218C">
        <w:rPr>
          <w:rFonts w:ascii="Times New Roman" w:eastAsia="Calibri" w:hAnsi="Times New Roman"/>
          <w:sz w:val="24"/>
          <w:szCs w:val="24"/>
          <w:lang w:val="bg-BG"/>
        </w:rPr>
        <w:t>предназначение, отредени за нискоетажно жилищно застрояване</w:t>
      </w:r>
      <w:r w:rsidR="00F90916" w:rsidRPr="00AF218C">
        <w:rPr>
          <w:rFonts w:ascii="Times New Roman" w:eastAsia="Calibri" w:hAnsi="Times New Roman"/>
          <w:sz w:val="24"/>
          <w:szCs w:val="24"/>
          <w:lang w:val="bg-BG"/>
        </w:rPr>
        <w:t xml:space="preserve"> и се ползват за </w:t>
      </w:r>
      <w:r w:rsidR="009C008C" w:rsidRPr="00AF218C">
        <w:rPr>
          <w:rFonts w:ascii="Times New Roman" w:eastAsia="Calibri" w:hAnsi="Times New Roman"/>
          <w:sz w:val="24"/>
          <w:szCs w:val="24"/>
          <w:lang w:val="bg-BG"/>
        </w:rPr>
        <w:t xml:space="preserve">обезпечаване на </w:t>
      </w:r>
      <w:r w:rsidR="00F90916" w:rsidRPr="00AF218C">
        <w:rPr>
          <w:rFonts w:ascii="Times New Roman" w:eastAsia="Calibri" w:hAnsi="Times New Roman"/>
          <w:sz w:val="24"/>
          <w:szCs w:val="24"/>
          <w:lang w:val="bg-BG"/>
        </w:rPr>
        <w:t>жилищни</w:t>
      </w:r>
      <w:r w:rsidR="009C008C" w:rsidRPr="00AF218C">
        <w:rPr>
          <w:rFonts w:ascii="Times New Roman" w:eastAsia="Calibri" w:hAnsi="Times New Roman"/>
          <w:sz w:val="24"/>
          <w:szCs w:val="24"/>
          <w:lang w:val="bg-BG"/>
        </w:rPr>
        <w:t>те</w:t>
      </w:r>
      <w:r w:rsidR="00F90916" w:rsidRPr="00AF218C">
        <w:rPr>
          <w:rFonts w:ascii="Times New Roman" w:eastAsia="Calibri" w:hAnsi="Times New Roman"/>
          <w:sz w:val="24"/>
          <w:szCs w:val="24"/>
          <w:lang w:val="bg-BG"/>
        </w:rPr>
        <w:t xml:space="preserve"> нужди</w:t>
      </w:r>
      <w:r w:rsidR="009C008C" w:rsidRPr="00AF218C">
        <w:rPr>
          <w:rFonts w:ascii="Times New Roman" w:eastAsia="Calibri" w:hAnsi="Times New Roman"/>
          <w:sz w:val="24"/>
          <w:szCs w:val="24"/>
          <w:lang w:val="bg-BG"/>
        </w:rPr>
        <w:t xml:space="preserve"> на населението</w:t>
      </w:r>
      <w:r w:rsidR="0011235E" w:rsidRPr="00AF218C">
        <w:rPr>
          <w:rFonts w:ascii="Times New Roman" w:eastAsia="Calibri" w:hAnsi="Times New Roman"/>
          <w:sz w:val="24"/>
          <w:szCs w:val="24"/>
          <w:lang w:val="bg-BG"/>
        </w:rPr>
        <w:t>.</w:t>
      </w:r>
    </w:p>
    <w:p w14:paraId="0A7DDB11" w14:textId="77777777" w:rsidR="00EB5C26" w:rsidRPr="00AF218C" w:rsidRDefault="00EB5C26" w:rsidP="004E650F">
      <w:pPr>
        <w:spacing w:after="0" w:line="329" w:lineRule="auto"/>
        <w:ind w:firstLine="709"/>
        <w:jc w:val="both"/>
        <w:rPr>
          <w:rFonts w:ascii="Times New Roman" w:hAnsi="Times New Roman"/>
          <w:sz w:val="28"/>
          <w:szCs w:val="28"/>
          <w:lang w:val="bg-BG"/>
        </w:rPr>
      </w:pPr>
    </w:p>
    <w:p w14:paraId="5CF88362" w14:textId="77777777" w:rsidR="00442C9B" w:rsidRPr="00AF218C" w:rsidRDefault="009958B9" w:rsidP="004E650F">
      <w:pPr>
        <w:widowControl w:val="0"/>
        <w:autoSpaceDE w:val="0"/>
        <w:autoSpaceDN w:val="0"/>
        <w:adjustRightInd w:val="0"/>
        <w:spacing w:after="0" w:line="329" w:lineRule="auto"/>
        <w:jc w:val="both"/>
        <w:rPr>
          <w:rFonts w:ascii="Times New Roman" w:hAnsi="Times New Roman"/>
          <w:b/>
          <w:sz w:val="24"/>
          <w:szCs w:val="24"/>
          <w:lang w:val="bg-BG"/>
        </w:rPr>
      </w:pPr>
      <w:r w:rsidRPr="00AF218C">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2755A4" w:rsidRDefault="00065D81" w:rsidP="004E650F">
      <w:pPr>
        <w:spacing w:after="0" w:line="329" w:lineRule="auto"/>
        <w:ind w:firstLine="709"/>
        <w:jc w:val="both"/>
        <w:rPr>
          <w:rFonts w:ascii="Times New Roman" w:eastAsia="Calibri" w:hAnsi="Times New Roman"/>
          <w:sz w:val="24"/>
          <w:szCs w:val="24"/>
        </w:rPr>
      </w:pPr>
      <w:r w:rsidRPr="002755A4">
        <w:rPr>
          <w:rFonts w:ascii="Times New Roman" w:eastAsia="Calibri" w:hAnsi="Times New Roman"/>
          <w:sz w:val="24"/>
          <w:szCs w:val="24"/>
          <w:lang w:val="bg-BG"/>
        </w:rPr>
        <w:t>Реализацията на инвестиционното предложение</w:t>
      </w:r>
      <w:r w:rsidRPr="002755A4">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w:t>
      </w:r>
      <w:proofErr w:type="gramStart"/>
      <w:r w:rsidRPr="002755A4">
        <w:rPr>
          <w:rFonts w:ascii="Times New Roman" w:eastAsia="Calibri" w:hAnsi="Times New Roman"/>
          <w:sz w:val="24"/>
          <w:szCs w:val="24"/>
        </w:rPr>
        <w:t>за</w:t>
      </w:r>
      <w:proofErr w:type="gramEnd"/>
      <w:r w:rsidRPr="002755A4">
        <w:rPr>
          <w:rFonts w:ascii="Times New Roman" w:eastAsia="Calibri" w:hAnsi="Times New Roman"/>
          <w:sz w:val="24"/>
          <w:szCs w:val="24"/>
        </w:rPr>
        <w:t xml:space="preserve">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2755A4" w:rsidRDefault="0042495B" w:rsidP="004E650F">
      <w:pPr>
        <w:spacing w:after="0" w:line="329" w:lineRule="auto"/>
        <w:ind w:firstLine="709"/>
        <w:jc w:val="both"/>
        <w:rPr>
          <w:rFonts w:ascii="Times New Roman" w:eastAsia="Calibri" w:hAnsi="Times New Roman"/>
          <w:sz w:val="24"/>
          <w:szCs w:val="24"/>
          <w:lang w:val="bg-BG"/>
        </w:rPr>
      </w:pPr>
      <w:r w:rsidRPr="002755A4">
        <w:rPr>
          <w:rFonts w:ascii="Times New Roman" w:eastAsia="Calibri" w:hAnsi="Times New Roman"/>
          <w:sz w:val="24"/>
          <w:szCs w:val="24"/>
          <w:lang w:val="bg-BG"/>
        </w:rPr>
        <w:t>И</w:t>
      </w:r>
      <w:r w:rsidR="00065D81" w:rsidRPr="002755A4">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2755A4" w:rsidRDefault="00EC59A6" w:rsidP="004E650F">
      <w:pPr>
        <w:spacing w:after="0" w:line="329" w:lineRule="auto"/>
        <w:ind w:firstLine="709"/>
        <w:jc w:val="both"/>
        <w:rPr>
          <w:rFonts w:ascii="Times New Roman" w:eastAsia="Calibri" w:hAnsi="Times New Roman"/>
          <w:sz w:val="24"/>
          <w:szCs w:val="24"/>
          <w:lang w:val="bg-BG"/>
        </w:rPr>
      </w:pPr>
      <w:r w:rsidRPr="002755A4">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2755A4">
        <w:rPr>
          <w:rFonts w:ascii="Times New Roman" w:eastAsia="Calibri" w:hAnsi="Times New Roman"/>
          <w:sz w:val="24"/>
          <w:szCs w:val="24"/>
          <w:lang w:val="bg-BG"/>
        </w:rPr>
        <w:t>акона за защитените територии</w:t>
      </w:r>
      <w:r w:rsidRPr="002755A4">
        <w:rPr>
          <w:rFonts w:ascii="Times New Roman" w:eastAsia="Calibri" w:hAnsi="Times New Roman"/>
          <w:sz w:val="24"/>
          <w:szCs w:val="24"/>
        </w:rPr>
        <w:t xml:space="preserve">. </w:t>
      </w:r>
    </w:p>
    <w:p w14:paraId="45EA37DB" w14:textId="77777777" w:rsidR="002755A4" w:rsidRDefault="002E531E" w:rsidP="004E650F">
      <w:pPr>
        <w:spacing w:after="0" w:line="329" w:lineRule="auto"/>
        <w:ind w:firstLine="709"/>
        <w:jc w:val="both"/>
        <w:rPr>
          <w:rFonts w:ascii="Times New Roman" w:eastAsia="Calibri" w:hAnsi="Times New Roman"/>
          <w:sz w:val="24"/>
          <w:szCs w:val="24"/>
          <w:lang w:val="bg-BG"/>
        </w:rPr>
      </w:pPr>
      <w:r w:rsidRPr="002755A4">
        <w:rPr>
          <w:rFonts w:ascii="Times New Roman" w:eastAsia="Calibri" w:hAnsi="Times New Roman"/>
          <w:sz w:val="24"/>
          <w:szCs w:val="24"/>
          <w:lang w:val="bg-BG"/>
        </w:rPr>
        <w:t>От представеното</w:t>
      </w:r>
      <w:r w:rsidRPr="002755A4">
        <w:rPr>
          <w:rFonts w:ascii="Times New Roman" w:eastAsia="Calibri" w:hAnsi="Times New Roman"/>
          <w:sz w:val="24"/>
          <w:szCs w:val="24"/>
        </w:rPr>
        <w:t xml:space="preserve"> писмо № </w:t>
      </w:r>
      <w:r w:rsidR="002755A4" w:rsidRPr="002755A4">
        <w:rPr>
          <w:rFonts w:ascii="Times New Roman" w:hAnsi="Times New Roman"/>
          <w:sz w:val="24"/>
          <w:szCs w:val="24"/>
          <w:lang w:val="bg-BG"/>
        </w:rPr>
        <w:t>ОВОС-1124-5 / 23.05.2022</w:t>
      </w:r>
      <w:r w:rsidR="00475E1E" w:rsidRPr="002755A4">
        <w:rPr>
          <w:rFonts w:ascii="Times New Roman" w:hAnsi="Times New Roman"/>
          <w:sz w:val="24"/>
          <w:szCs w:val="24"/>
          <w:lang w:val="bg-BG"/>
        </w:rPr>
        <w:t>г.</w:t>
      </w:r>
      <w:r w:rsidR="006B49F5" w:rsidRPr="002755A4">
        <w:rPr>
          <w:rFonts w:ascii="Times New Roman" w:hAnsi="Times New Roman"/>
          <w:sz w:val="24"/>
          <w:szCs w:val="24"/>
          <w:lang w:val="bg-BG"/>
        </w:rPr>
        <w:t>,</w:t>
      </w:r>
      <w:r w:rsidRPr="002755A4">
        <w:rPr>
          <w:rFonts w:ascii="Times New Roman" w:eastAsia="Calibri" w:hAnsi="Times New Roman"/>
          <w:sz w:val="24"/>
          <w:szCs w:val="24"/>
          <w:lang w:val="bg-BG"/>
        </w:rPr>
        <w:t xml:space="preserve"> издадено от </w:t>
      </w:r>
      <w:r w:rsidR="002849F5" w:rsidRPr="002755A4">
        <w:rPr>
          <w:rFonts w:ascii="Times New Roman" w:eastAsia="Calibri" w:hAnsi="Times New Roman"/>
          <w:sz w:val="24"/>
          <w:szCs w:val="24"/>
          <w:lang w:val="bg-BG"/>
        </w:rPr>
        <w:t>Регионална инспекция по околната среда и водите – Пловдив при МОСВ</w:t>
      </w:r>
      <w:r w:rsidRPr="002755A4">
        <w:rPr>
          <w:rFonts w:ascii="Times New Roman" w:eastAsia="Calibri" w:hAnsi="Times New Roman"/>
          <w:sz w:val="24"/>
          <w:szCs w:val="24"/>
        </w:rPr>
        <w:t xml:space="preserve">, </w:t>
      </w:r>
      <w:r w:rsidRPr="002755A4">
        <w:rPr>
          <w:rFonts w:ascii="Times New Roman" w:eastAsia="Calibri" w:hAnsi="Times New Roman"/>
          <w:sz w:val="24"/>
          <w:szCs w:val="24"/>
          <w:lang w:val="bg-BG"/>
        </w:rPr>
        <w:t xml:space="preserve">е видно, че </w:t>
      </w:r>
      <w:r w:rsidRPr="002755A4">
        <w:rPr>
          <w:rFonts w:ascii="Times New Roman" w:eastAsia="Calibri" w:hAnsi="Times New Roman"/>
          <w:sz w:val="24"/>
          <w:szCs w:val="24"/>
        </w:rPr>
        <w:t xml:space="preserve">имотът, предмет на ИП, </w:t>
      </w:r>
      <w:r w:rsidRPr="002755A4">
        <w:rPr>
          <w:rFonts w:ascii="Times New Roman" w:eastAsia="Calibri" w:hAnsi="Times New Roman"/>
          <w:sz w:val="24"/>
          <w:szCs w:val="24"/>
          <w:lang w:val="bg-BG"/>
        </w:rPr>
        <w:t xml:space="preserve">не </w:t>
      </w:r>
      <w:r w:rsidRPr="002755A4">
        <w:rPr>
          <w:rFonts w:ascii="Times New Roman" w:eastAsia="Calibri" w:hAnsi="Times New Roman"/>
          <w:sz w:val="24"/>
          <w:szCs w:val="24"/>
        </w:rPr>
        <w:t>попада в границите на защитен</w:t>
      </w:r>
      <w:r w:rsidRPr="002755A4">
        <w:rPr>
          <w:rFonts w:ascii="Times New Roman" w:eastAsia="Calibri" w:hAnsi="Times New Roman"/>
          <w:sz w:val="24"/>
          <w:szCs w:val="24"/>
          <w:lang w:val="bg-BG"/>
        </w:rPr>
        <w:t>и</w:t>
      </w:r>
      <w:r w:rsidRPr="002755A4">
        <w:rPr>
          <w:rFonts w:ascii="Times New Roman" w:eastAsia="Calibri" w:hAnsi="Times New Roman"/>
          <w:sz w:val="24"/>
          <w:szCs w:val="24"/>
        </w:rPr>
        <w:t xml:space="preserve"> зон</w:t>
      </w:r>
      <w:r w:rsidRPr="002755A4">
        <w:rPr>
          <w:rFonts w:ascii="Times New Roman" w:eastAsia="Calibri" w:hAnsi="Times New Roman"/>
          <w:sz w:val="24"/>
          <w:szCs w:val="24"/>
          <w:lang w:val="bg-BG"/>
        </w:rPr>
        <w:t xml:space="preserve">и. </w:t>
      </w:r>
    </w:p>
    <w:p w14:paraId="145F7AEB" w14:textId="456DB6E2" w:rsidR="002E531E" w:rsidRPr="002755A4" w:rsidRDefault="002E531E" w:rsidP="004E650F">
      <w:pPr>
        <w:spacing w:after="0" w:line="329" w:lineRule="auto"/>
        <w:ind w:firstLine="709"/>
        <w:jc w:val="both"/>
        <w:rPr>
          <w:rFonts w:ascii="Times New Roman" w:eastAsia="Calibri" w:hAnsi="Times New Roman"/>
          <w:sz w:val="24"/>
          <w:szCs w:val="24"/>
          <w:lang w:val="bg-BG"/>
        </w:rPr>
      </w:pPr>
      <w:r w:rsidRPr="002755A4">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2112" w:rsidRPr="002755A4">
        <w:rPr>
          <w:rFonts w:ascii="Times New Roman" w:hAnsi="Times New Roman"/>
          <w:sz w:val="24"/>
          <w:szCs w:val="24"/>
          <w:lang w:val="bg-BG"/>
        </w:rPr>
        <w:t>BG0001033 „Брестовица“</w:t>
      </w:r>
      <w:r w:rsidRPr="002755A4">
        <w:rPr>
          <w:rFonts w:ascii="Times New Roman" w:eastAsia="Calibri" w:hAnsi="Times New Roman"/>
          <w:sz w:val="24"/>
          <w:szCs w:val="24"/>
          <w:lang w:val="bg-BG"/>
        </w:rPr>
        <w:t>. 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2DFB368E" w14:textId="77777777" w:rsidR="002E531E" w:rsidRPr="002755A4" w:rsidRDefault="002E531E" w:rsidP="004E650F">
      <w:pPr>
        <w:spacing w:after="0" w:line="329" w:lineRule="auto"/>
        <w:ind w:firstLine="709"/>
        <w:jc w:val="both"/>
        <w:rPr>
          <w:rFonts w:ascii="Times New Roman" w:eastAsia="Calibri" w:hAnsi="Times New Roman"/>
          <w:sz w:val="24"/>
          <w:szCs w:val="24"/>
          <w:lang w:val="bg-BG"/>
        </w:rPr>
      </w:pPr>
      <w:r w:rsidRPr="002755A4">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2755A4">
        <w:rPr>
          <w:rFonts w:ascii="Times New Roman" w:eastAsia="Calibri" w:hAnsi="Times New Roman"/>
          <w:sz w:val="24"/>
          <w:szCs w:val="24"/>
        </w:rPr>
        <w:t>в  Защитени</w:t>
      </w:r>
      <w:proofErr w:type="gramEnd"/>
      <w:r w:rsidRPr="002755A4">
        <w:rPr>
          <w:rFonts w:ascii="Times New Roman" w:eastAsia="Calibri" w:hAnsi="Times New Roman"/>
          <w:sz w:val="24"/>
          <w:szCs w:val="24"/>
        </w:rPr>
        <w:t xml:space="preserve"> природни територии и зони.</w:t>
      </w:r>
    </w:p>
    <w:p w14:paraId="1968AD5F" w14:textId="77777777" w:rsidR="002E531E" w:rsidRPr="002755A4" w:rsidRDefault="00DE370C" w:rsidP="004E650F">
      <w:pPr>
        <w:spacing w:after="0" w:line="329" w:lineRule="auto"/>
        <w:ind w:firstLine="709"/>
        <w:jc w:val="both"/>
        <w:rPr>
          <w:rFonts w:ascii="Times New Roman" w:eastAsia="Calibri" w:hAnsi="Times New Roman"/>
          <w:sz w:val="24"/>
          <w:szCs w:val="24"/>
          <w:lang w:val="bg-BG"/>
        </w:rPr>
      </w:pPr>
      <w:r w:rsidRPr="002755A4">
        <w:rPr>
          <w:rFonts w:ascii="Times New Roman" w:eastAsia="Calibri" w:hAnsi="Times New Roman"/>
          <w:sz w:val="24"/>
          <w:szCs w:val="24"/>
        </w:rPr>
        <w:t xml:space="preserve">Реализацията на </w:t>
      </w:r>
      <w:r w:rsidRPr="002755A4">
        <w:rPr>
          <w:rFonts w:ascii="Times New Roman" w:eastAsia="Calibri" w:hAnsi="Times New Roman"/>
          <w:sz w:val="24"/>
          <w:szCs w:val="24"/>
          <w:lang w:val="bg-BG"/>
        </w:rPr>
        <w:t>инвестиционното предложение</w:t>
      </w:r>
      <w:r w:rsidRPr="002755A4">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2755A4">
        <w:rPr>
          <w:rFonts w:ascii="Times New Roman" w:eastAsia="Calibri" w:hAnsi="Times New Roman"/>
          <w:sz w:val="24"/>
          <w:szCs w:val="24"/>
          <w:lang w:val="bg-BG"/>
        </w:rPr>
        <w:t>сградите</w:t>
      </w:r>
      <w:r w:rsidRPr="002755A4">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460B8E" w:rsidRDefault="00DE370C" w:rsidP="004E650F">
      <w:pPr>
        <w:spacing w:after="0" w:line="329" w:lineRule="auto"/>
        <w:ind w:firstLine="709"/>
        <w:jc w:val="both"/>
        <w:rPr>
          <w:rFonts w:ascii="Times New Roman" w:eastAsia="Calibri" w:hAnsi="Times New Roman"/>
          <w:sz w:val="24"/>
          <w:szCs w:val="24"/>
          <w:lang w:val="bg-BG"/>
        </w:rPr>
      </w:pPr>
      <w:r w:rsidRPr="00460B8E">
        <w:rPr>
          <w:rFonts w:ascii="Times New Roman" w:eastAsia="Calibri" w:hAnsi="Times New Roman"/>
          <w:sz w:val="24"/>
          <w:szCs w:val="24"/>
          <w:lang w:val="bg-BG"/>
        </w:rPr>
        <w:lastRenderedPageBreak/>
        <w:t xml:space="preserve">С реализацията на инвестиционното предложение не се </w:t>
      </w:r>
      <w:r w:rsidRPr="00460B8E">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460B8E" w:rsidRDefault="00600295" w:rsidP="004E650F">
      <w:pPr>
        <w:spacing w:after="0" w:line="329" w:lineRule="auto"/>
        <w:ind w:firstLine="709"/>
        <w:jc w:val="both"/>
        <w:rPr>
          <w:rFonts w:ascii="Times New Roman" w:eastAsia="Calibri" w:hAnsi="Times New Roman"/>
          <w:sz w:val="24"/>
          <w:szCs w:val="24"/>
        </w:rPr>
      </w:pPr>
      <w:r w:rsidRPr="00460B8E">
        <w:rPr>
          <w:rFonts w:ascii="Times New Roman" w:eastAsia="Calibri" w:hAnsi="Times New Roman"/>
          <w:sz w:val="24"/>
          <w:szCs w:val="24"/>
        </w:rPr>
        <w:t>Аналогич</w:t>
      </w:r>
      <w:r w:rsidR="00F46B0C" w:rsidRPr="00460B8E">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460B8E">
        <w:rPr>
          <w:rFonts w:ascii="Times New Roman" w:eastAsia="Calibri" w:hAnsi="Times New Roman"/>
          <w:sz w:val="24"/>
          <w:szCs w:val="24"/>
        </w:rPr>
        <w:t>дълготрайно  въздействие</w:t>
      </w:r>
      <w:proofErr w:type="gramEnd"/>
      <w:r w:rsidR="00F46B0C" w:rsidRPr="00460B8E">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460B8E" w:rsidRDefault="00F46B0C" w:rsidP="004E650F">
      <w:pPr>
        <w:spacing w:after="0" w:line="329" w:lineRule="auto"/>
        <w:ind w:firstLine="709"/>
        <w:jc w:val="both"/>
        <w:rPr>
          <w:rFonts w:ascii="Times New Roman" w:eastAsia="Calibri" w:hAnsi="Times New Roman"/>
          <w:sz w:val="24"/>
          <w:szCs w:val="24"/>
          <w:lang w:val="bg-BG"/>
        </w:rPr>
      </w:pPr>
      <w:r w:rsidRPr="00460B8E">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460B8E" w:rsidRDefault="009958B9" w:rsidP="004E650F">
      <w:pPr>
        <w:spacing w:after="0" w:line="329" w:lineRule="auto"/>
        <w:ind w:firstLine="709"/>
        <w:jc w:val="both"/>
        <w:rPr>
          <w:rFonts w:ascii="Times New Roman" w:eastAsia="Calibri" w:hAnsi="Times New Roman"/>
          <w:sz w:val="24"/>
          <w:szCs w:val="24"/>
          <w:lang w:val="bg-BG"/>
        </w:rPr>
      </w:pPr>
    </w:p>
    <w:p w14:paraId="70BA3C9C" w14:textId="77777777" w:rsidR="009958B9" w:rsidRPr="00460B8E" w:rsidRDefault="009958B9" w:rsidP="004E650F">
      <w:pPr>
        <w:widowControl w:val="0"/>
        <w:autoSpaceDE w:val="0"/>
        <w:autoSpaceDN w:val="0"/>
        <w:adjustRightInd w:val="0"/>
        <w:spacing w:after="0" w:line="329" w:lineRule="auto"/>
        <w:jc w:val="both"/>
        <w:rPr>
          <w:rFonts w:ascii="Times New Roman" w:hAnsi="Times New Roman"/>
          <w:b/>
          <w:sz w:val="24"/>
          <w:szCs w:val="24"/>
          <w:lang w:val="bg-BG"/>
        </w:rPr>
      </w:pPr>
      <w:r w:rsidRPr="00460B8E">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460B8E" w:rsidRDefault="009958B9" w:rsidP="004E650F">
      <w:pPr>
        <w:spacing w:after="0" w:line="329" w:lineRule="auto"/>
        <w:ind w:firstLine="709"/>
        <w:jc w:val="both"/>
        <w:rPr>
          <w:rFonts w:ascii="Times New Roman" w:eastAsia="Calibri" w:hAnsi="Times New Roman"/>
          <w:sz w:val="24"/>
          <w:szCs w:val="24"/>
        </w:rPr>
      </w:pPr>
      <w:r w:rsidRPr="00460B8E">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460B8E" w:rsidRDefault="009958B9" w:rsidP="004E650F">
      <w:pPr>
        <w:spacing w:after="0" w:line="329" w:lineRule="auto"/>
        <w:ind w:firstLine="709"/>
        <w:jc w:val="both"/>
        <w:rPr>
          <w:rFonts w:ascii="Times New Roman" w:eastAsia="Calibri" w:hAnsi="Times New Roman"/>
          <w:sz w:val="24"/>
          <w:szCs w:val="24"/>
          <w:lang w:val="bg-BG"/>
        </w:rPr>
      </w:pPr>
      <w:r w:rsidRPr="00460B8E">
        <w:rPr>
          <w:rFonts w:ascii="Times New Roman" w:eastAsia="Calibri" w:hAnsi="Times New Roman"/>
          <w:sz w:val="24"/>
          <w:szCs w:val="24"/>
        </w:rPr>
        <w:t xml:space="preserve">Инвестиционното предложение </w:t>
      </w:r>
      <w:r w:rsidR="004965E2" w:rsidRPr="00460B8E">
        <w:rPr>
          <w:rFonts w:ascii="Times New Roman" w:eastAsia="Calibri" w:hAnsi="Times New Roman"/>
          <w:sz w:val="24"/>
          <w:szCs w:val="24"/>
          <w:lang w:val="bg-BG"/>
        </w:rPr>
        <w:t xml:space="preserve">представлява жилищно строителство и </w:t>
      </w:r>
      <w:r w:rsidRPr="00460B8E">
        <w:rPr>
          <w:rFonts w:ascii="Times New Roman" w:eastAsia="Calibri" w:hAnsi="Times New Roman"/>
          <w:sz w:val="24"/>
          <w:szCs w:val="24"/>
        </w:rPr>
        <w:t xml:space="preserve">включва всички дейности, които съпътстват </w:t>
      </w:r>
      <w:r w:rsidR="000F4876" w:rsidRPr="00460B8E">
        <w:rPr>
          <w:rFonts w:ascii="Times New Roman" w:eastAsia="Calibri" w:hAnsi="Times New Roman"/>
          <w:sz w:val="24"/>
          <w:szCs w:val="24"/>
          <w:lang w:val="bg-BG"/>
        </w:rPr>
        <w:t xml:space="preserve">изграждането на такъв тип обекти </w:t>
      </w:r>
      <w:r w:rsidRPr="00460B8E">
        <w:rPr>
          <w:rFonts w:ascii="Times New Roman" w:eastAsia="Calibri" w:hAnsi="Times New Roman"/>
          <w:sz w:val="24"/>
          <w:szCs w:val="24"/>
        </w:rPr>
        <w:t xml:space="preserve">– осигуряване на необходимите </w:t>
      </w:r>
      <w:r w:rsidR="0001032A" w:rsidRPr="00460B8E">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460B8E">
        <w:rPr>
          <w:rFonts w:ascii="Times New Roman" w:eastAsia="Calibri" w:hAnsi="Times New Roman"/>
          <w:sz w:val="24"/>
          <w:szCs w:val="24"/>
        </w:rPr>
        <w:t>ел.</w:t>
      </w:r>
      <w:r w:rsidR="0001032A" w:rsidRPr="00460B8E">
        <w:rPr>
          <w:rFonts w:ascii="Times New Roman" w:eastAsia="Calibri" w:hAnsi="Times New Roman"/>
          <w:sz w:val="24"/>
          <w:szCs w:val="24"/>
          <w:lang w:val="bg-BG"/>
        </w:rPr>
        <w:t xml:space="preserve"> </w:t>
      </w:r>
      <w:proofErr w:type="gramStart"/>
      <w:r w:rsidRPr="00460B8E">
        <w:rPr>
          <w:rFonts w:ascii="Times New Roman" w:eastAsia="Calibri" w:hAnsi="Times New Roman"/>
          <w:sz w:val="24"/>
          <w:szCs w:val="24"/>
        </w:rPr>
        <w:t>енергия</w:t>
      </w:r>
      <w:proofErr w:type="gramEnd"/>
      <w:r w:rsidRPr="00460B8E">
        <w:rPr>
          <w:rFonts w:ascii="Times New Roman" w:eastAsia="Calibri" w:hAnsi="Times New Roman"/>
          <w:sz w:val="24"/>
          <w:szCs w:val="24"/>
        </w:rPr>
        <w:t xml:space="preserve"> и вода</w:t>
      </w:r>
      <w:r w:rsidR="0001032A" w:rsidRPr="00460B8E">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460B8E">
        <w:rPr>
          <w:rFonts w:ascii="Times New Roman" w:eastAsia="Calibri" w:hAnsi="Times New Roman"/>
          <w:sz w:val="24"/>
          <w:szCs w:val="24"/>
        </w:rPr>
        <w:t xml:space="preserve">. </w:t>
      </w:r>
    </w:p>
    <w:p w14:paraId="2C00DC2E" w14:textId="77777777" w:rsidR="00DA6B2B" w:rsidRPr="00460B8E" w:rsidRDefault="00DA6B2B" w:rsidP="004E650F">
      <w:pPr>
        <w:spacing w:after="0" w:line="329" w:lineRule="auto"/>
        <w:ind w:firstLine="709"/>
        <w:jc w:val="both"/>
        <w:rPr>
          <w:rFonts w:ascii="Times New Roman" w:eastAsia="Calibri" w:hAnsi="Times New Roman"/>
          <w:sz w:val="24"/>
          <w:szCs w:val="24"/>
          <w:lang w:val="bg-BG"/>
        </w:rPr>
      </w:pPr>
      <w:r w:rsidRPr="00460B8E">
        <w:rPr>
          <w:rFonts w:ascii="Times New Roman" w:eastAsia="Calibri" w:hAnsi="Times New Roman"/>
          <w:sz w:val="24"/>
          <w:szCs w:val="24"/>
          <w:lang w:val="bg-BG"/>
        </w:rPr>
        <w:t>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добив на подземни води, както и площадкови подземни връзки.</w:t>
      </w:r>
    </w:p>
    <w:p w14:paraId="003E88D9" w14:textId="380BA18F" w:rsidR="004965E2" w:rsidRPr="00460B8E" w:rsidRDefault="00DA6B2B" w:rsidP="004E650F">
      <w:pPr>
        <w:spacing w:after="0" w:line="329" w:lineRule="auto"/>
        <w:ind w:firstLine="709"/>
        <w:jc w:val="both"/>
        <w:rPr>
          <w:rFonts w:ascii="Times New Roman" w:eastAsia="Calibri" w:hAnsi="Times New Roman"/>
          <w:color w:val="FF0000"/>
          <w:sz w:val="24"/>
          <w:szCs w:val="24"/>
          <w:lang w:val="bg-BG"/>
        </w:rPr>
      </w:pPr>
      <w:r w:rsidRPr="00460B8E">
        <w:rPr>
          <w:rFonts w:ascii="Times New Roman" w:eastAsia="Calibri" w:hAnsi="Times New Roman"/>
          <w:sz w:val="24"/>
          <w:szCs w:val="24"/>
        </w:rPr>
        <w:t xml:space="preserve">Няма да има други дейности, свързани с добив на </w:t>
      </w:r>
      <w:r w:rsidRPr="00460B8E">
        <w:rPr>
          <w:rFonts w:ascii="Times New Roman" w:eastAsia="Calibri" w:hAnsi="Times New Roman"/>
          <w:sz w:val="24"/>
          <w:szCs w:val="24"/>
          <w:lang w:val="bg-BG"/>
        </w:rPr>
        <w:t>строителни материали</w:t>
      </w:r>
      <w:r w:rsidRPr="00460B8E">
        <w:rPr>
          <w:rFonts w:ascii="Times New Roman" w:eastAsia="Calibri" w:hAnsi="Times New Roman"/>
          <w:sz w:val="24"/>
          <w:szCs w:val="24"/>
        </w:rPr>
        <w:t xml:space="preserve">, </w:t>
      </w:r>
      <w:r w:rsidRPr="00460B8E">
        <w:rPr>
          <w:rFonts w:ascii="Times New Roman" w:eastAsia="Calibri" w:hAnsi="Times New Roman"/>
          <w:sz w:val="24"/>
          <w:szCs w:val="24"/>
          <w:lang w:val="bg-BG"/>
        </w:rPr>
        <w:t xml:space="preserve">добив </w:t>
      </w:r>
      <w:proofErr w:type="gramStart"/>
      <w:r w:rsidRPr="00460B8E">
        <w:rPr>
          <w:rFonts w:ascii="Times New Roman" w:eastAsia="Calibri" w:hAnsi="Times New Roman"/>
          <w:sz w:val="24"/>
          <w:szCs w:val="24"/>
          <w:lang w:val="bg-BG"/>
        </w:rPr>
        <w:t xml:space="preserve">или </w:t>
      </w:r>
      <w:r w:rsidRPr="00460B8E">
        <w:rPr>
          <w:rFonts w:ascii="Times New Roman" w:eastAsia="Calibri" w:hAnsi="Times New Roman"/>
          <w:sz w:val="24"/>
          <w:szCs w:val="24"/>
        </w:rPr>
        <w:t xml:space="preserve"> пренос</w:t>
      </w:r>
      <w:proofErr w:type="gramEnd"/>
      <w:r w:rsidRPr="00460B8E">
        <w:rPr>
          <w:rFonts w:ascii="Times New Roman" w:eastAsia="Calibri" w:hAnsi="Times New Roman"/>
          <w:sz w:val="24"/>
          <w:szCs w:val="24"/>
        </w:rPr>
        <w:t xml:space="preserve"> на ел. </w:t>
      </w:r>
      <w:r w:rsidRPr="00460B8E">
        <w:rPr>
          <w:rFonts w:ascii="Times New Roman" w:eastAsia="Calibri" w:hAnsi="Times New Roman"/>
          <w:sz w:val="24"/>
          <w:szCs w:val="24"/>
          <w:lang w:val="bg-BG"/>
        </w:rPr>
        <w:t>е</w:t>
      </w:r>
      <w:r w:rsidRPr="00460B8E">
        <w:rPr>
          <w:rFonts w:ascii="Times New Roman" w:eastAsia="Calibri" w:hAnsi="Times New Roman"/>
          <w:sz w:val="24"/>
          <w:szCs w:val="24"/>
        </w:rPr>
        <w:t>нергия</w:t>
      </w:r>
      <w:r w:rsidRPr="00460B8E">
        <w:rPr>
          <w:rFonts w:ascii="Times New Roman" w:eastAsia="Calibri" w:hAnsi="Times New Roman"/>
          <w:sz w:val="24"/>
          <w:szCs w:val="24"/>
          <w:lang w:val="bg-BG"/>
        </w:rPr>
        <w:t xml:space="preserve">, </w:t>
      </w:r>
      <w:r w:rsidRPr="00460B8E">
        <w:rPr>
          <w:rFonts w:ascii="Times New Roman" w:eastAsia="Calibri" w:hAnsi="Times New Roman"/>
          <w:sz w:val="24"/>
          <w:szCs w:val="24"/>
        </w:rPr>
        <w:t>които могат да окажат отрицателно въздействие върху околната среда</w:t>
      </w:r>
      <w:r w:rsidRPr="00460B8E">
        <w:rPr>
          <w:rFonts w:ascii="Times New Roman" w:eastAsia="Calibri" w:hAnsi="Times New Roman"/>
          <w:sz w:val="24"/>
          <w:szCs w:val="24"/>
          <w:lang w:val="bg-BG"/>
        </w:rPr>
        <w:t>.</w:t>
      </w:r>
    </w:p>
    <w:p w14:paraId="7A14A147" w14:textId="77777777" w:rsidR="009958B9" w:rsidRPr="00460B8E" w:rsidRDefault="009958B9" w:rsidP="004E650F">
      <w:pPr>
        <w:spacing w:after="0" w:line="329" w:lineRule="auto"/>
        <w:ind w:firstLine="709"/>
        <w:jc w:val="both"/>
        <w:rPr>
          <w:rFonts w:ascii="Times New Roman" w:eastAsia="Calibri" w:hAnsi="Times New Roman"/>
          <w:color w:val="FF0000"/>
          <w:sz w:val="24"/>
          <w:szCs w:val="24"/>
          <w:lang w:val="bg-BG"/>
        </w:rPr>
      </w:pPr>
    </w:p>
    <w:p w14:paraId="047C26B2" w14:textId="77777777" w:rsidR="009958B9" w:rsidRPr="00460B8E" w:rsidRDefault="009958B9" w:rsidP="009958B9">
      <w:pPr>
        <w:widowControl w:val="0"/>
        <w:autoSpaceDE w:val="0"/>
        <w:autoSpaceDN w:val="0"/>
        <w:adjustRightInd w:val="0"/>
        <w:spacing w:after="0" w:line="319" w:lineRule="auto"/>
        <w:jc w:val="both"/>
        <w:rPr>
          <w:rFonts w:ascii="Times New Roman" w:hAnsi="Times New Roman"/>
          <w:b/>
          <w:sz w:val="24"/>
          <w:szCs w:val="24"/>
          <w:lang w:val="bg-BG"/>
        </w:rPr>
      </w:pPr>
      <w:r w:rsidRPr="00460B8E">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460B8E" w:rsidRDefault="009958B9" w:rsidP="009958B9">
      <w:pPr>
        <w:spacing w:after="0" w:line="319" w:lineRule="auto"/>
        <w:ind w:firstLine="709"/>
        <w:jc w:val="both"/>
        <w:rPr>
          <w:rFonts w:ascii="Times New Roman" w:eastAsia="Calibri" w:hAnsi="Times New Roman"/>
          <w:sz w:val="24"/>
          <w:szCs w:val="24"/>
          <w:lang w:val="bg-BG"/>
        </w:rPr>
      </w:pPr>
      <w:r w:rsidRPr="00460B8E">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460B8E">
        <w:rPr>
          <w:rFonts w:ascii="Times New Roman" w:eastAsia="Calibri" w:hAnsi="Times New Roman"/>
          <w:sz w:val="24"/>
          <w:szCs w:val="24"/>
          <w:lang w:val="bg-BG"/>
        </w:rPr>
        <w:t>са</w:t>
      </w:r>
      <w:r w:rsidRPr="00460B8E">
        <w:rPr>
          <w:rFonts w:ascii="Times New Roman" w:eastAsia="Calibri" w:hAnsi="Times New Roman"/>
          <w:sz w:val="24"/>
          <w:szCs w:val="24"/>
        </w:rPr>
        <w:t xml:space="preserve"> описани в т. </w:t>
      </w:r>
      <w:r w:rsidR="00E962C9" w:rsidRPr="00460B8E">
        <w:rPr>
          <w:rFonts w:ascii="Times New Roman" w:eastAsia="Calibri" w:hAnsi="Times New Roman"/>
          <w:sz w:val="24"/>
          <w:szCs w:val="24"/>
          <w:lang w:val="bg-BG"/>
        </w:rPr>
        <w:t>5</w:t>
      </w:r>
      <w:r w:rsidRPr="00460B8E">
        <w:rPr>
          <w:rFonts w:ascii="Times New Roman" w:eastAsia="Calibri" w:hAnsi="Times New Roman"/>
          <w:sz w:val="24"/>
          <w:szCs w:val="24"/>
        </w:rPr>
        <w:t xml:space="preserve"> - Програмата за дейностите. </w:t>
      </w:r>
    </w:p>
    <w:p w14:paraId="57F9EED1" w14:textId="77777777" w:rsidR="009958B9" w:rsidRPr="00460B8E" w:rsidRDefault="009958B9" w:rsidP="009958B9">
      <w:pPr>
        <w:tabs>
          <w:tab w:val="left" w:pos="284"/>
        </w:tabs>
        <w:spacing w:after="0" w:line="319" w:lineRule="auto"/>
        <w:ind w:firstLine="284"/>
        <w:jc w:val="both"/>
        <w:rPr>
          <w:rFonts w:ascii="Times New Roman" w:hAnsi="Times New Roman"/>
          <w:sz w:val="24"/>
          <w:szCs w:val="24"/>
          <w:lang w:val="bg-BG"/>
        </w:rPr>
      </w:pPr>
      <w:r w:rsidRPr="00460B8E">
        <w:rPr>
          <w:rFonts w:ascii="Times New Roman" w:hAnsi="Times New Roman"/>
          <w:sz w:val="24"/>
          <w:szCs w:val="24"/>
          <w:lang w:val="bg-BG"/>
        </w:rPr>
        <w:t>- Решение по реда на Глава</w:t>
      </w:r>
      <w:r w:rsidRPr="00460B8E">
        <w:rPr>
          <w:rFonts w:ascii="Times New Roman" w:hAnsi="Times New Roman"/>
          <w:sz w:val="24"/>
          <w:szCs w:val="24"/>
        </w:rPr>
        <w:t>VI</w:t>
      </w:r>
      <w:r w:rsidRPr="00460B8E">
        <w:rPr>
          <w:rFonts w:ascii="Times New Roman" w:hAnsi="Times New Roman"/>
          <w:sz w:val="24"/>
          <w:szCs w:val="24"/>
          <w:lang w:val="bg-BG"/>
        </w:rPr>
        <w:t xml:space="preserve"> от ЗООС за преценка необходимостта от извършване на ОВОС;</w:t>
      </w:r>
    </w:p>
    <w:p w14:paraId="2A4BBCE4" w14:textId="77777777" w:rsidR="009958B9" w:rsidRPr="00460B8E" w:rsidRDefault="009958B9" w:rsidP="009958B9">
      <w:pPr>
        <w:tabs>
          <w:tab w:val="left" w:pos="284"/>
        </w:tabs>
        <w:spacing w:after="0" w:line="319" w:lineRule="auto"/>
        <w:ind w:firstLine="284"/>
        <w:jc w:val="both"/>
        <w:rPr>
          <w:rFonts w:ascii="Times New Roman" w:hAnsi="Times New Roman"/>
          <w:sz w:val="24"/>
          <w:szCs w:val="24"/>
          <w:lang w:val="bg-BG"/>
        </w:rPr>
      </w:pPr>
      <w:r w:rsidRPr="00460B8E">
        <w:rPr>
          <w:rFonts w:ascii="Times New Roman" w:hAnsi="Times New Roman"/>
          <w:sz w:val="24"/>
          <w:szCs w:val="24"/>
          <w:lang w:val="bg-BG"/>
        </w:rPr>
        <w:t>- Промяна статута на земята – от Областна служба Земеделие – Пловдив;</w:t>
      </w:r>
    </w:p>
    <w:p w14:paraId="369A3F0F" w14:textId="77777777" w:rsidR="009958B9" w:rsidRPr="00460B8E" w:rsidRDefault="009958B9" w:rsidP="009958B9">
      <w:pPr>
        <w:tabs>
          <w:tab w:val="left" w:pos="284"/>
        </w:tabs>
        <w:spacing w:after="0" w:line="319" w:lineRule="auto"/>
        <w:ind w:firstLine="284"/>
        <w:jc w:val="both"/>
        <w:rPr>
          <w:rFonts w:ascii="Times New Roman" w:hAnsi="Times New Roman"/>
          <w:sz w:val="24"/>
          <w:szCs w:val="24"/>
          <w:lang w:val="bg-BG"/>
        </w:rPr>
      </w:pPr>
      <w:r w:rsidRPr="00460B8E">
        <w:rPr>
          <w:rFonts w:ascii="Times New Roman" w:hAnsi="Times New Roman"/>
          <w:sz w:val="24"/>
          <w:szCs w:val="24"/>
          <w:lang w:val="bg-BG"/>
        </w:rPr>
        <w:t xml:space="preserve">- Разрешение за строеж </w:t>
      </w:r>
      <w:r w:rsidR="00E962C9" w:rsidRPr="00460B8E">
        <w:rPr>
          <w:rFonts w:ascii="Times New Roman" w:hAnsi="Times New Roman"/>
          <w:sz w:val="24"/>
          <w:szCs w:val="24"/>
          <w:lang w:val="bg-BG"/>
        </w:rPr>
        <w:t>от Главен архитект на</w:t>
      </w:r>
      <w:r w:rsidRPr="00460B8E">
        <w:rPr>
          <w:rFonts w:ascii="Times New Roman" w:hAnsi="Times New Roman"/>
          <w:sz w:val="24"/>
          <w:szCs w:val="24"/>
          <w:lang w:val="bg-BG"/>
        </w:rPr>
        <w:t xml:space="preserve"> Община </w:t>
      </w:r>
      <w:r w:rsidR="00DD1384" w:rsidRPr="00460B8E">
        <w:rPr>
          <w:rFonts w:ascii="Times New Roman" w:hAnsi="Times New Roman"/>
          <w:sz w:val="24"/>
          <w:szCs w:val="24"/>
          <w:lang w:val="bg-BG"/>
        </w:rPr>
        <w:t xml:space="preserve">„Родопи“ - </w:t>
      </w:r>
      <w:r w:rsidRPr="00460B8E">
        <w:rPr>
          <w:rFonts w:ascii="Times New Roman" w:hAnsi="Times New Roman"/>
          <w:sz w:val="24"/>
          <w:szCs w:val="24"/>
          <w:lang w:val="bg-BG"/>
        </w:rPr>
        <w:t>Пловдив;</w:t>
      </w:r>
    </w:p>
    <w:p w14:paraId="5672002F" w14:textId="77777777" w:rsidR="00F46B0C" w:rsidRPr="00460B8E" w:rsidRDefault="009958B9" w:rsidP="009958B9">
      <w:pPr>
        <w:tabs>
          <w:tab w:val="left" w:pos="284"/>
        </w:tabs>
        <w:spacing w:after="0" w:line="319" w:lineRule="auto"/>
        <w:ind w:firstLine="284"/>
        <w:jc w:val="both"/>
        <w:rPr>
          <w:rFonts w:ascii="Times New Roman" w:hAnsi="Times New Roman"/>
          <w:sz w:val="24"/>
          <w:szCs w:val="24"/>
          <w:lang w:val="bg-BG"/>
        </w:rPr>
      </w:pPr>
      <w:r w:rsidRPr="00460B8E">
        <w:rPr>
          <w:rFonts w:ascii="Times New Roman" w:hAnsi="Times New Roman"/>
          <w:sz w:val="24"/>
          <w:szCs w:val="24"/>
          <w:lang w:val="bg-BG"/>
        </w:rPr>
        <w:t xml:space="preserve">- Удостоверение за въвеждане в експлоатация </w:t>
      </w:r>
      <w:r w:rsidR="00E962C9" w:rsidRPr="00460B8E">
        <w:rPr>
          <w:rFonts w:ascii="Times New Roman" w:hAnsi="Times New Roman"/>
          <w:sz w:val="24"/>
          <w:szCs w:val="24"/>
          <w:lang w:val="bg-BG"/>
        </w:rPr>
        <w:t xml:space="preserve">от Община </w:t>
      </w:r>
      <w:r w:rsidR="00DD1384" w:rsidRPr="00460B8E">
        <w:rPr>
          <w:rFonts w:ascii="Times New Roman" w:hAnsi="Times New Roman"/>
          <w:sz w:val="24"/>
          <w:szCs w:val="24"/>
          <w:lang w:val="bg-BG"/>
        </w:rPr>
        <w:t xml:space="preserve">„Родопи“ - </w:t>
      </w:r>
      <w:r w:rsidR="00E962C9" w:rsidRPr="00460B8E">
        <w:rPr>
          <w:rFonts w:ascii="Times New Roman" w:hAnsi="Times New Roman"/>
          <w:sz w:val="24"/>
          <w:szCs w:val="24"/>
          <w:lang w:val="bg-BG"/>
        </w:rPr>
        <w:t>Пловдив</w:t>
      </w:r>
      <w:r w:rsidRPr="00460B8E">
        <w:rPr>
          <w:rFonts w:ascii="Times New Roman" w:hAnsi="Times New Roman"/>
          <w:sz w:val="24"/>
          <w:szCs w:val="24"/>
          <w:lang w:val="bg-BG"/>
        </w:rPr>
        <w:t>;</w:t>
      </w:r>
    </w:p>
    <w:p w14:paraId="7019C74A" w14:textId="77777777" w:rsidR="009958B9" w:rsidRPr="001F7A89" w:rsidRDefault="009958B9" w:rsidP="009958B9">
      <w:pPr>
        <w:widowControl w:val="0"/>
        <w:autoSpaceDE w:val="0"/>
        <w:autoSpaceDN w:val="0"/>
        <w:adjustRightInd w:val="0"/>
        <w:spacing w:after="0" w:line="319" w:lineRule="auto"/>
        <w:rPr>
          <w:rFonts w:ascii="Times New Roman" w:hAnsi="Times New Roman"/>
          <w:sz w:val="40"/>
          <w:szCs w:val="40"/>
          <w:highlight w:val="green"/>
          <w:lang w:val="bg-BG"/>
        </w:rPr>
      </w:pPr>
    </w:p>
    <w:p w14:paraId="27FF43AB" w14:textId="77777777" w:rsidR="009958B9" w:rsidRPr="00460B8E" w:rsidRDefault="009958B9" w:rsidP="009958B9">
      <w:pPr>
        <w:widowControl w:val="0"/>
        <w:autoSpaceDE w:val="0"/>
        <w:autoSpaceDN w:val="0"/>
        <w:adjustRightInd w:val="0"/>
        <w:spacing w:after="0" w:line="319" w:lineRule="auto"/>
        <w:jc w:val="both"/>
        <w:rPr>
          <w:rFonts w:ascii="Times New Roman" w:hAnsi="Times New Roman"/>
          <w:sz w:val="24"/>
          <w:szCs w:val="24"/>
          <w:lang w:val="bg-BG"/>
        </w:rPr>
      </w:pPr>
      <w:r w:rsidRPr="00460B8E">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460B8E" w:rsidRDefault="00C82F5D" w:rsidP="00D954E0">
      <w:pPr>
        <w:pStyle w:val="a3"/>
        <w:numPr>
          <w:ilvl w:val="0"/>
          <w:numId w:val="12"/>
        </w:numPr>
        <w:spacing w:after="0" w:line="336" w:lineRule="auto"/>
        <w:jc w:val="both"/>
        <w:rPr>
          <w:rFonts w:ascii="Times New Roman" w:hAnsi="Times New Roman"/>
          <w:b/>
          <w:sz w:val="24"/>
          <w:szCs w:val="24"/>
          <w:lang w:val="bg-BG"/>
        </w:rPr>
      </w:pPr>
      <w:r w:rsidRPr="00460B8E">
        <w:rPr>
          <w:rFonts w:ascii="Times New Roman" w:hAnsi="Times New Roman"/>
          <w:b/>
          <w:sz w:val="24"/>
          <w:szCs w:val="24"/>
        </w:rPr>
        <w:lastRenderedPageBreak/>
        <w:t>съществуващо и одобрено земеползване;</w:t>
      </w:r>
    </w:p>
    <w:p w14:paraId="0183BE6A" w14:textId="14AA6EAC" w:rsidR="0024619E" w:rsidRPr="00541441" w:rsidRDefault="003A55B1" w:rsidP="00D954E0">
      <w:pPr>
        <w:spacing w:after="0" w:line="336" w:lineRule="auto"/>
        <w:ind w:firstLine="709"/>
        <w:jc w:val="both"/>
        <w:rPr>
          <w:rFonts w:ascii="Times New Roman" w:hAnsi="Times New Roman"/>
          <w:sz w:val="24"/>
          <w:szCs w:val="24"/>
          <w:lang w:val="bg-BG"/>
        </w:rPr>
      </w:pPr>
      <w:r w:rsidRPr="00541441">
        <w:rPr>
          <w:rFonts w:ascii="Times New Roman" w:eastAsia="Calibri" w:hAnsi="Times New Roman"/>
          <w:sz w:val="24"/>
          <w:szCs w:val="24"/>
          <w:lang w:val="bg-BG"/>
        </w:rPr>
        <w:t xml:space="preserve">Поземлен имот с идентификатор </w:t>
      </w:r>
      <w:r w:rsidR="00541441" w:rsidRPr="00541441">
        <w:rPr>
          <w:rFonts w:ascii="Times New Roman" w:eastAsia="Calibri" w:hAnsi="Times New Roman"/>
          <w:sz w:val="24"/>
          <w:szCs w:val="24"/>
        </w:rPr>
        <w:t>03304.14.110 по кадастралната карта и кадастралните регистри на с. Белащица, местност „Свети Никола“, Община „Родопи“, Област Пловдив</w:t>
      </w:r>
      <w:r w:rsidRPr="00541441">
        <w:rPr>
          <w:rFonts w:ascii="Times New Roman" w:eastAsia="Calibri" w:hAnsi="Times New Roman"/>
          <w:sz w:val="24"/>
          <w:szCs w:val="24"/>
          <w:lang w:val="bg-BG"/>
        </w:rPr>
        <w:t xml:space="preserve">, предмет на инвестиционното предложение, </w:t>
      </w:r>
      <w:r w:rsidR="00556683" w:rsidRPr="00541441">
        <w:rPr>
          <w:rFonts w:ascii="Times New Roman" w:eastAsia="Calibri" w:hAnsi="Times New Roman"/>
          <w:sz w:val="24"/>
          <w:szCs w:val="24"/>
          <w:lang w:val="bg-BG"/>
        </w:rPr>
        <w:t xml:space="preserve">ще се </w:t>
      </w:r>
      <w:r w:rsidR="002B5B77" w:rsidRPr="00541441">
        <w:rPr>
          <w:rFonts w:ascii="Times New Roman" w:eastAsia="Calibri" w:hAnsi="Times New Roman"/>
          <w:sz w:val="24"/>
          <w:szCs w:val="24"/>
          <w:lang w:val="bg-BG"/>
        </w:rPr>
        <w:t xml:space="preserve">раздели на </w:t>
      </w:r>
      <w:r w:rsidR="001407BC" w:rsidRPr="00541441">
        <w:rPr>
          <w:rFonts w:ascii="Times New Roman" w:eastAsia="Calibri" w:hAnsi="Times New Roman"/>
          <w:sz w:val="24"/>
          <w:szCs w:val="24"/>
          <w:lang w:val="bg-BG"/>
        </w:rPr>
        <w:t>5</w:t>
      </w:r>
      <w:r w:rsidR="002B5B77" w:rsidRPr="00541441">
        <w:rPr>
          <w:rFonts w:ascii="Times New Roman" w:eastAsia="Calibri" w:hAnsi="Times New Roman"/>
          <w:sz w:val="24"/>
          <w:szCs w:val="24"/>
          <w:lang w:val="bg-BG"/>
        </w:rPr>
        <w:t xml:space="preserve"> нови УПИ </w:t>
      </w:r>
      <w:r w:rsidR="00556683" w:rsidRPr="00541441">
        <w:rPr>
          <w:rFonts w:ascii="Times New Roman" w:eastAsia="Calibri" w:hAnsi="Times New Roman"/>
          <w:sz w:val="24"/>
          <w:szCs w:val="24"/>
          <w:lang w:val="bg-BG"/>
        </w:rPr>
        <w:t>за жилищно застрояване</w:t>
      </w:r>
      <w:r w:rsidR="0022668B">
        <w:rPr>
          <w:rFonts w:ascii="Times New Roman" w:eastAsia="Calibri" w:hAnsi="Times New Roman"/>
          <w:sz w:val="24"/>
          <w:szCs w:val="24"/>
          <w:lang w:val="bg-BG"/>
        </w:rPr>
        <w:t xml:space="preserve"> </w:t>
      </w:r>
      <w:r w:rsidRPr="00541441">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541441">
        <w:rPr>
          <w:rFonts w:ascii="Times New Roman" w:eastAsia="Calibri" w:hAnsi="Times New Roman"/>
          <w:sz w:val="24"/>
          <w:szCs w:val="24"/>
          <w:lang w:val="bg-BG"/>
        </w:rPr>
        <w:t xml:space="preserve"> с устройствени показатели</w:t>
      </w:r>
      <w:r w:rsidR="002B5B77" w:rsidRPr="00541441">
        <w:rPr>
          <w:rFonts w:ascii="Times New Roman" w:hAnsi="Times New Roman"/>
          <w:sz w:val="24"/>
          <w:szCs w:val="24"/>
        </w:rPr>
        <w:t xml:space="preserve"> за застрояване: Височина до 10м, Пзастр. до 60%, Кинт до 1.2, Позел. мин 40%.</w:t>
      </w:r>
      <w:r w:rsidR="002F71E5" w:rsidRPr="00541441">
        <w:rPr>
          <w:rFonts w:ascii="Times New Roman" w:hAnsi="Times New Roman"/>
          <w:sz w:val="24"/>
          <w:szCs w:val="24"/>
          <w:lang w:val="bg-BG"/>
        </w:rPr>
        <w:t xml:space="preserve"> </w:t>
      </w:r>
    </w:p>
    <w:p w14:paraId="362C8D99" w14:textId="77777777" w:rsidR="002F71E5" w:rsidRPr="0022668B" w:rsidRDefault="002F71E5" w:rsidP="00D954E0">
      <w:pPr>
        <w:spacing w:after="0" w:line="336" w:lineRule="auto"/>
        <w:ind w:firstLine="709"/>
        <w:jc w:val="both"/>
        <w:rPr>
          <w:rFonts w:ascii="Times New Roman" w:eastAsia="Calibri" w:hAnsi="Times New Roman"/>
          <w:sz w:val="24"/>
          <w:szCs w:val="24"/>
          <w:lang w:val="bg-BG"/>
        </w:rPr>
      </w:pPr>
      <w:r w:rsidRPr="0022668B">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22668B" w:rsidRDefault="00C82F5D" w:rsidP="007C3414">
      <w:pPr>
        <w:pStyle w:val="a3"/>
        <w:numPr>
          <w:ilvl w:val="0"/>
          <w:numId w:val="12"/>
        </w:numPr>
        <w:spacing w:after="0" w:line="336" w:lineRule="auto"/>
        <w:jc w:val="both"/>
        <w:rPr>
          <w:rFonts w:ascii="Times New Roman" w:hAnsi="Times New Roman"/>
          <w:b/>
          <w:sz w:val="24"/>
          <w:szCs w:val="24"/>
        </w:rPr>
      </w:pPr>
      <w:r w:rsidRPr="0022668B">
        <w:rPr>
          <w:rFonts w:ascii="Times New Roman" w:hAnsi="Times New Roman"/>
          <w:b/>
          <w:sz w:val="24"/>
          <w:szCs w:val="24"/>
        </w:rPr>
        <w:t>мочурища, крайречни области, речни устия;</w:t>
      </w:r>
    </w:p>
    <w:p w14:paraId="6638B230" w14:textId="524DF24C" w:rsidR="003B1E0B" w:rsidRPr="0022668B" w:rsidRDefault="007C3414" w:rsidP="007C3414">
      <w:pPr>
        <w:spacing w:after="0" w:line="336" w:lineRule="auto"/>
        <w:ind w:firstLine="709"/>
        <w:jc w:val="both"/>
        <w:rPr>
          <w:rFonts w:ascii="Times New Roman" w:hAnsi="Times New Roman"/>
          <w:sz w:val="24"/>
          <w:szCs w:val="24"/>
          <w:lang w:val="bg-BG"/>
        </w:rPr>
      </w:pPr>
      <w:r w:rsidRPr="0022668B">
        <w:rPr>
          <w:rFonts w:ascii="Times New Roman" w:hAnsi="Times New Roman"/>
          <w:sz w:val="24"/>
          <w:szCs w:val="24"/>
          <w:lang w:val="bg-BG"/>
        </w:rPr>
        <w:t>Поземлени</w:t>
      </w:r>
      <w:r w:rsidR="00B91610" w:rsidRPr="0022668B">
        <w:rPr>
          <w:rFonts w:ascii="Times New Roman" w:hAnsi="Times New Roman"/>
          <w:sz w:val="24"/>
          <w:szCs w:val="24"/>
          <w:lang w:val="bg-BG"/>
        </w:rPr>
        <w:t>ят</w:t>
      </w:r>
      <w:r w:rsidRPr="0022668B">
        <w:rPr>
          <w:rFonts w:ascii="Times New Roman" w:hAnsi="Times New Roman"/>
          <w:sz w:val="24"/>
          <w:szCs w:val="24"/>
          <w:lang w:val="bg-BG"/>
        </w:rPr>
        <w:t xml:space="preserve"> имот, предмет на инвести</w:t>
      </w:r>
      <w:r w:rsidR="00B91610" w:rsidRPr="0022668B">
        <w:rPr>
          <w:rFonts w:ascii="Times New Roman" w:hAnsi="Times New Roman"/>
          <w:sz w:val="24"/>
          <w:szCs w:val="24"/>
          <w:lang w:val="bg-BG"/>
        </w:rPr>
        <w:t>ционното предложение, не попада</w:t>
      </w:r>
      <w:r w:rsidRPr="0022668B">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22668B" w:rsidRDefault="00C82F5D" w:rsidP="00BE52CF">
      <w:pPr>
        <w:pStyle w:val="a3"/>
        <w:numPr>
          <w:ilvl w:val="0"/>
          <w:numId w:val="12"/>
        </w:numPr>
        <w:spacing w:after="0" w:line="336" w:lineRule="auto"/>
        <w:jc w:val="both"/>
        <w:rPr>
          <w:rFonts w:ascii="Times New Roman" w:hAnsi="Times New Roman"/>
          <w:b/>
          <w:sz w:val="24"/>
          <w:szCs w:val="24"/>
        </w:rPr>
      </w:pPr>
      <w:r w:rsidRPr="0022668B">
        <w:rPr>
          <w:rFonts w:ascii="Times New Roman" w:hAnsi="Times New Roman"/>
          <w:b/>
          <w:sz w:val="24"/>
          <w:szCs w:val="24"/>
        </w:rPr>
        <w:t>крайбрежни зони и морска околна среда;</w:t>
      </w:r>
    </w:p>
    <w:p w14:paraId="5A75CDDB" w14:textId="77777777" w:rsidR="007C3414" w:rsidRPr="0022668B" w:rsidRDefault="00BE52CF" w:rsidP="00BE52CF">
      <w:pPr>
        <w:spacing w:after="0" w:line="336" w:lineRule="auto"/>
        <w:ind w:firstLine="709"/>
        <w:jc w:val="both"/>
        <w:rPr>
          <w:rFonts w:ascii="Times New Roman" w:hAnsi="Times New Roman"/>
          <w:sz w:val="24"/>
          <w:szCs w:val="24"/>
          <w:lang w:val="bg-BG"/>
        </w:rPr>
      </w:pPr>
      <w:r w:rsidRPr="0022668B">
        <w:rPr>
          <w:rFonts w:ascii="Times New Roman" w:hAnsi="Times New Roman"/>
          <w:sz w:val="24"/>
          <w:szCs w:val="24"/>
          <w:lang w:val="bg-BG"/>
        </w:rPr>
        <w:t>Имот</w:t>
      </w:r>
      <w:r w:rsidR="00B91610" w:rsidRPr="0022668B">
        <w:rPr>
          <w:rFonts w:ascii="Times New Roman" w:hAnsi="Times New Roman"/>
          <w:sz w:val="24"/>
          <w:szCs w:val="24"/>
          <w:lang w:val="bg-BG"/>
        </w:rPr>
        <w:t>ът</w:t>
      </w:r>
      <w:r w:rsidRPr="0022668B">
        <w:rPr>
          <w:rFonts w:ascii="Times New Roman" w:hAnsi="Times New Roman"/>
          <w:sz w:val="24"/>
          <w:szCs w:val="24"/>
          <w:lang w:val="bg-BG"/>
        </w:rPr>
        <w:t xml:space="preserve">, предмет на инвестиционното предложение, се намира в </w:t>
      </w:r>
      <w:r w:rsidR="00DD2B13" w:rsidRPr="0022668B">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22668B">
        <w:rPr>
          <w:rFonts w:ascii="Times New Roman" w:hAnsi="Times New Roman"/>
          <w:sz w:val="24"/>
          <w:szCs w:val="24"/>
          <w:lang w:val="bg-BG"/>
        </w:rPr>
        <w:t xml:space="preserve">и не засяга крайбрежни зони и морска </w:t>
      </w:r>
      <w:r w:rsidR="00546547" w:rsidRPr="0022668B">
        <w:rPr>
          <w:rFonts w:ascii="Times New Roman" w:hAnsi="Times New Roman"/>
          <w:sz w:val="24"/>
          <w:szCs w:val="24"/>
          <w:lang w:val="bg-BG"/>
        </w:rPr>
        <w:t xml:space="preserve">околна </w:t>
      </w:r>
      <w:r w:rsidRPr="0022668B">
        <w:rPr>
          <w:rFonts w:ascii="Times New Roman" w:hAnsi="Times New Roman"/>
          <w:sz w:val="24"/>
          <w:szCs w:val="24"/>
          <w:lang w:val="bg-BG"/>
        </w:rPr>
        <w:t>среда.</w:t>
      </w:r>
    </w:p>
    <w:p w14:paraId="74672E49" w14:textId="77777777" w:rsidR="00C82F5D" w:rsidRPr="0022668B" w:rsidRDefault="00C82F5D" w:rsidP="00BE52CF">
      <w:pPr>
        <w:pStyle w:val="a3"/>
        <w:numPr>
          <w:ilvl w:val="0"/>
          <w:numId w:val="12"/>
        </w:numPr>
        <w:spacing w:after="0" w:line="336" w:lineRule="auto"/>
        <w:jc w:val="both"/>
        <w:rPr>
          <w:rFonts w:ascii="Times New Roman" w:hAnsi="Times New Roman"/>
          <w:b/>
          <w:sz w:val="24"/>
          <w:szCs w:val="24"/>
        </w:rPr>
      </w:pPr>
      <w:r w:rsidRPr="0022668B">
        <w:rPr>
          <w:rFonts w:ascii="Times New Roman" w:hAnsi="Times New Roman"/>
          <w:b/>
          <w:sz w:val="24"/>
          <w:szCs w:val="24"/>
        </w:rPr>
        <w:t>планински и горски райони;</w:t>
      </w:r>
    </w:p>
    <w:p w14:paraId="35679DA8" w14:textId="4D2D84C5" w:rsidR="00FD57CC" w:rsidRPr="0022668B" w:rsidRDefault="00AC40BA" w:rsidP="009A132F">
      <w:pPr>
        <w:spacing w:after="0" w:line="336" w:lineRule="auto"/>
        <w:ind w:firstLine="709"/>
        <w:jc w:val="both"/>
        <w:rPr>
          <w:rFonts w:ascii="Times New Roman" w:hAnsi="Times New Roman"/>
          <w:sz w:val="24"/>
          <w:szCs w:val="24"/>
          <w:lang w:val="bg-BG"/>
        </w:rPr>
      </w:pPr>
      <w:r w:rsidRPr="0022668B">
        <w:rPr>
          <w:rFonts w:ascii="Times New Roman" w:eastAsia="Calibri" w:hAnsi="Times New Roman"/>
          <w:sz w:val="24"/>
          <w:szCs w:val="24"/>
          <w:lang w:val="bg-BG"/>
        </w:rPr>
        <w:t xml:space="preserve">Поземлен имот с идентификатор </w:t>
      </w:r>
      <w:r w:rsidR="0022668B" w:rsidRPr="0022668B">
        <w:rPr>
          <w:rFonts w:ascii="Times New Roman" w:eastAsia="Calibri" w:hAnsi="Times New Roman"/>
          <w:sz w:val="24"/>
          <w:szCs w:val="24"/>
        </w:rPr>
        <w:t>03304.14.110 по кадастралната карта и кадастралните регистри на с. Белащица, местност „Свети Никола“, Община „Родопи“, Област Пловдив</w:t>
      </w:r>
      <w:r w:rsidRPr="0022668B">
        <w:rPr>
          <w:rFonts w:ascii="Times New Roman" w:hAnsi="Times New Roman"/>
          <w:sz w:val="24"/>
          <w:szCs w:val="24"/>
          <w:lang w:val="bg-BG"/>
        </w:rPr>
        <w:t xml:space="preserve"> </w:t>
      </w:r>
      <w:r w:rsidR="009A132F" w:rsidRPr="0022668B">
        <w:rPr>
          <w:rFonts w:ascii="Times New Roman" w:hAnsi="Times New Roman"/>
          <w:sz w:val="24"/>
          <w:szCs w:val="24"/>
          <w:lang w:val="bg-BG"/>
        </w:rPr>
        <w:t xml:space="preserve">представлява земеделска земя. Теренът е с </w:t>
      </w:r>
      <w:r w:rsidR="00B23E08" w:rsidRPr="0022668B">
        <w:rPr>
          <w:rFonts w:ascii="Times New Roman" w:hAnsi="Times New Roman"/>
          <w:sz w:val="24"/>
          <w:szCs w:val="24"/>
          <w:lang w:val="bg-BG"/>
        </w:rPr>
        <w:t xml:space="preserve">преобладаващо </w:t>
      </w:r>
      <w:r w:rsidR="009A132F" w:rsidRPr="0022668B">
        <w:rPr>
          <w:rFonts w:ascii="Times New Roman" w:hAnsi="Times New Roman"/>
          <w:sz w:val="24"/>
          <w:szCs w:val="24"/>
          <w:lang w:val="bg-BG"/>
        </w:rPr>
        <w:t>равнинен характер. В границите на имот</w:t>
      </w:r>
      <w:r w:rsidRPr="0022668B">
        <w:rPr>
          <w:rFonts w:ascii="Times New Roman" w:hAnsi="Times New Roman"/>
          <w:sz w:val="24"/>
          <w:szCs w:val="24"/>
          <w:lang w:val="bg-BG"/>
        </w:rPr>
        <w:t>а</w:t>
      </w:r>
      <w:r w:rsidR="009A132F" w:rsidRPr="0022668B">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Pr="0022668B">
        <w:rPr>
          <w:rFonts w:ascii="Times New Roman" w:hAnsi="Times New Roman"/>
          <w:sz w:val="24"/>
          <w:szCs w:val="24"/>
          <w:lang w:val="bg-BG"/>
        </w:rPr>
        <w:t xml:space="preserve">се </w:t>
      </w:r>
      <w:r w:rsidR="009A132F" w:rsidRPr="0022668B">
        <w:rPr>
          <w:rFonts w:ascii="Times New Roman" w:hAnsi="Times New Roman"/>
          <w:sz w:val="24"/>
          <w:szCs w:val="24"/>
          <w:lang w:val="bg-BG"/>
        </w:rPr>
        <w:t>засяга</w:t>
      </w:r>
      <w:r w:rsidR="008349BA" w:rsidRPr="0022668B">
        <w:rPr>
          <w:rFonts w:ascii="Times New Roman" w:hAnsi="Times New Roman"/>
          <w:sz w:val="24"/>
          <w:szCs w:val="24"/>
          <w:lang w:val="bg-BG"/>
        </w:rPr>
        <w:t>т</w:t>
      </w:r>
      <w:r w:rsidR="009A132F" w:rsidRPr="0022668B">
        <w:rPr>
          <w:rFonts w:ascii="Times New Roman" w:hAnsi="Times New Roman"/>
          <w:sz w:val="24"/>
          <w:szCs w:val="24"/>
          <w:lang w:val="bg-BG"/>
        </w:rPr>
        <w:t xml:space="preserve"> планински и гористи местности.</w:t>
      </w:r>
    </w:p>
    <w:p w14:paraId="631808AD" w14:textId="77777777" w:rsidR="00C82F5D" w:rsidRPr="0022668B" w:rsidRDefault="00C82F5D" w:rsidP="00BE52CF">
      <w:pPr>
        <w:pStyle w:val="a3"/>
        <w:numPr>
          <w:ilvl w:val="0"/>
          <w:numId w:val="12"/>
        </w:numPr>
        <w:spacing w:after="0" w:line="336" w:lineRule="auto"/>
        <w:jc w:val="both"/>
        <w:rPr>
          <w:rFonts w:ascii="Times New Roman" w:hAnsi="Times New Roman"/>
          <w:b/>
          <w:sz w:val="24"/>
          <w:szCs w:val="24"/>
        </w:rPr>
      </w:pPr>
      <w:r w:rsidRPr="0022668B">
        <w:rPr>
          <w:rFonts w:ascii="Times New Roman" w:hAnsi="Times New Roman"/>
          <w:b/>
          <w:sz w:val="24"/>
          <w:szCs w:val="24"/>
        </w:rPr>
        <w:t>защитени със закон територии;</w:t>
      </w:r>
    </w:p>
    <w:p w14:paraId="2C11BC1A" w14:textId="77777777" w:rsidR="00B70CDB" w:rsidRPr="0022668B" w:rsidRDefault="00976B0B" w:rsidP="00976B0B">
      <w:pPr>
        <w:spacing w:after="0" w:line="336" w:lineRule="auto"/>
        <w:ind w:firstLine="709"/>
        <w:jc w:val="both"/>
        <w:rPr>
          <w:rFonts w:ascii="Times New Roman" w:eastAsia="Calibri" w:hAnsi="Times New Roman"/>
          <w:sz w:val="24"/>
          <w:szCs w:val="24"/>
          <w:lang w:val="bg-BG"/>
        </w:rPr>
      </w:pPr>
      <w:r w:rsidRPr="0022668B">
        <w:rPr>
          <w:rFonts w:ascii="Times New Roman" w:eastAsia="Calibri" w:hAnsi="Times New Roman"/>
          <w:sz w:val="24"/>
          <w:szCs w:val="24"/>
          <w:lang w:val="bg-BG"/>
        </w:rPr>
        <w:t>Имот</w:t>
      </w:r>
      <w:r w:rsidR="00947BC2" w:rsidRPr="0022668B">
        <w:rPr>
          <w:rFonts w:ascii="Times New Roman" w:eastAsia="Calibri" w:hAnsi="Times New Roman"/>
          <w:sz w:val="24"/>
          <w:szCs w:val="24"/>
          <w:lang w:val="bg-BG"/>
        </w:rPr>
        <w:t>ът</w:t>
      </w:r>
      <w:r w:rsidRPr="0022668B">
        <w:rPr>
          <w:rFonts w:ascii="Times New Roman" w:eastAsia="Calibri" w:hAnsi="Times New Roman"/>
          <w:sz w:val="24"/>
          <w:szCs w:val="24"/>
          <w:lang w:val="bg-BG"/>
        </w:rPr>
        <w:t>, предмет на инвести</w:t>
      </w:r>
      <w:r w:rsidR="00947BC2" w:rsidRPr="0022668B">
        <w:rPr>
          <w:rFonts w:ascii="Times New Roman" w:eastAsia="Calibri" w:hAnsi="Times New Roman"/>
          <w:sz w:val="24"/>
          <w:szCs w:val="24"/>
          <w:lang w:val="bg-BG"/>
        </w:rPr>
        <w:t>ционното предложение, не попада</w:t>
      </w:r>
      <w:r w:rsidRPr="0022668B">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22668B" w:rsidRDefault="00C82F5D" w:rsidP="00BE52CF">
      <w:pPr>
        <w:pStyle w:val="a3"/>
        <w:numPr>
          <w:ilvl w:val="0"/>
          <w:numId w:val="12"/>
        </w:numPr>
        <w:spacing w:after="0" w:line="336" w:lineRule="auto"/>
        <w:jc w:val="both"/>
        <w:rPr>
          <w:rFonts w:ascii="Times New Roman" w:hAnsi="Times New Roman"/>
          <w:b/>
          <w:sz w:val="24"/>
          <w:szCs w:val="24"/>
        </w:rPr>
      </w:pPr>
      <w:r w:rsidRPr="0022668B">
        <w:rPr>
          <w:rFonts w:ascii="Times New Roman" w:hAnsi="Times New Roman"/>
          <w:b/>
          <w:sz w:val="24"/>
          <w:szCs w:val="24"/>
        </w:rPr>
        <w:t>засегнати елементи от Националната екологична мрежа;</w:t>
      </w:r>
    </w:p>
    <w:p w14:paraId="5E3AAF7D" w14:textId="212707BC" w:rsidR="00291EFF" w:rsidRPr="0022668B" w:rsidRDefault="00291EFF" w:rsidP="00291EFF">
      <w:pPr>
        <w:spacing w:after="0" w:line="336" w:lineRule="auto"/>
        <w:ind w:firstLine="709"/>
        <w:jc w:val="both"/>
        <w:rPr>
          <w:rFonts w:ascii="Times New Roman" w:eastAsia="Calibri" w:hAnsi="Times New Roman"/>
          <w:sz w:val="24"/>
          <w:szCs w:val="24"/>
          <w:lang w:val="bg-BG"/>
        </w:rPr>
      </w:pPr>
      <w:r w:rsidRPr="0022668B">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2B7EAF" w:rsidRPr="0022668B">
        <w:rPr>
          <w:rFonts w:ascii="Times New Roman" w:hAnsi="Times New Roman"/>
          <w:sz w:val="24"/>
          <w:szCs w:val="24"/>
          <w:lang w:val="bg-BG"/>
        </w:rPr>
        <w:t>BG0001033 „Брестовица“</w:t>
      </w:r>
      <w:r w:rsidRPr="0022668B">
        <w:rPr>
          <w:rFonts w:ascii="Times New Roman" w:eastAsia="Calibri" w:hAnsi="Times New Roman"/>
          <w:sz w:val="24"/>
          <w:szCs w:val="24"/>
          <w:lang w:val="bg-BG"/>
        </w:rPr>
        <w:t>. Отстоянието на имот</w:t>
      </w:r>
      <w:r w:rsidR="002B7EAF" w:rsidRPr="0022668B">
        <w:rPr>
          <w:rFonts w:ascii="Times New Roman" w:eastAsia="Calibri" w:hAnsi="Times New Roman"/>
          <w:sz w:val="24"/>
          <w:szCs w:val="24"/>
          <w:lang w:val="bg-BG"/>
        </w:rPr>
        <w:t>а</w:t>
      </w:r>
      <w:r w:rsidRPr="0022668B">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643FDD">
        <w:rPr>
          <w:rFonts w:ascii="Times New Roman" w:eastAsia="Calibri" w:hAnsi="Times New Roman"/>
          <w:sz w:val="24"/>
          <w:szCs w:val="24"/>
          <w:lang w:val="bg-BG"/>
        </w:rPr>
        <w:t>3,32</w:t>
      </w:r>
      <w:r w:rsidRPr="0022668B">
        <w:rPr>
          <w:rFonts w:ascii="Times New Roman" w:eastAsia="Calibri" w:hAnsi="Times New Roman"/>
          <w:sz w:val="24"/>
          <w:szCs w:val="24"/>
          <w:lang w:val="bg-BG"/>
        </w:rPr>
        <w:t xml:space="preserve"> км., поради което не се очаква реализацията </w:t>
      </w:r>
      <w:r w:rsidR="00135CDD" w:rsidRPr="0022668B">
        <w:rPr>
          <w:rFonts w:ascii="Times New Roman" w:eastAsia="Calibri" w:hAnsi="Times New Roman"/>
          <w:sz w:val="24"/>
          <w:szCs w:val="24"/>
          <w:lang w:val="bg-BG"/>
        </w:rPr>
        <w:t>му</w:t>
      </w:r>
      <w:r w:rsidRPr="0022668B">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22668B" w:rsidRDefault="00C82F5D" w:rsidP="00BE52CF">
      <w:pPr>
        <w:pStyle w:val="a3"/>
        <w:numPr>
          <w:ilvl w:val="0"/>
          <w:numId w:val="12"/>
        </w:numPr>
        <w:spacing w:after="0" w:line="336" w:lineRule="auto"/>
        <w:jc w:val="both"/>
        <w:rPr>
          <w:rFonts w:ascii="Times New Roman" w:hAnsi="Times New Roman"/>
          <w:b/>
          <w:sz w:val="24"/>
          <w:szCs w:val="24"/>
        </w:rPr>
      </w:pPr>
      <w:r w:rsidRPr="0022668B">
        <w:rPr>
          <w:rFonts w:ascii="Times New Roman" w:hAnsi="Times New Roman"/>
          <w:b/>
          <w:sz w:val="24"/>
          <w:szCs w:val="24"/>
        </w:rPr>
        <w:t>ландшафт и обекти с историческа, културна или археологическа стойност;</w:t>
      </w:r>
    </w:p>
    <w:p w14:paraId="08835370" w14:textId="77777777" w:rsidR="00B01780" w:rsidRPr="0022668B" w:rsidRDefault="00B01780" w:rsidP="00B01780">
      <w:pPr>
        <w:spacing w:after="0" w:line="336" w:lineRule="auto"/>
        <w:ind w:firstLine="709"/>
        <w:jc w:val="both"/>
        <w:rPr>
          <w:rFonts w:ascii="Times New Roman" w:eastAsia="Calibri" w:hAnsi="Times New Roman"/>
          <w:sz w:val="24"/>
          <w:szCs w:val="24"/>
          <w:lang w:val="bg-BG"/>
        </w:rPr>
      </w:pPr>
      <w:r w:rsidRPr="0022668B">
        <w:rPr>
          <w:rFonts w:ascii="Times New Roman" w:eastAsia="Calibri" w:hAnsi="Times New Roman"/>
          <w:sz w:val="24"/>
          <w:szCs w:val="24"/>
          <w:lang w:val="bg-BG"/>
        </w:rPr>
        <w:t>Ландшафтът в района на инвестиционното предложение е земеделски</w:t>
      </w:r>
      <w:r w:rsidR="00915588" w:rsidRPr="0022668B">
        <w:rPr>
          <w:rFonts w:ascii="Times New Roman" w:eastAsia="Calibri" w:hAnsi="Times New Roman"/>
          <w:sz w:val="24"/>
          <w:szCs w:val="24"/>
          <w:lang w:val="bg-BG"/>
        </w:rPr>
        <w:t xml:space="preserve">. В съседство има имоти с променено предназначение, които се ползват за жилищни нужди от </w:t>
      </w:r>
      <w:r w:rsidRPr="0022668B">
        <w:rPr>
          <w:rFonts w:ascii="Times New Roman" w:eastAsia="Calibri" w:hAnsi="Times New Roman"/>
          <w:sz w:val="24"/>
          <w:szCs w:val="24"/>
          <w:lang w:val="bg-BG"/>
        </w:rPr>
        <w:t>местното население.</w:t>
      </w:r>
    </w:p>
    <w:p w14:paraId="3124B632" w14:textId="77777777" w:rsidR="00F23E29" w:rsidRPr="008E1D61" w:rsidRDefault="00F23E29" w:rsidP="00B01780">
      <w:pPr>
        <w:spacing w:after="0" w:line="336" w:lineRule="auto"/>
        <w:ind w:firstLine="709"/>
        <w:jc w:val="both"/>
        <w:rPr>
          <w:rFonts w:ascii="Times New Roman" w:eastAsia="Calibri" w:hAnsi="Times New Roman"/>
          <w:sz w:val="24"/>
          <w:szCs w:val="24"/>
          <w:lang w:val="bg-BG"/>
        </w:rPr>
      </w:pPr>
      <w:r w:rsidRPr="008E1D61">
        <w:rPr>
          <w:rFonts w:ascii="Times New Roman" w:eastAsia="Calibri" w:hAnsi="Times New Roman"/>
          <w:sz w:val="24"/>
          <w:szCs w:val="24"/>
          <w:lang w:val="bg-BG"/>
        </w:rPr>
        <w:lastRenderedPageBreak/>
        <w:t>В непосредствена близост н</w:t>
      </w:r>
      <w:r w:rsidRPr="008E1D61">
        <w:rPr>
          <w:rFonts w:ascii="Times New Roman" w:eastAsia="Calibri" w:hAnsi="Times New Roman"/>
          <w:sz w:val="24"/>
          <w:szCs w:val="24"/>
        </w:rPr>
        <w:t xml:space="preserve">яма локализирани </w:t>
      </w:r>
      <w:r w:rsidRPr="008E1D61">
        <w:rPr>
          <w:rFonts w:ascii="Times New Roman" w:eastAsia="Calibri" w:hAnsi="Times New Roman"/>
          <w:sz w:val="24"/>
          <w:szCs w:val="24"/>
          <w:lang w:val="bg-BG"/>
        </w:rPr>
        <w:t>обекти с историческа, културна или археологическа стойност</w:t>
      </w:r>
      <w:r w:rsidRPr="008E1D61">
        <w:rPr>
          <w:rFonts w:ascii="Times New Roman" w:eastAsia="Calibri" w:hAnsi="Times New Roman"/>
          <w:sz w:val="24"/>
          <w:szCs w:val="24"/>
        </w:rPr>
        <w:t>.</w:t>
      </w:r>
    </w:p>
    <w:p w14:paraId="0162F632" w14:textId="77777777" w:rsidR="003C5621" w:rsidRPr="008E1D61" w:rsidRDefault="003C5621" w:rsidP="00B01780">
      <w:pPr>
        <w:spacing w:after="0" w:line="336" w:lineRule="auto"/>
        <w:ind w:firstLine="709"/>
        <w:jc w:val="both"/>
        <w:rPr>
          <w:rFonts w:ascii="Times New Roman" w:eastAsia="Calibri" w:hAnsi="Times New Roman"/>
          <w:sz w:val="24"/>
          <w:szCs w:val="24"/>
          <w:lang w:val="bg-BG"/>
        </w:rPr>
      </w:pPr>
    </w:p>
    <w:p w14:paraId="686E7314" w14:textId="77777777" w:rsidR="00C82F5D" w:rsidRPr="008E1D61" w:rsidRDefault="00C82F5D" w:rsidP="00BE52CF">
      <w:pPr>
        <w:pStyle w:val="a3"/>
        <w:numPr>
          <w:ilvl w:val="0"/>
          <w:numId w:val="12"/>
        </w:numPr>
        <w:spacing w:after="0" w:line="336" w:lineRule="auto"/>
        <w:jc w:val="both"/>
        <w:rPr>
          <w:rFonts w:ascii="Times New Roman" w:hAnsi="Times New Roman"/>
          <w:b/>
          <w:sz w:val="24"/>
          <w:szCs w:val="24"/>
        </w:rPr>
      </w:pPr>
      <w:proofErr w:type="gramStart"/>
      <w:r w:rsidRPr="008E1D61">
        <w:rPr>
          <w:rFonts w:ascii="Times New Roman" w:hAnsi="Times New Roman"/>
          <w:b/>
          <w:sz w:val="24"/>
          <w:szCs w:val="24"/>
        </w:rPr>
        <w:t>територии</w:t>
      </w:r>
      <w:proofErr w:type="gramEnd"/>
      <w:r w:rsidRPr="008E1D61">
        <w:rPr>
          <w:rFonts w:ascii="Times New Roman" w:hAnsi="Times New Roman"/>
          <w:b/>
          <w:sz w:val="24"/>
          <w:szCs w:val="24"/>
        </w:rPr>
        <w:t xml:space="preserve"> и/или зони и обекти със специфичен санитарен статут или подлежащи на здравна защита.</w:t>
      </w:r>
    </w:p>
    <w:p w14:paraId="7041BB14" w14:textId="77777777" w:rsidR="00B40285" w:rsidRPr="008E1D61" w:rsidRDefault="00B40285" w:rsidP="00D81713">
      <w:pPr>
        <w:spacing w:after="0" w:line="336" w:lineRule="auto"/>
        <w:ind w:firstLine="709"/>
        <w:jc w:val="both"/>
        <w:rPr>
          <w:rFonts w:ascii="Times New Roman" w:eastAsia="Calibri" w:hAnsi="Times New Roman"/>
          <w:sz w:val="24"/>
          <w:szCs w:val="24"/>
          <w:lang w:val="bg-BG"/>
        </w:rPr>
      </w:pPr>
      <w:r w:rsidRPr="008E1D61">
        <w:rPr>
          <w:rFonts w:ascii="Times New Roman" w:eastAsia="Calibri" w:hAnsi="Times New Roman"/>
          <w:sz w:val="24"/>
          <w:szCs w:val="24"/>
          <w:lang w:val="bg-BG"/>
        </w:rPr>
        <w:t>И</w:t>
      </w:r>
      <w:r w:rsidR="00D81713" w:rsidRPr="008E1D61">
        <w:rPr>
          <w:rFonts w:ascii="Times New Roman" w:eastAsia="Calibri" w:hAnsi="Times New Roman"/>
          <w:sz w:val="24"/>
          <w:szCs w:val="24"/>
          <w:lang w:val="bg-BG"/>
        </w:rPr>
        <w:t xml:space="preserve">нвестиционното предложение </w:t>
      </w:r>
      <w:r w:rsidRPr="008E1D61">
        <w:rPr>
          <w:rFonts w:ascii="Times New Roman" w:eastAsia="Calibri" w:hAnsi="Times New Roman"/>
          <w:sz w:val="24"/>
          <w:szCs w:val="24"/>
          <w:lang w:val="bg-BG"/>
        </w:rPr>
        <w:t xml:space="preserve">не представлява защитен обект и не попада в </w:t>
      </w:r>
      <w:r w:rsidR="00D81713" w:rsidRPr="008E1D61">
        <w:rPr>
          <w:rFonts w:ascii="Times New Roman" w:eastAsia="Calibri" w:hAnsi="Times New Roman"/>
          <w:sz w:val="24"/>
          <w:szCs w:val="24"/>
          <w:lang w:val="bg-BG"/>
        </w:rPr>
        <w:t>територи</w:t>
      </w:r>
      <w:r w:rsidRPr="008E1D61">
        <w:rPr>
          <w:rFonts w:ascii="Times New Roman" w:eastAsia="Calibri" w:hAnsi="Times New Roman"/>
          <w:sz w:val="24"/>
          <w:szCs w:val="24"/>
          <w:lang w:val="bg-BG"/>
        </w:rPr>
        <w:t>и или зони със специфичен санитарен статут, подлежащи на здравна защита.</w:t>
      </w:r>
    </w:p>
    <w:p w14:paraId="24B2CEED" w14:textId="77777777" w:rsidR="00D81713" w:rsidRPr="008E1D61" w:rsidRDefault="00D81713" w:rsidP="009958B9">
      <w:pPr>
        <w:widowControl w:val="0"/>
        <w:autoSpaceDE w:val="0"/>
        <w:autoSpaceDN w:val="0"/>
        <w:adjustRightInd w:val="0"/>
        <w:spacing w:after="0" w:line="319" w:lineRule="auto"/>
        <w:rPr>
          <w:rFonts w:ascii="Times New Roman" w:hAnsi="Times New Roman"/>
          <w:color w:val="FF0000"/>
          <w:sz w:val="24"/>
          <w:szCs w:val="24"/>
          <w:lang w:val="bg-BG"/>
        </w:rPr>
      </w:pPr>
    </w:p>
    <w:p w14:paraId="7AB919DC" w14:textId="77777777" w:rsidR="009B4D38" w:rsidRPr="008E1D61" w:rsidRDefault="009B4D38" w:rsidP="00161D70">
      <w:pPr>
        <w:spacing w:after="0" w:line="319" w:lineRule="auto"/>
        <w:ind w:firstLine="709"/>
        <w:jc w:val="both"/>
        <w:rPr>
          <w:rFonts w:ascii="Times New Roman" w:eastAsia="Calibri" w:hAnsi="Times New Roman"/>
          <w:color w:val="FF0000"/>
          <w:sz w:val="24"/>
          <w:szCs w:val="24"/>
          <w:lang w:val="bg-BG"/>
        </w:rPr>
      </w:pPr>
    </w:p>
    <w:p w14:paraId="2A21FCDE" w14:textId="77777777" w:rsidR="00B06006" w:rsidRPr="008E1D61" w:rsidRDefault="0053217E" w:rsidP="00B06006">
      <w:pPr>
        <w:widowControl w:val="0"/>
        <w:autoSpaceDE w:val="0"/>
        <w:autoSpaceDN w:val="0"/>
        <w:adjustRightInd w:val="0"/>
        <w:spacing w:after="0" w:line="319" w:lineRule="auto"/>
        <w:jc w:val="both"/>
        <w:rPr>
          <w:rFonts w:ascii="Times New Roman" w:hAnsi="Times New Roman"/>
          <w:b/>
          <w:sz w:val="24"/>
          <w:szCs w:val="24"/>
          <w:lang w:val="bg-BG"/>
        </w:rPr>
      </w:pPr>
      <w:r w:rsidRPr="008E1D61">
        <w:rPr>
          <w:rFonts w:ascii="Times New Roman" w:hAnsi="Times New Roman"/>
          <w:b/>
          <w:sz w:val="24"/>
          <w:szCs w:val="24"/>
        </w:rPr>
        <w:t xml:space="preserve">IV.   </w:t>
      </w:r>
      <w:r w:rsidR="00B06006" w:rsidRPr="008E1D61">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8E1D61" w:rsidRDefault="00BF5DE0" w:rsidP="00BF5DE0">
      <w:pPr>
        <w:pStyle w:val="a3"/>
        <w:numPr>
          <w:ilvl w:val="0"/>
          <w:numId w:val="13"/>
        </w:numPr>
        <w:jc w:val="both"/>
        <w:rPr>
          <w:rFonts w:ascii="Times New Roman" w:hAnsi="Times New Roman"/>
          <w:b/>
          <w:sz w:val="24"/>
          <w:szCs w:val="24"/>
          <w:lang w:val="bg-BG"/>
        </w:rPr>
      </w:pPr>
      <w:r w:rsidRPr="008E1D61">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77777777" w:rsidR="004E1A84" w:rsidRPr="008E1D61" w:rsidRDefault="004E1A84" w:rsidP="00E608F5">
      <w:pPr>
        <w:spacing w:after="0" w:line="336" w:lineRule="auto"/>
        <w:ind w:firstLine="709"/>
        <w:jc w:val="both"/>
        <w:rPr>
          <w:rFonts w:ascii="Times New Roman" w:eastAsia="Calibri" w:hAnsi="Times New Roman"/>
          <w:sz w:val="24"/>
          <w:szCs w:val="24"/>
          <w:lang w:val="bg-BG"/>
        </w:rPr>
      </w:pPr>
      <w:r w:rsidRPr="008E1D61">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8E1D61">
        <w:rPr>
          <w:rFonts w:ascii="Times New Roman" w:hAnsi="Times New Roman"/>
          <w:sz w:val="24"/>
          <w:szCs w:val="24"/>
        </w:rPr>
        <w:t>човешкото здраве</w:t>
      </w:r>
      <w:r w:rsidRPr="008E1D61">
        <w:rPr>
          <w:rFonts w:ascii="Times New Roman" w:eastAsia="Calibri" w:hAnsi="Times New Roman"/>
          <w:sz w:val="24"/>
          <w:szCs w:val="24"/>
          <w:lang w:val="bg-BG"/>
        </w:rPr>
        <w:t xml:space="preserve">. Процесът на изграждане и експлоатация на обекта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8E1D61" w:rsidRDefault="004E1A84" w:rsidP="00E608F5">
      <w:pPr>
        <w:spacing w:after="0" w:line="336" w:lineRule="auto"/>
        <w:ind w:firstLine="709"/>
        <w:jc w:val="both"/>
        <w:rPr>
          <w:rFonts w:ascii="Times New Roman" w:eastAsia="Calibri" w:hAnsi="Times New Roman"/>
          <w:sz w:val="24"/>
          <w:szCs w:val="24"/>
          <w:lang w:val="bg-BG"/>
        </w:rPr>
      </w:pPr>
      <w:r w:rsidRPr="008E1D61">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8E1D61" w:rsidRDefault="004E1A84" w:rsidP="00E608F5">
      <w:pPr>
        <w:spacing w:after="0" w:line="336" w:lineRule="auto"/>
        <w:ind w:firstLine="709"/>
        <w:jc w:val="both"/>
        <w:rPr>
          <w:rFonts w:ascii="Times New Roman" w:eastAsia="Calibri" w:hAnsi="Times New Roman"/>
          <w:sz w:val="24"/>
          <w:szCs w:val="24"/>
          <w:lang w:val="bg-BG"/>
        </w:rPr>
      </w:pPr>
      <w:r w:rsidRPr="008E1D61">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A95874" w:rsidRDefault="004E1A84" w:rsidP="009A78AB">
      <w:pPr>
        <w:spacing w:after="0" w:line="336" w:lineRule="auto"/>
        <w:ind w:firstLine="709"/>
        <w:jc w:val="both"/>
        <w:rPr>
          <w:rFonts w:ascii="Times New Roman" w:eastAsia="Calibri" w:hAnsi="Times New Roman"/>
          <w:sz w:val="24"/>
          <w:szCs w:val="24"/>
          <w:lang w:val="bg-BG"/>
        </w:rPr>
      </w:pPr>
      <w:r w:rsidRPr="00A95874">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A95874" w:rsidRDefault="00A516EB" w:rsidP="009A78AB">
      <w:pPr>
        <w:spacing w:after="0" w:line="336" w:lineRule="auto"/>
        <w:ind w:firstLine="709"/>
        <w:jc w:val="both"/>
        <w:rPr>
          <w:rFonts w:ascii="Times New Roman" w:eastAsia="Calibri" w:hAnsi="Times New Roman"/>
          <w:sz w:val="24"/>
          <w:szCs w:val="24"/>
          <w:lang w:val="bg-BG"/>
        </w:rPr>
      </w:pPr>
      <w:r w:rsidRPr="00A95874">
        <w:rPr>
          <w:rFonts w:ascii="Times New Roman" w:eastAsia="Calibri" w:hAnsi="Times New Roman"/>
          <w:sz w:val="24"/>
          <w:szCs w:val="24"/>
          <w:lang w:val="bg-BG"/>
        </w:rPr>
        <w:t xml:space="preserve">Не се очаква отрицателно въздействие върху водите. </w:t>
      </w:r>
      <w:r w:rsidRPr="00A95874">
        <w:rPr>
          <w:rFonts w:ascii="Times New Roman" w:eastAsia="Calibri" w:hAnsi="Times New Roman"/>
          <w:sz w:val="24"/>
          <w:szCs w:val="24"/>
        </w:rPr>
        <w:t xml:space="preserve">Битовите отпадъчни води от жилищните сгради ще бъдат зауствани във </w:t>
      </w:r>
      <w:r w:rsidRPr="00A95874">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A95874">
        <w:rPr>
          <w:rFonts w:ascii="Times New Roman" w:hAnsi="Times New Roman"/>
          <w:sz w:val="24"/>
          <w:szCs w:val="24"/>
          <w:lang w:val="bg-BG"/>
        </w:rPr>
        <w:t>т от специализирани фирми за комунални услуги</w:t>
      </w:r>
      <w:r w:rsidRPr="00A95874">
        <w:rPr>
          <w:rFonts w:ascii="Times New Roman" w:hAnsi="Times New Roman"/>
          <w:sz w:val="24"/>
          <w:szCs w:val="24"/>
        </w:rPr>
        <w:t xml:space="preserve"> на база сключен договор</w:t>
      </w:r>
      <w:r w:rsidRPr="00A95874">
        <w:rPr>
          <w:rFonts w:ascii="Times New Roman" w:eastAsia="Calibri" w:hAnsi="Times New Roman"/>
          <w:sz w:val="24"/>
          <w:szCs w:val="24"/>
        </w:rPr>
        <w:t>.</w:t>
      </w:r>
    </w:p>
    <w:p w14:paraId="67360C0A" w14:textId="77777777" w:rsidR="004E1A84" w:rsidRPr="00A95874" w:rsidRDefault="004E1A84" w:rsidP="009A78AB">
      <w:pPr>
        <w:spacing w:after="0" w:line="336" w:lineRule="auto"/>
        <w:ind w:firstLine="709"/>
        <w:jc w:val="both"/>
        <w:rPr>
          <w:rFonts w:ascii="Times New Roman" w:eastAsia="Calibri" w:hAnsi="Times New Roman"/>
          <w:sz w:val="24"/>
          <w:szCs w:val="24"/>
          <w:lang w:val="bg-BG"/>
        </w:rPr>
      </w:pPr>
      <w:r w:rsidRPr="00A95874">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77777777" w:rsidR="004E1A84" w:rsidRPr="00A95874" w:rsidRDefault="004E1A84" w:rsidP="009A78AB">
      <w:pPr>
        <w:spacing w:after="0" w:line="336" w:lineRule="auto"/>
        <w:ind w:firstLine="709"/>
        <w:jc w:val="both"/>
        <w:rPr>
          <w:rFonts w:ascii="Times New Roman" w:eastAsia="Calibri" w:hAnsi="Times New Roman"/>
          <w:sz w:val="24"/>
          <w:szCs w:val="24"/>
          <w:lang w:val="bg-BG"/>
        </w:rPr>
      </w:pPr>
      <w:r w:rsidRPr="00A95874">
        <w:rPr>
          <w:rFonts w:ascii="Times New Roman" w:eastAsia="Calibri" w:hAnsi="Times New Roman"/>
          <w:sz w:val="24"/>
          <w:szCs w:val="24"/>
          <w:lang w:val="bg-BG"/>
        </w:rPr>
        <w:t>Предвидените</w:t>
      </w:r>
      <w:r w:rsidR="00DF1A00" w:rsidRPr="00A95874">
        <w:rPr>
          <w:rFonts w:ascii="Times New Roman" w:eastAsia="Calibri" w:hAnsi="Times New Roman"/>
          <w:sz w:val="24"/>
          <w:szCs w:val="24"/>
          <w:lang w:val="bg-BG"/>
        </w:rPr>
        <w:t xml:space="preserve"> за изграждане жилищни</w:t>
      </w:r>
      <w:r w:rsidRPr="00A95874">
        <w:rPr>
          <w:rFonts w:ascii="Times New Roman" w:eastAsia="Calibri" w:hAnsi="Times New Roman"/>
          <w:sz w:val="24"/>
          <w:szCs w:val="24"/>
          <w:lang w:val="bg-BG"/>
        </w:rPr>
        <w:t xml:space="preserve"> сгради се вписват в околната среда.</w:t>
      </w:r>
    </w:p>
    <w:p w14:paraId="792C42B5" w14:textId="77777777" w:rsidR="008C6649" w:rsidRPr="00A95874" w:rsidRDefault="008C6649" w:rsidP="009A78AB">
      <w:pPr>
        <w:spacing w:after="0" w:line="336" w:lineRule="auto"/>
        <w:ind w:firstLine="709"/>
        <w:jc w:val="both"/>
        <w:rPr>
          <w:rFonts w:ascii="Times New Roman" w:eastAsia="Calibri" w:hAnsi="Times New Roman"/>
          <w:sz w:val="24"/>
          <w:szCs w:val="24"/>
          <w:lang w:val="bg-BG"/>
        </w:rPr>
      </w:pPr>
      <w:r w:rsidRPr="00A95874">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A73C7F" w:rsidRDefault="004E1A84" w:rsidP="009A78AB">
      <w:pPr>
        <w:spacing w:after="0" w:line="336" w:lineRule="auto"/>
        <w:ind w:firstLine="709"/>
        <w:jc w:val="both"/>
        <w:rPr>
          <w:rFonts w:ascii="Times New Roman" w:eastAsia="Calibri" w:hAnsi="Times New Roman"/>
          <w:sz w:val="24"/>
          <w:szCs w:val="24"/>
          <w:lang w:val="bg-BG"/>
        </w:rPr>
      </w:pPr>
      <w:r w:rsidRPr="00A73C7F">
        <w:rPr>
          <w:rFonts w:ascii="Times New Roman" w:eastAsia="Calibri" w:hAnsi="Times New Roman"/>
          <w:sz w:val="24"/>
          <w:szCs w:val="24"/>
          <w:lang w:val="bg-BG"/>
        </w:rPr>
        <w:lastRenderedPageBreak/>
        <w:t xml:space="preserve">Върху останалите компоненти на околната среда </w:t>
      </w:r>
      <w:r w:rsidR="00BE0C29" w:rsidRPr="00A73C7F">
        <w:rPr>
          <w:rFonts w:ascii="Times New Roman" w:eastAsia="Calibri" w:hAnsi="Times New Roman"/>
          <w:sz w:val="24"/>
          <w:szCs w:val="24"/>
          <w:lang w:val="bg-BG"/>
        </w:rPr>
        <w:t>–</w:t>
      </w:r>
      <w:r w:rsidRPr="00A73C7F">
        <w:rPr>
          <w:rFonts w:ascii="Times New Roman" w:eastAsia="Calibri" w:hAnsi="Times New Roman"/>
          <w:sz w:val="24"/>
          <w:szCs w:val="24"/>
          <w:lang w:val="bg-BG"/>
        </w:rPr>
        <w:t xml:space="preserve"> природните</w:t>
      </w:r>
      <w:r w:rsidR="00BE0C29" w:rsidRPr="00A73C7F">
        <w:rPr>
          <w:rFonts w:ascii="Times New Roman" w:eastAsia="Calibri" w:hAnsi="Times New Roman"/>
          <w:sz w:val="24"/>
          <w:szCs w:val="24"/>
          <w:lang w:val="bg-BG"/>
        </w:rPr>
        <w:t xml:space="preserve"> </w:t>
      </w:r>
      <w:r w:rsidRPr="00A73C7F">
        <w:rPr>
          <w:rFonts w:ascii="Times New Roman" w:eastAsia="Calibri" w:hAnsi="Times New Roman"/>
          <w:sz w:val="24"/>
          <w:szCs w:val="24"/>
          <w:lang w:val="bg-BG"/>
        </w:rPr>
        <w:t xml:space="preserve">обекти, минералното разнообразие, </w:t>
      </w:r>
      <w:r w:rsidR="008C6649" w:rsidRPr="00A73C7F">
        <w:rPr>
          <w:rFonts w:ascii="Times New Roman" w:hAnsi="Times New Roman"/>
          <w:sz w:val="24"/>
          <w:szCs w:val="24"/>
        </w:rPr>
        <w:t>биологичното разнообразие и неговите елементи</w:t>
      </w:r>
      <w:r w:rsidRPr="00A73C7F">
        <w:rPr>
          <w:rFonts w:ascii="Times New Roman" w:eastAsia="Calibri" w:hAnsi="Times New Roman"/>
          <w:sz w:val="24"/>
          <w:szCs w:val="24"/>
          <w:lang w:val="bg-BG"/>
        </w:rPr>
        <w:t xml:space="preserve">, не се очаква въздействие </w:t>
      </w:r>
      <w:r w:rsidR="00BE0C29" w:rsidRPr="00A73C7F">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A73C7F" w:rsidRDefault="004E1A84" w:rsidP="009A78AB">
      <w:pPr>
        <w:spacing w:after="0" w:line="336" w:lineRule="auto"/>
        <w:ind w:firstLine="709"/>
        <w:jc w:val="both"/>
        <w:rPr>
          <w:rFonts w:ascii="Times New Roman" w:eastAsia="Calibri" w:hAnsi="Times New Roman"/>
          <w:sz w:val="24"/>
          <w:szCs w:val="24"/>
          <w:lang w:val="bg-BG"/>
        </w:rPr>
      </w:pPr>
      <w:r w:rsidRPr="00A73C7F">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A73C7F" w:rsidRDefault="004E1A84" w:rsidP="009A78AB">
      <w:pPr>
        <w:spacing w:after="0" w:line="336" w:lineRule="auto"/>
        <w:ind w:firstLine="709"/>
        <w:jc w:val="both"/>
        <w:rPr>
          <w:rFonts w:ascii="Times New Roman" w:eastAsia="Calibri" w:hAnsi="Times New Roman"/>
          <w:sz w:val="24"/>
          <w:szCs w:val="24"/>
          <w:lang w:val="bg-BG"/>
        </w:rPr>
      </w:pPr>
      <w:r w:rsidRPr="00A73C7F">
        <w:rPr>
          <w:rFonts w:ascii="Times New Roman" w:eastAsia="Calibri" w:hAnsi="Times New Roman"/>
          <w:sz w:val="24"/>
          <w:szCs w:val="24"/>
          <w:lang w:val="bg-BG"/>
        </w:rPr>
        <w:t xml:space="preserve">По време на експлоатацията на </w:t>
      </w:r>
      <w:r w:rsidR="00BE0C29" w:rsidRPr="00A73C7F">
        <w:rPr>
          <w:rFonts w:ascii="Times New Roman" w:eastAsia="Calibri" w:hAnsi="Times New Roman"/>
          <w:sz w:val="24"/>
          <w:szCs w:val="24"/>
          <w:lang w:val="bg-BG"/>
        </w:rPr>
        <w:t>жилищните сгради</w:t>
      </w:r>
      <w:r w:rsidRPr="00A73C7F">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A73C7F">
        <w:rPr>
          <w:rFonts w:ascii="Times New Roman" w:eastAsia="Calibri" w:hAnsi="Times New Roman"/>
          <w:sz w:val="24"/>
          <w:szCs w:val="24"/>
          <w:lang w:val="bg-BG"/>
        </w:rPr>
        <w:t>за</w:t>
      </w:r>
      <w:r w:rsidR="00640925" w:rsidRPr="00A73C7F">
        <w:rPr>
          <w:rFonts w:ascii="Times New Roman" w:eastAsia="Calibri" w:hAnsi="Times New Roman"/>
          <w:sz w:val="24"/>
          <w:szCs w:val="24"/>
          <w:lang w:val="bg-BG"/>
        </w:rPr>
        <w:t xml:space="preserve"> района , чрез сключване на договор.</w:t>
      </w:r>
    </w:p>
    <w:p w14:paraId="4F161DF3" w14:textId="77777777" w:rsidR="004E1A84" w:rsidRPr="00A73C7F" w:rsidRDefault="00BE0C29" w:rsidP="009A78AB">
      <w:pPr>
        <w:spacing w:after="0" w:line="336" w:lineRule="auto"/>
        <w:ind w:firstLine="709"/>
        <w:jc w:val="both"/>
        <w:rPr>
          <w:rFonts w:ascii="Times New Roman" w:eastAsia="Calibri" w:hAnsi="Times New Roman"/>
          <w:sz w:val="24"/>
          <w:szCs w:val="24"/>
          <w:lang w:val="bg-BG"/>
        </w:rPr>
      </w:pPr>
      <w:r w:rsidRPr="00A73C7F">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A73C7F">
        <w:rPr>
          <w:rFonts w:ascii="Times New Roman" w:eastAsia="Calibri" w:hAnsi="Times New Roman"/>
          <w:sz w:val="24"/>
          <w:szCs w:val="24"/>
          <w:lang w:val="bg-BG"/>
        </w:rPr>
        <w:t>чаква въздействие върх</w:t>
      </w:r>
      <w:r w:rsidRPr="00A73C7F">
        <w:rPr>
          <w:rFonts w:ascii="Times New Roman" w:eastAsia="Calibri" w:hAnsi="Times New Roman"/>
          <w:sz w:val="24"/>
          <w:szCs w:val="24"/>
          <w:lang w:val="bg-BG"/>
        </w:rPr>
        <w:t>у този компонент.</w:t>
      </w:r>
    </w:p>
    <w:p w14:paraId="1E87DCA1" w14:textId="77777777" w:rsidR="004E1A84" w:rsidRPr="00A73C7F" w:rsidRDefault="004E1A84" w:rsidP="009A78AB">
      <w:pPr>
        <w:pStyle w:val="a3"/>
        <w:spacing w:after="0" w:line="336" w:lineRule="auto"/>
        <w:ind w:left="750"/>
        <w:jc w:val="both"/>
        <w:rPr>
          <w:rFonts w:ascii="Times New Roman" w:hAnsi="Times New Roman"/>
          <w:b/>
          <w:color w:val="FF0000"/>
          <w:sz w:val="24"/>
          <w:szCs w:val="24"/>
          <w:lang w:val="bg-BG"/>
        </w:rPr>
      </w:pPr>
    </w:p>
    <w:p w14:paraId="5D27CECC" w14:textId="77777777" w:rsidR="00BF5DE0" w:rsidRPr="00A73C7F" w:rsidRDefault="00BF5DE0" w:rsidP="009A78AB">
      <w:pPr>
        <w:pStyle w:val="a3"/>
        <w:numPr>
          <w:ilvl w:val="0"/>
          <w:numId w:val="13"/>
        </w:numPr>
        <w:spacing w:after="0" w:line="336" w:lineRule="auto"/>
        <w:jc w:val="both"/>
        <w:rPr>
          <w:rFonts w:ascii="Times New Roman" w:hAnsi="Times New Roman"/>
          <w:b/>
          <w:sz w:val="24"/>
          <w:szCs w:val="24"/>
        </w:rPr>
      </w:pPr>
      <w:r w:rsidRPr="00A73C7F">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022953" w:rsidRDefault="00845CBF" w:rsidP="00845CBF">
      <w:pPr>
        <w:spacing w:after="0" w:line="336" w:lineRule="auto"/>
        <w:ind w:firstLine="709"/>
        <w:jc w:val="both"/>
        <w:rPr>
          <w:rFonts w:ascii="Times New Roman" w:eastAsia="Calibri" w:hAnsi="Times New Roman"/>
          <w:sz w:val="24"/>
          <w:szCs w:val="24"/>
          <w:lang w:val="bg-BG"/>
        </w:rPr>
      </w:pPr>
      <w:r w:rsidRPr="00022953">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022953" w:rsidRDefault="00845CBF" w:rsidP="00845CBF">
      <w:pPr>
        <w:spacing w:after="0" w:line="336" w:lineRule="auto"/>
        <w:ind w:firstLine="709"/>
        <w:jc w:val="both"/>
        <w:rPr>
          <w:rFonts w:ascii="Times New Roman" w:eastAsia="Calibri" w:hAnsi="Times New Roman"/>
          <w:sz w:val="24"/>
          <w:szCs w:val="24"/>
          <w:lang w:val="bg-BG"/>
        </w:rPr>
      </w:pPr>
      <w:r w:rsidRPr="00022953">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022953" w:rsidRDefault="00845CBF" w:rsidP="00845CBF">
      <w:pPr>
        <w:spacing w:after="0" w:line="336" w:lineRule="auto"/>
        <w:ind w:firstLine="709"/>
        <w:jc w:val="both"/>
        <w:rPr>
          <w:rFonts w:ascii="Times New Roman" w:eastAsia="Calibri" w:hAnsi="Times New Roman"/>
          <w:sz w:val="24"/>
          <w:szCs w:val="24"/>
          <w:lang w:val="bg-BG"/>
        </w:rPr>
      </w:pPr>
      <w:r w:rsidRPr="00022953">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022953" w:rsidRDefault="00845CBF" w:rsidP="00845CBF">
      <w:pPr>
        <w:spacing w:after="0" w:line="336" w:lineRule="auto"/>
        <w:ind w:firstLine="709"/>
        <w:jc w:val="both"/>
        <w:rPr>
          <w:rFonts w:ascii="Times New Roman" w:eastAsia="Calibri" w:hAnsi="Times New Roman"/>
          <w:sz w:val="24"/>
          <w:szCs w:val="24"/>
          <w:lang w:val="bg-BG"/>
        </w:rPr>
      </w:pPr>
      <w:r w:rsidRPr="00022953">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77777777" w:rsidR="00022953" w:rsidRPr="00022953" w:rsidRDefault="000858E7" w:rsidP="009A78AB">
      <w:pPr>
        <w:spacing w:after="0" w:line="336" w:lineRule="auto"/>
        <w:ind w:firstLine="709"/>
        <w:jc w:val="both"/>
        <w:rPr>
          <w:rFonts w:ascii="Times New Roman" w:eastAsia="Calibri" w:hAnsi="Times New Roman"/>
          <w:sz w:val="24"/>
          <w:szCs w:val="24"/>
          <w:lang w:val="bg-BG"/>
        </w:rPr>
      </w:pPr>
      <w:r w:rsidRPr="00022953">
        <w:rPr>
          <w:rFonts w:ascii="Times New Roman" w:eastAsia="Calibri" w:hAnsi="Times New Roman"/>
          <w:sz w:val="24"/>
          <w:szCs w:val="24"/>
          <w:lang w:val="bg-BG"/>
        </w:rPr>
        <w:t>Имот</w:t>
      </w:r>
      <w:r w:rsidR="00B452D4" w:rsidRPr="00022953">
        <w:rPr>
          <w:rFonts w:ascii="Times New Roman" w:eastAsia="Calibri" w:hAnsi="Times New Roman"/>
          <w:sz w:val="24"/>
          <w:szCs w:val="24"/>
          <w:lang w:val="bg-BG"/>
        </w:rPr>
        <w:t>ът</w:t>
      </w:r>
      <w:r w:rsidRPr="00022953">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B452D4" w:rsidRPr="00022953">
        <w:rPr>
          <w:rFonts w:ascii="Times New Roman" w:eastAsia="Calibri" w:hAnsi="Times New Roman"/>
          <w:sz w:val="24"/>
          <w:szCs w:val="24"/>
          <w:lang w:val="bg-BG"/>
        </w:rPr>
        <w:t>BG0001033 „Брестовица“.</w:t>
      </w:r>
      <w:r w:rsidRPr="00022953">
        <w:rPr>
          <w:rFonts w:ascii="Times New Roman" w:eastAsia="Calibri" w:hAnsi="Times New Roman"/>
          <w:sz w:val="24"/>
          <w:szCs w:val="24"/>
          <w:lang w:val="bg-BG"/>
        </w:rPr>
        <w:t xml:space="preserve"> </w:t>
      </w:r>
    </w:p>
    <w:p w14:paraId="5B355ECB" w14:textId="265C8950" w:rsidR="000858E7" w:rsidRPr="00022953" w:rsidRDefault="000858E7" w:rsidP="009A78AB">
      <w:pPr>
        <w:spacing w:after="0" w:line="336" w:lineRule="auto"/>
        <w:ind w:firstLine="709"/>
        <w:jc w:val="both"/>
        <w:rPr>
          <w:rFonts w:ascii="Times New Roman" w:eastAsia="Calibri" w:hAnsi="Times New Roman"/>
          <w:sz w:val="24"/>
          <w:szCs w:val="24"/>
          <w:lang w:val="bg-BG"/>
        </w:rPr>
      </w:pPr>
      <w:r w:rsidRPr="00022953">
        <w:rPr>
          <w:rFonts w:ascii="Times New Roman" w:eastAsia="Calibri" w:hAnsi="Times New Roman"/>
          <w:sz w:val="24"/>
          <w:szCs w:val="24"/>
          <w:lang w:val="bg-BG"/>
        </w:rPr>
        <w:lastRenderedPageBreak/>
        <w:t>Имот</w:t>
      </w:r>
      <w:r w:rsidR="00B452D4" w:rsidRPr="00022953">
        <w:rPr>
          <w:rFonts w:ascii="Times New Roman" w:eastAsia="Calibri" w:hAnsi="Times New Roman"/>
          <w:sz w:val="24"/>
          <w:szCs w:val="24"/>
          <w:lang w:val="bg-BG"/>
        </w:rPr>
        <w:t>ът</w:t>
      </w:r>
      <w:r w:rsidRPr="00022953">
        <w:rPr>
          <w:rFonts w:ascii="Times New Roman" w:eastAsia="Calibri" w:hAnsi="Times New Roman"/>
          <w:sz w:val="24"/>
          <w:szCs w:val="24"/>
          <w:lang w:val="bg-BG"/>
        </w:rPr>
        <w:t xml:space="preserve"> осто</w:t>
      </w:r>
      <w:r w:rsidR="00B452D4" w:rsidRPr="00022953">
        <w:rPr>
          <w:rFonts w:ascii="Times New Roman" w:eastAsia="Calibri" w:hAnsi="Times New Roman"/>
          <w:sz w:val="24"/>
          <w:szCs w:val="24"/>
          <w:lang w:val="bg-BG"/>
        </w:rPr>
        <w:t>и</w:t>
      </w:r>
      <w:r w:rsidRPr="00022953">
        <w:rPr>
          <w:rFonts w:ascii="Times New Roman" w:eastAsia="Calibri" w:hAnsi="Times New Roman"/>
          <w:sz w:val="24"/>
          <w:szCs w:val="24"/>
          <w:lang w:val="bg-BG"/>
        </w:rPr>
        <w:t xml:space="preserve"> на приблизително </w:t>
      </w:r>
      <w:r w:rsidR="00022953" w:rsidRPr="00022953">
        <w:rPr>
          <w:rFonts w:ascii="Times New Roman" w:eastAsia="Calibri" w:hAnsi="Times New Roman"/>
          <w:sz w:val="24"/>
          <w:szCs w:val="24"/>
          <w:lang w:val="bg-BG"/>
        </w:rPr>
        <w:t>3,32</w:t>
      </w:r>
      <w:r w:rsidRPr="00022953">
        <w:rPr>
          <w:rFonts w:ascii="Times New Roman" w:eastAsia="Calibri" w:hAnsi="Times New Roman"/>
          <w:sz w:val="24"/>
          <w:szCs w:val="24"/>
          <w:lang w:val="bg-BG"/>
        </w:rPr>
        <w:t xml:space="preserve"> км.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022953">
        <w:rPr>
          <w:rFonts w:ascii="Times New Roman" w:eastAsia="Calibri" w:hAnsi="Times New Roman"/>
          <w:sz w:val="24"/>
          <w:szCs w:val="24"/>
          <w:lang w:val="bg-BG"/>
        </w:rPr>
        <w:t xml:space="preserve">и целите </w:t>
      </w:r>
      <w:r w:rsidRPr="00022953">
        <w:rPr>
          <w:rFonts w:ascii="Times New Roman" w:eastAsia="Calibri" w:hAnsi="Times New Roman"/>
          <w:sz w:val="24"/>
          <w:szCs w:val="24"/>
          <w:lang w:val="bg-BG"/>
        </w:rPr>
        <w:t xml:space="preserve">на опазване в защитената зона. </w:t>
      </w:r>
    </w:p>
    <w:p w14:paraId="29828729" w14:textId="77777777" w:rsidR="00EC7080" w:rsidRPr="00022953" w:rsidRDefault="0037272F" w:rsidP="009A78AB">
      <w:pPr>
        <w:spacing w:after="0" w:line="336" w:lineRule="auto"/>
        <w:ind w:firstLine="709"/>
        <w:jc w:val="both"/>
        <w:rPr>
          <w:rFonts w:ascii="Times New Roman" w:eastAsia="Calibri" w:hAnsi="Times New Roman"/>
          <w:sz w:val="24"/>
          <w:szCs w:val="24"/>
          <w:lang w:val="bg-BG"/>
        </w:rPr>
      </w:pPr>
      <w:r w:rsidRPr="00022953">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022953" w:rsidRDefault="0037272F" w:rsidP="009A78AB">
      <w:pPr>
        <w:spacing w:after="0" w:line="336" w:lineRule="auto"/>
        <w:ind w:firstLine="709"/>
        <w:jc w:val="both"/>
        <w:rPr>
          <w:rFonts w:ascii="Times New Roman" w:eastAsia="Calibri" w:hAnsi="Times New Roman"/>
          <w:sz w:val="24"/>
          <w:szCs w:val="24"/>
          <w:lang w:val="bg-BG"/>
        </w:rPr>
      </w:pPr>
    </w:p>
    <w:p w14:paraId="6ECAFB69" w14:textId="77777777" w:rsidR="00BF5DE0" w:rsidRPr="00022953" w:rsidRDefault="00BF5DE0" w:rsidP="009A78AB">
      <w:pPr>
        <w:pStyle w:val="a3"/>
        <w:numPr>
          <w:ilvl w:val="0"/>
          <w:numId w:val="13"/>
        </w:numPr>
        <w:spacing w:after="0" w:line="336" w:lineRule="auto"/>
        <w:ind w:left="748"/>
        <w:jc w:val="both"/>
        <w:rPr>
          <w:rFonts w:ascii="Times New Roman" w:hAnsi="Times New Roman"/>
          <w:b/>
          <w:sz w:val="24"/>
          <w:szCs w:val="24"/>
        </w:rPr>
      </w:pPr>
      <w:r w:rsidRPr="00022953">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E465D2" w:rsidRDefault="00DB49D8" w:rsidP="009A78AB">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Инвестиционното предложение за жилищно строителство</w:t>
      </w:r>
      <w:r w:rsidRPr="00E465D2">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E465D2" w:rsidRDefault="00DB49D8" w:rsidP="009A78AB">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E465D2" w:rsidRDefault="00A224E7" w:rsidP="009A78AB">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E465D2">
        <w:rPr>
          <w:rFonts w:ascii="Times New Roman" w:eastAsia="Calibri" w:hAnsi="Times New Roman"/>
          <w:sz w:val="24"/>
          <w:szCs w:val="24"/>
        </w:rPr>
        <w:t xml:space="preserve"> ще осигур</w:t>
      </w:r>
      <w:r w:rsidRPr="00E465D2">
        <w:rPr>
          <w:rFonts w:ascii="Times New Roman" w:eastAsia="Calibri" w:hAnsi="Times New Roman"/>
          <w:sz w:val="24"/>
          <w:szCs w:val="24"/>
          <w:lang w:val="bg-BG"/>
        </w:rPr>
        <w:t>ят</w:t>
      </w:r>
      <w:r w:rsidRPr="00E465D2">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E465D2">
        <w:rPr>
          <w:rFonts w:ascii="Times New Roman" w:eastAsia="Calibri" w:hAnsi="Times New Roman"/>
          <w:sz w:val="24"/>
          <w:szCs w:val="24"/>
          <w:lang w:val="bg-BG"/>
        </w:rPr>
        <w:t xml:space="preserve"> </w:t>
      </w:r>
      <w:r w:rsidR="00334F90" w:rsidRPr="00E465D2">
        <w:rPr>
          <w:rFonts w:ascii="Times New Roman" w:eastAsia="Calibri" w:hAnsi="Times New Roman"/>
          <w:sz w:val="24"/>
          <w:szCs w:val="24"/>
        </w:rPr>
        <w:t>По отношение на трудовия риск задължително</w:t>
      </w:r>
      <w:r w:rsidRPr="00E465D2">
        <w:rPr>
          <w:rFonts w:ascii="Times New Roman" w:eastAsia="Calibri" w:hAnsi="Times New Roman"/>
          <w:sz w:val="24"/>
          <w:szCs w:val="24"/>
          <w:lang w:val="bg-BG"/>
        </w:rPr>
        <w:t xml:space="preserve"> ще се спазва</w:t>
      </w:r>
      <w:r w:rsidR="00334F90" w:rsidRPr="00E465D2">
        <w:rPr>
          <w:rFonts w:ascii="Times New Roman" w:eastAsia="Calibri" w:hAnsi="Times New Roman"/>
          <w:sz w:val="24"/>
          <w:szCs w:val="24"/>
        </w:rPr>
        <w:t xml:space="preserve"> технологичната</w:t>
      </w:r>
      <w:r w:rsidRPr="00E465D2">
        <w:rPr>
          <w:rFonts w:ascii="Times New Roman" w:eastAsia="Calibri" w:hAnsi="Times New Roman"/>
          <w:sz w:val="24"/>
          <w:szCs w:val="24"/>
          <w:lang w:val="bg-BG"/>
        </w:rPr>
        <w:t xml:space="preserve"> </w:t>
      </w:r>
      <w:r w:rsidR="00334F90" w:rsidRPr="00E465D2">
        <w:rPr>
          <w:rFonts w:ascii="Times New Roman" w:eastAsia="Calibri" w:hAnsi="Times New Roman"/>
          <w:sz w:val="24"/>
          <w:szCs w:val="24"/>
        </w:rPr>
        <w:t xml:space="preserve">дисцилина и инструкциите за безопасна работа. </w:t>
      </w:r>
      <w:r w:rsidRPr="00E465D2">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E465D2" w:rsidRDefault="00A224E7" w:rsidP="009A78AB">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 xml:space="preserve">За </w:t>
      </w:r>
      <w:r w:rsidRPr="00E465D2">
        <w:rPr>
          <w:rFonts w:ascii="Times New Roman" w:eastAsia="Calibri" w:hAnsi="Times New Roman"/>
          <w:sz w:val="24"/>
          <w:szCs w:val="24"/>
          <w:lang w:val="bg-BG"/>
        </w:rPr>
        <w:t>реализацията на всяка жилищна сграда</w:t>
      </w:r>
      <w:r w:rsidRPr="00E465D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E465D2" w:rsidRDefault="00A224E7" w:rsidP="009A78AB">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 xml:space="preserve">По време на експлоатацията при неправилна </w:t>
      </w:r>
      <w:r w:rsidRPr="00E465D2">
        <w:rPr>
          <w:rFonts w:ascii="Times New Roman" w:eastAsia="Calibri" w:hAnsi="Times New Roman"/>
          <w:sz w:val="24"/>
          <w:szCs w:val="24"/>
          <w:lang w:val="bg-BG"/>
        </w:rPr>
        <w:t>работа</w:t>
      </w:r>
      <w:r w:rsidRPr="00E465D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E465D2" w:rsidRDefault="00A224E7" w:rsidP="009A78AB">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lastRenderedPageBreak/>
        <w:t>Инвестиционните</w:t>
      </w:r>
      <w:r w:rsidRPr="00E465D2">
        <w:rPr>
          <w:rFonts w:ascii="Times New Roman" w:eastAsia="Calibri" w:hAnsi="Times New Roman"/>
          <w:sz w:val="24"/>
          <w:szCs w:val="24"/>
        </w:rPr>
        <w:t xml:space="preserve"> проекти, </w:t>
      </w:r>
      <w:r w:rsidRPr="00E465D2">
        <w:rPr>
          <w:rFonts w:ascii="Times New Roman" w:eastAsia="Calibri" w:hAnsi="Times New Roman"/>
          <w:sz w:val="24"/>
          <w:szCs w:val="24"/>
          <w:lang w:val="bg-BG"/>
        </w:rPr>
        <w:t xml:space="preserve">реализацията и </w:t>
      </w:r>
      <w:r w:rsidRPr="00E465D2">
        <w:rPr>
          <w:rFonts w:ascii="Times New Roman" w:eastAsia="Calibri" w:hAnsi="Times New Roman"/>
          <w:sz w:val="24"/>
          <w:szCs w:val="24"/>
        </w:rPr>
        <w:t>експлоатацията на обект</w:t>
      </w:r>
      <w:r w:rsidRPr="00E465D2">
        <w:rPr>
          <w:rFonts w:ascii="Times New Roman" w:eastAsia="Calibri" w:hAnsi="Times New Roman"/>
          <w:sz w:val="24"/>
          <w:szCs w:val="24"/>
          <w:lang w:val="bg-BG"/>
        </w:rPr>
        <w:t>ите</w:t>
      </w:r>
      <w:r w:rsidRPr="00E465D2">
        <w:rPr>
          <w:rFonts w:ascii="Times New Roman" w:eastAsia="Calibri" w:hAnsi="Times New Roman"/>
          <w:sz w:val="24"/>
          <w:szCs w:val="24"/>
        </w:rPr>
        <w:t xml:space="preserve"> ще бъдат изпълнени </w:t>
      </w:r>
      <w:r w:rsidRPr="00E465D2">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E465D2" w:rsidRDefault="00A16F7E" w:rsidP="009A78AB">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С п</w:t>
      </w:r>
      <w:r w:rsidR="00A224E7" w:rsidRPr="00E465D2">
        <w:rPr>
          <w:rFonts w:ascii="Times New Roman" w:eastAsia="Calibri" w:hAnsi="Times New Roman"/>
          <w:sz w:val="24"/>
          <w:szCs w:val="24"/>
          <w:lang w:val="bg-BG"/>
        </w:rPr>
        <w:t>редвижданията</w:t>
      </w:r>
      <w:r w:rsidRPr="00E465D2">
        <w:rPr>
          <w:rFonts w:ascii="Times New Roman" w:eastAsia="Calibri" w:hAnsi="Times New Roman"/>
          <w:sz w:val="24"/>
          <w:szCs w:val="24"/>
          <w:lang w:val="bg-BG"/>
        </w:rPr>
        <w:t>, залегнали при реализацията</w:t>
      </w:r>
      <w:r w:rsidR="00A224E7" w:rsidRPr="00E465D2">
        <w:rPr>
          <w:rFonts w:ascii="Times New Roman" w:eastAsia="Calibri" w:hAnsi="Times New Roman"/>
          <w:sz w:val="24"/>
          <w:szCs w:val="24"/>
          <w:lang w:val="bg-BG"/>
        </w:rPr>
        <w:t xml:space="preserve"> </w:t>
      </w:r>
      <w:r w:rsidR="00334F90" w:rsidRPr="00E465D2">
        <w:rPr>
          <w:rFonts w:ascii="Times New Roman" w:eastAsia="Calibri" w:hAnsi="Times New Roman"/>
          <w:sz w:val="24"/>
          <w:szCs w:val="24"/>
        </w:rPr>
        <w:t>на</w:t>
      </w:r>
      <w:r w:rsidR="00A224E7" w:rsidRPr="00E465D2">
        <w:rPr>
          <w:rFonts w:ascii="Times New Roman" w:eastAsia="Calibri" w:hAnsi="Times New Roman"/>
          <w:sz w:val="24"/>
          <w:szCs w:val="24"/>
          <w:lang w:val="bg-BG"/>
        </w:rPr>
        <w:t xml:space="preserve"> </w:t>
      </w:r>
      <w:r w:rsidR="00334F90" w:rsidRPr="00E465D2">
        <w:rPr>
          <w:rFonts w:ascii="Times New Roman" w:eastAsia="Calibri" w:hAnsi="Times New Roman"/>
          <w:sz w:val="24"/>
          <w:szCs w:val="24"/>
        </w:rPr>
        <w:t xml:space="preserve">инвестиционното предложение </w:t>
      </w:r>
      <w:r w:rsidR="00A224E7" w:rsidRPr="00E465D2">
        <w:rPr>
          <w:rFonts w:ascii="Times New Roman" w:eastAsia="Calibri" w:hAnsi="Times New Roman"/>
          <w:sz w:val="24"/>
          <w:szCs w:val="24"/>
          <w:lang w:val="bg-BG"/>
        </w:rPr>
        <w:t xml:space="preserve">по отношение на </w:t>
      </w:r>
      <w:r w:rsidR="00334F90" w:rsidRPr="00E465D2">
        <w:rPr>
          <w:rFonts w:ascii="Times New Roman" w:eastAsia="Calibri" w:hAnsi="Times New Roman"/>
          <w:sz w:val="24"/>
          <w:szCs w:val="24"/>
        </w:rPr>
        <w:t>техника и методи, характер и</w:t>
      </w:r>
      <w:r w:rsidR="00A224E7" w:rsidRPr="00E465D2">
        <w:rPr>
          <w:rFonts w:ascii="Times New Roman" w:eastAsia="Calibri" w:hAnsi="Times New Roman"/>
          <w:sz w:val="24"/>
          <w:szCs w:val="24"/>
          <w:lang w:val="bg-BG"/>
        </w:rPr>
        <w:t xml:space="preserve"> </w:t>
      </w:r>
      <w:r w:rsidR="00334F90" w:rsidRPr="00E465D2">
        <w:rPr>
          <w:rFonts w:ascii="Times New Roman" w:eastAsia="Calibri" w:hAnsi="Times New Roman"/>
          <w:sz w:val="24"/>
          <w:szCs w:val="24"/>
        </w:rPr>
        <w:t>мащаб</w:t>
      </w:r>
      <w:r w:rsidR="00A224E7" w:rsidRPr="00E465D2">
        <w:rPr>
          <w:rFonts w:ascii="Times New Roman" w:eastAsia="Calibri" w:hAnsi="Times New Roman"/>
          <w:sz w:val="24"/>
          <w:szCs w:val="24"/>
          <w:lang w:val="bg-BG"/>
        </w:rPr>
        <w:t xml:space="preserve"> </w:t>
      </w:r>
      <w:r w:rsidR="00334F90" w:rsidRPr="00E465D2">
        <w:rPr>
          <w:rFonts w:ascii="Times New Roman" w:eastAsia="Calibri" w:hAnsi="Times New Roman"/>
          <w:sz w:val="24"/>
          <w:szCs w:val="24"/>
        </w:rPr>
        <w:t>не се очаква риск от инциденти, аварии</w:t>
      </w:r>
      <w:r w:rsidRPr="00E465D2">
        <w:rPr>
          <w:rFonts w:ascii="Times New Roman" w:eastAsia="Calibri" w:hAnsi="Times New Roman"/>
          <w:sz w:val="24"/>
          <w:szCs w:val="24"/>
          <w:lang w:val="bg-BG"/>
        </w:rPr>
        <w:t xml:space="preserve"> </w:t>
      </w:r>
      <w:r w:rsidR="00334F90" w:rsidRPr="00E465D2">
        <w:rPr>
          <w:rFonts w:ascii="Times New Roman" w:eastAsia="Calibri" w:hAnsi="Times New Roman"/>
          <w:sz w:val="24"/>
          <w:szCs w:val="24"/>
        </w:rPr>
        <w:t>и/или бедствия за околната среда и здравето на хората.</w:t>
      </w:r>
    </w:p>
    <w:p w14:paraId="6C870286" w14:textId="77777777" w:rsidR="002817CB" w:rsidRPr="00E465D2" w:rsidRDefault="002817CB" w:rsidP="006A27FE">
      <w:pPr>
        <w:spacing w:after="0" w:line="329" w:lineRule="auto"/>
        <w:ind w:firstLine="709"/>
        <w:jc w:val="both"/>
        <w:rPr>
          <w:rFonts w:ascii="Times New Roman" w:eastAsia="Calibri" w:hAnsi="Times New Roman"/>
          <w:sz w:val="24"/>
          <w:szCs w:val="24"/>
          <w:lang w:val="bg-BG"/>
        </w:rPr>
      </w:pPr>
    </w:p>
    <w:p w14:paraId="1278C6F1" w14:textId="77777777" w:rsidR="00BF5DE0" w:rsidRPr="00E465D2" w:rsidRDefault="00BF5DE0" w:rsidP="006A27FE">
      <w:pPr>
        <w:pStyle w:val="a3"/>
        <w:numPr>
          <w:ilvl w:val="0"/>
          <w:numId w:val="13"/>
        </w:numPr>
        <w:spacing w:after="0" w:line="329" w:lineRule="auto"/>
        <w:ind w:left="748"/>
        <w:jc w:val="both"/>
        <w:rPr>
          <w:rFonts w:ascii="Times New Roman" w:hAnsi="Times New Roman"/>
          <w:b/>
          <w:sz w:val="24"/>
          <w:szCs w:val="24"/>
        </w:rPr>
      </w:pPr>
      <w:r w:rsidRPr="00E465D2">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E465D2" w:rsidRDefault="006A27FE" w:rsidP="006A27FE">
      <w:pPr>
        <w:spacing w:after="0" w:line="329"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 xml:space="preserve">В етапа на строителство на </w:t>
      </w:r>
      <w:r w:rsidRPr="00E465D2">
        <w:rPr>
          <w:rFonts w:ascii="Times New Roman" w:eastAsia="Calibri" w:hAnsi="Times New Roman"/>
          <w:sz w:val="24"/>
          <w:szCs w:val="24"/>
          <w:lang w:val="bg-BG"/>
        </w:rPr>
        <w:t>жилищните сгради,</w:t>
      </w:r>
      <w:r w:rsidRPr="00E465D2">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E465D2" w:rsidRDefault="006E2E0B" w:rsidP="00352BF7">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 xml:space="preserve">Основно </w:t>
      </w:r>
      <w:r w:rsidRPr="00E465D2">
        <w:rPr>
          <w:rFonts w:ascii="Times New Roman" w:eastAsia="Calibri" w:hAnsi="Times New Roman"/>
          <w:sz w:val="24"/>
          <w:szCs w:val="24"/>
          <w:lang w:val="bg-BG"/>
        </w:rPr>
        <w:t xml:space="preserve">пряко </w:t>
      </w:r>
      <w:r w:rsidRPr="00E465D2">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E465D2">
        <w:rPr>
          <w:rFonts w:ascii="Times New Roman" w:eastAsia="Calibri" w:hAnsi="Times New Roman"/>
          <w:sz w:val="24"/>
          <w:szCs w:val="24"/>
          <w:lang w:val="bg-BG"/>
        </w:rPr>
        <w:t>ите</w:t>
      </w:r>
      <w:r w:rsidRPr="00E465D2">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E465D2" w:rsidRDefault="006E2E0B" w:rsidP="00352BF7">
      <w:pPr>
        <w:spacing w:after="0" w:line="336" w:lineRule="auto"/>
        <w:ind w:firstLine="709"/>
        <w:jc w:val="both"/>
        <w:rPr>
          <w:rFonts w:ascii="Times New Roman" w:eastAsia="Calibri" w:hAnsi="Times New Roman"/>
          <w:sz w:val="24"/>
          <w:szCs w:val="24"/>
        </w:rPr>
      </w:pPr>
      <w:r w:rsidRPr="00E465D2">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E465D2">
        <w:rPr>
          <w:rFonts w:ascii="Times New Roman" w:eastAsia="Calibri" w:hAnsi="Times New Roman"/>
          <w:sz w:val="24"/>
          <w:szCs w:val="24"/>
        </w:rPr>
        <w:t>без кумулативно действие</w:t>
      </w:r>
      <w:r w:rsidR="00FA726C" w:rsidRPr="00E465D2">
        <w:rPr>
          <w:rFonts w:ascii="Times New Roman" w:eastAsia="Calibri" w:hAnsi="Times New Roman"/>
          <w:sz w:val="24"/>
          <w:szCs w:val="24"/>
          <w:lang w:val="bg-BG"/>
        </w:rPr>
        <w:t>,</w:t>
      </w:r>
      <w:r w:rsidR="00DD1A0E" w:rsidRPr="00E465D2">
        <w:rPr>
          <w:rFonts w:ascii="Times New Roman" w:eastAsia="Calibri" w:hAnsi="Times New Roman"/>
          <w:sz w:val="24"/>
          <w:szCs w:val="24"/>
        </w:rPr>
        <w:t xml:space="preserve"> локално в </w:t>
      </w:r>
      <w:r w:rsidR="00832CCA" w:rsidRPr="00E465D2">
        <w:rPr>
          <w:rFonts w:ascii="Times New Roman" w:eastAsia="Calibri" w:hAnsi="Times New Roman"/>
          <w:sz w:val="24"/>
          <w:szCs w:val="24"/>
          <w:lang w:val="bg-BG"/>
        </w:rPr>
        <w:t>рамките на новите имоти,</w:t>
      </w:r>
      <w:r w:rsidR="00DD1A0E" w:rsidRPr="00E465D2">
        <w:rPr>
          <w:rFonts w:ascii="Times New Roman" w:eastAsia="Calibri" w:hAnsi="Times New Roman"/>
          <w:sz w:val="24"/>
          <w:szCs w:val="24"/>
        </w:rPr>
        <w:t xml:space="preserve"> </w:t>
      </w:r>
      <w:r w:rsidRPr="00E465D2">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E465D2" w:rsidRDefault="006E2E0B" w:rsidP="00352BF7">
      <w:pPr>
        <w:spacing w:after="0" w:line="336" w:lineRule="auto"/>
        <w:ind w:firstLine="709"/>
        <w:jc w:val="both"/>
        <w:rPr>
          <w:rFonts w:ascii="Times New Roman" w:eastAsia="Calibri" w:hAnsi="Times New Roman"/>
          <w:sz w:val="24"/>
          <w:szCs w:val="24"/>
        </w:rPr>
      </w:pPr>
      <w:r w:rsidRPr="00E465D2">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E465D2">
        <w:rPr>
          <w:rFonts w:ascii="Times New Roman" w:eastAsia="Calibri" w:hAnsi="Times New Roman"/>
          <w:sz w:val="24"/>
          <w:szCs w:val="24"/>
        </w:rPr>
        <w:t>урегулирани поземлени имоти</w:t>
      </w:r>
      <w:r w:rsidRPr="00E465D2">
        <w:rPr>
          <w:rFonts w:ascii="Times New Roman" w:eastAsia="Calibri" w:hAnsi="Times New Roman"/>
          <w:sz w:val="24"/>
          <w:szCs w:val="24"/>
        </w:rPr>
        <w:t>, отредени за жилищно строителство.</w:t>
      </w:r>
    </w:p>
    <w:p w14:paraId="3B069785" w14:textId="77777777" w:rsidR="006A27FE" w:rsidRPr="00E465D2" w:rsidRDefault="006A27FE" w:rsidP="00352BF7">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E465D2" w:rsidRDefault="006A27FE" w:rsidP="00352BF7">
      <w:pPr>
        <w:spacing w:after="0" w:line="336" w:lineRule="auto"/>
        <w:ind w:firstLine="709"/>
        <w:jc w:val="both"/>
        <w:rPr>
          <w:rFonts w:ascii="Times New Roman" w:eastAsia="Calibri" w:hAnsi="Times New Roman"/>
          <w:sz w:val="24"/>
          <w:szCs w:val="24"/>
        </w:rPr>
      </w:pPr>
    </w:p>
    <w:p w14:paraId="2F480A40" w14:textId="77777777" w:rsidR="00BF5DE0" w:rsidRPr="00E465D2" w:rsidRDefault="00BF5DE0" w:rsidP="00352BF7">
      <w:pPr>
        <w:pStyle w:val="a3"/>
        <w:numPr>
          <w:ilvl w:val="0"/>
          <w:numId w:val="13"/>
        </w:numPr>
        <w:spacing w:after="0" w:line="336" w:lineRule="auto"/>
        <w:ind w:left="748"/>
        <w:jc w:val="both"/>
        <w:rPr>
          <w:rFonts w:ascii="Times New Roman" w:hAnsi="Times New Roman"/>
          <w:b/>
          <w:sz w:val="24"/>
          <w:szCs w:val="24"/>
        </w:rPr>
      </w:pPr>
      <w:r w:rsidRPr="00E465D2">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28677D69" w:rsidR="00026763" w:rsidRPr="00E465D2" w:rsidRDefault="00026763" w:rsidP="00352BF7">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 xml:space="preserve">Инвестиционното предложение ще се реализира в поземлен </w:t>
      </w:r>
      <w:r w:rsidR="003200B0" w:rsidRPr="00E465D2">
        <w:rPr>
          <w:rFonts w:ascii="Times New Roman" w:eastAsia="Calibri" w:hAnsi="Times New Roman"/>
          <w:sz w:val="24"/>
          <w:szCs w:val="24"/>
          <w:lang w:val="bg-BG"/>
        </w:rPr>
        <w:t xml:space="preserve">имот с идентификатор </w:t>
      </w:r>
      <w:r w:rsidR="00E465D2" w:rsidRPr="00E465D2">
        <w:rPr>
          <w:rFonts w:ascii="Times New Roman" w:eastAsia="Calibri" w:hAnsi="Times New Roman"/>
          <w:sz w:val="24"/>
          <w:szCs w:val="24"/>
        </w:rPr>
        <w:t>03304.14.110 по кадастралната карта и кадастралните регистри на с. Белащица, местност „Свети Никола“, Община „Родопи“, Област Пловдив</w:t>
      </w:r>
      <w:r w:rsidRPr="00E465D2">
        <w:rPr>
          <w:rFonts w:ascii="Times New Roman" w:eastAsia="Calibri" w:hAnsi="Times New Roman"/>
          <w:sz w:val="24"/>
          <w:szCs w:val="24"/>
          <w:lang w:val="bg-BG"/>
        </w:rPr>
        <w:t>.</w:t>
      </w:r>
    </w:p>
    <w:p w14:paraId="0C81C46F" w14:textId="77777777" w:rsidR="00026763" w:rsidRPr="00E465D2" w:rsidRDefault="00026763" w:rsidP="00352BF7">
      <w:pPr>
        <w:spacing w:after="0" w:line="336" w:lineRule="auto"/>
        <w:ind w:firstLine="709"/>
        <w:jc w:val="both"/>
        <w:rPr>
          <w:rFonts w:ascii="Times New Roman" w:eastAsia="Calibri" w:hAnsi="Times New Roman"/>
          <w:sz w:val="24"/>
          <w:szCs w:val="24"/>
        </w:rPr>
      </w:pPr>
      <w:r w:rsidRPr="00E465D2">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E465D2">
        <w:rPr>
          <w:rFonts w:ascii="Times New Roman" w:eastAsia="Calibri" w:hAnsi="Times New Roman"/>
          <w:sz w:val="24"/>
          <w:szCs w:val="24"/>
          <w:lang w:val="bg-BG"/>
        </w:rPr>
        <w:t xml:space="preserve">с. Белащица и </w:t>
      </w:r>
      <w:r w:rsidRPr="00E465D2">
        <w:rPr>
          <w:rFonts w:ascii="Times New Roman" w:eastAsia="Calibri" w:hAnsi="Times New Roman"/>
          <w:sz w:val="24"/>
          <w:szCs w:val="24"/>
        </w:rPr>
        <w:t xml:space="preserve"> близките населени места в община</w:t>
      </w:r>
      <w:r w:rsidR="003200B0" w:rsidRPr="00E465D2">
        <w:rPr>
          <w:rFonts w:ascii="Times New Roman" w:eastAsia="Calibri" w:hAnsi="Times New Roman"/>
          <w:sz w:val="24"/>
          <w:szCs w:val="24"/>
          <w:lang w:val="bg-BG"/>
        </w:rPr>
        <w:t xml:space="preserve"> „Родопи“ – Пловдив</w:t>
      </w:r>
      <w:r w:rsidRPr="00E465D2">
        <w:rPr>
          <w:rFonts w:ascii="Times New Roman" w:eastAsia="Calibri" w:hAnsi="Times New Roman"/>
          <w:sz w:val="24"/>
          <w:szCs w:val="24"/>
        </w:rPr>
        <w:t xml:space="preserve">. </w:t>
      </w:r>
    </w:p>
    <w:p w14:paraId="69599D6E" w14:textId="77777777" w:rsidR="00026763" w:rsidRPr="00E465D2" w:rsidRDefault="00026763" w:rsidP="00352BF7">
      <w:pPr>
        <w:pStyle w:val="a3"/>
        <w:spacing w:after="0" w:line="336" w:lineRule="auto"/>
        <w:ind w:left="748"/>
        <w:jc w:val="both"/>
        <w:rPr>
          <w:rFonts w:ascii="Times New Roman" w:hAnsi="Times New Roman"/>
          <w:b/>
          <w:sz w:val="24"/>
          <w:szCs w:val="24"/>
          <w:lang w:val="bg-BG"/>
        </w:rPr>
      </w:pPr>
    </w:p>
    <w:p w14:paraId="2DF96D43" w14:textId="77777777" w:rsidR="00BF5DE0" w:rsidRPr="00E465D2" w:rsidRDefault="00BF5DE0" w:rsidP="00352BF7">
      <w:pPr>
        <w:pStyle w:val="a3"/>
        <w:numPr>
          <w:ilvl w:val="0"/>
          <w:numId w:val="13"/>
        </w:numPr>
        <w:spacing w:after="0" w:line="336" w:lineRule="auto"/>
        <w:ind w:left="748"/>
        <w:jc w:val="both"/>
        <w:rPr>
          <w:rFonts w:ascii="Times New Roman" w:hAnsi="Times New Roman"/>
          <w:b/>
          <w:sz w:val="24"/>
          <w:szCs w:val="24"/>
        </w:rPr>
      </w:pPr>
      <w:r w:rsidRPr="00E465D2">
        <w:rPr>
          <w:rFonts w:ascii="Times New Roman" w:hAnsi="Times New Roman"/>
          <w:b/>
          <w:sz w:val="24"/>
          <w:szCs w:val="24"/>
        </w:rPr>
        <w:t>Вероятност, интензивност, комплексност на въздействието.</w:t>
      </w:r>
    </w:p>
    <w:p w14:paraId="54E1772F" w14:textId="15EC5ED8" w:rsidR="00EB5AFC" w:rsidRPr="00E465D2" w:rsidRDefault="00EB5AFC" w:rsidP="00352BF7">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 xml:space="preserve">При реализацията на проекта за изграждане на </w:t>
      </w:r>
      <w:r w:rsidR="00E465D2" w:rsidRPr="00E465D2">
        <w:rPr>
          <w:rFonts w:ascii="Times New Roman" w:eastAsia="Calibri" w:hAnsi="Times New Roman"/>
          <w:sz w:val="24"/>
          <w:szCs w:val="24"/>
          <w:lang w:val="bg-BG"/>
        </w:rPr>
        <w:t>пет</w:t>
      </w:r>
      <w:r w:rsidRPr="00E465D2">
        <w:rPr>
          <w:rFonts w:ascii="Times New Roman" w:eastAsia="Calibri" w:hAnsi="Times New Roman"/>
          <w:sz w:val="24"/>
          <w:szCs w:val="24"/>
        </w:rPr>
        <w:t xml:space="preserve"> броя жилищни сгради</w:t>
      </w:r>
      <w:r w:rsidR="001F3EAF" w:rsidRPr="00E465D2">
        <w:rPr>
          <w:rFonts w:ascii="Times New Roman" w:eastAsia="Calibri" w:hAnsi="Times New Roman"/>
          <w:sz w:val="24"/>
          <w:szCs w:val="24"/>
        </w:rPr>
        <w:t xml:space="preserve"> в новообразувани УПИ</w:t>
      </w:r>
      <w:r w:rsidRPr="00E465D2">
        <w:rPr>
          <w:rFonts w:ascii="Times New Roman" w:eastAsia="Calibri" w:hAnsi="Times New Roman"/>
          <w:sz w:val="24"/>
          <w:szCs w:val="24"/>
        </w:rPr>
        <w:t xml:space="preserve"> няма вероятност за поява на отрицателни въздействия</w:t>
      </w:r>
      <w:r w:rsidR="00DC7EB1" w:rsidRPr="00E465D2">
        <w:rPr>
          <w:rFonts w:ascii="Times New Roman" w:eastAsia="Calibri" w:hAnsi="Times New Roman"/>
          <w:sz w:val="24"/>
          <w:szCs w:val="24"/>
        </w:rPr>
        <w:t xml:space="preserve"> върху компонентите на околната среда</w:t>
      </w:r>
      <w:r w:rsidRPr="00E465D2">
        <w:rPr>
          <w:rFonts w:ascii="Times New Roman" w:eastAsia="Calibri" w:hAnsi="Times New Roman"/>
          <w:sz w:val="24"/>
          <w:szCs w:val="24"/>
        </w:rPr>
        <w:t xml:space="preserve">, тъй като ще бъдат спазени </w:t>
      </w:r>
      <w:r w:rsidR="00DC7EB1" w:rsidRPr="00E465D2">
        <w:rPr>
          <w:rFonts w:ascii="Times New Roman" w:eastAsia="Calibri" w:hAnsi="Times New Roman"/>
          <w:sz w:val="24"/>
          <w:szCs w:val="24"/>
        </w:rPr>
        <w:t xml:space="preserve">изискванията на екологичното законодателство и ще се предприемат </w:t>
      </w:r>
      <w:r w:rsidRPr="00E465D2">
        <w:rPr>
          <w:rFonts w:ascii="Times New Roman" w:eastAsia="Calibri" w:hAnsi="Times New Roman"/>
          <w:sz w:val="24"/>
          <w:szCs w:val="24"/>
        </w:rPr>
        <w:t>мерки</w:t>
      </w:r>
      <w:r w:rsidR="00DC7EB1" w:rsidRPr="00E465D2">
        <w:rPr>
          <w:rFonts w:ascii="Times New Roman" w:eastAsia="Calibri" w:hAnsi="Times New Roman"/>
          <w:sz w:val="24"/>
          <w:szCs w:val="24"/>
        </w:rPr>
        <w:t>, свързани с избягване, предотвратяване</w:t>
      </w:r>
      <w:r w:rsidR="000224EB" w:rsidRPr="00E465D2">
        <w:rPr>
          <w:rFonts w:ascii="Times New Roman" w:eastAsia="Calibri" w:hAnsi="Times New Roman"/>
          <w:sz w:val="24"/>
          <w:szCs w:val="24"/>
          <w:lang w:val="bg-BG"/>
        </w:rPr>
        <w:t xml:space="preserve"> и</w:t>
      </w:r>
      <w:r w:rsidR="00DC7EB1" w:rsidRPr="00E465D2">
        <w:rPr>
          <w:rFonts w:ascii="Times New Roman" w:eastAsia="Calibri" w:hAnsi="Times New Roman"/>
          <w:sz w:val="24"/>
          <w:szCs w:val="24"/>
        </w:rPr>
        <w:t xml:space="preserve"> </w:t>
      </w:r>
      <w:r w:rsidR="00DC7EB1" w:rsidRPr="00E465D2">
        <w:rPr>
          <w:rFonts w:ascii="Times New Roman" w:eastAsia="Calibri" w:hAnsi="Times New Roman"/>
          <w:sz w:val="24"/>
          <w:szCs w:val="24"/>
        </w:rPr>
        <w:lastRenderedPageBreak/>
        <w:t>намаляване на предполагаеми отрицателни въздействия върху околната среда и човешкото здраве</w:t>
      </w:r>
      <w:r w:rsidRPr="00E465D2">
        <w:rPr>
          <w:rFonts w:ascii="Times New Roman" w:eastAsia="Calibri" w:hAnsi="Times New Roman"/>
          <w:sz w:val="24"/>
          <w:szCs w:val="24"/>
        </w:rPr>
        <w:t>.</w:t>
      </w:r>
    </w:p>
    <w:p w14:paraId="68A629BA" w14:textId="77777777" w:rsidR="000224EB" w:rsidRPr="00E465D2" w:rsidRDefault="000224EB" w:rsidP="00352BF7">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E465D2">
        <w:rPr>
          <w:rFonts w:ascii="Times New Roman" w:eastAsia="Calibri" w:hAnsi="Times New Roman"/>
          <w:sz w:val="24"/>
          <w:szCs w:val="24"/>
          <w:lang w:val="bg-BG"/>
        </w:rPr>
        <w:t>, без обратимост</w:t>
      </w:r>
      <w:r w:rsidRPr="00E465D2">
        <w:rPr>
          <w:rFonts w:ascii="Times New Roman" w:eastAsia="Calibri" w:hAnsi="Times New Roman"/>
          <w:sz w:val="24"/>
          <w:szCs w:val="24"/>
        </w:rPr>
        <w:t xml:space="preserve"> и периодична при експлоатацията (субективен фактор са недобросъвест</w:t>
      </w:r>
      <w:r w:rsidRPr="00E465D2">
        <w:rPr>
          <w:rFonts w:ascii="Times New Roman" w:eastAsia="Calibri" w:hAnsi="Times New Roman"/>
          <w:sz w:val="24"/>
          <w:szCs w:val="24"/>
          <w:lang w:val="bg-BG"/>
        </w:rPr>
        <w:t xml:space="preserve">ност </w:t>
      </w:r>
      <w:r w:rsidRPr="00E465D2">
        <w:rPr>
          <w:rFonts w:ascii="Times New Roman" w:eastAsia="Calibri" w:hAnsi="Times New Roman"/>
          <w:sz w:val="24"/>
          <w:szCs w:val="24"/>
        </w:rPr>
        <w:t>и бедствени ситуации).</w:t>
      </w:r>
    </w:p>
    <w:p w14:paraId="499BB4BD" w14:textId="77777777" w:rsidR="00DC7EB1" w:rsidRPr="00E465D2" w:rsidRDefault="00DC7EB1" w:rsidP="00352BF7">
      <w:pPr>
        <w:spacing w:after="0" w:line="336"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E465D2">
        <w:rPr>
          <w:rFonts w:ascii="Times New Roman" w:eastAsia="Calibri" w:hAnsi="Times New Roman"/>
          <w:sz w:val="24"/>
          <w:szCs w:val="24"/>
          <w:lang w:val="bg-BG"/>
        </w:rPr>
        <w:t>му</w:t>
      </w:r>
      <w:r w:rsidRPr="00E465D2">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E465D2" w:rsidRDefault="00EB5AFC" w:rsidP="00EB5AFC">
      <w:pPr>
        <w:spacing w:after="0" w:line="329" w:lineRule="auto"/>
        <w:ind w:firstLine="709"/>
        <w:jc w:val="both"/>
        <w:rPr>
          <w:rFonts w:ascii="Times New Roman" w:eastAsia="Calibri" w:hAnsi="Times New Roman"/>
          <w:sz w:val="24"/>
          <w:szCs w:val="24"/>
          <w:lang w:val="bg-BG"/>
        </w:rPr>
      </w:pPr>
    </w:p>
    <w:p w14:paraId="2045B5BC" w14:textId="77777777" w:rsidR="00BF5DE0" w:rsidRPr="00E465D2" w:rsidRDefault="00BF5DE0" w:rsidP="0037272F">
      <w:pPr>
        <w:pStyle w:val="a3"/>
        <w:numPr>
          <w:ilvl w:val="0"/>
          <w:numId w:val="13"/>
        </w:numPr>
        <w:spacing w:after="0" w:line="331" w:lineRule="auto"/>
        <w:ind w:left="748"/>
        <w:jc w:val="both"/>
        <w:rPr>
          <w:rFonts w:ascii="Times New Roman" w:hAnsi="Times New Roman"/>
          <w:b/>
          <w:sz w:val="24"/>
          <w:szCs w:val="24"/>
        </w:rPr>
      </w:pPr>
      <w:r w:rsidRPr="00E465D2">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E465D2" w:rsidRDefault="002079B9" w:rsidP="002079B9">
      <w:pPr>
        <w:spacing w:after="0" w:line="312"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E465D2">
        <w:rPr>
          <w:rFonts w:ascii="Times New Roman" w:eastAsia="Calibri" w:hAnsi="Times New Roman"/>
          <w:sz w:val="24"/>
          <w:szCs w:val="24"/>
          <w:lang w:val="bg-BG"/>
        </w:rPr>
        <w:t>жилищните сгради</w:t>
      </w:r>
      <w:r w:rsidRPr="00E465D2">
        <w:rPr>
          <w:rFonts w:ascii="Times New Roman" w:eastAsia="Calibri" w:hAnsi="Times New Roman"/>
          <w:sz w:val="24"/>
          <w:szCs w:val="24"/>
          <w:lang w:val="bg-BG"/>
        </w:rPr>
        <w:t xml:space="preserve"> в експлоатация степента </w:t>
      </w:r>
      <w:r w:rsidR="004E6B51" w:rsidRPr="00E465D2">
        <w:rPr>
          <w:rFonts w:ascii="Times New Roman" w:eastAsia="Calibri" w:hAnsi="Times New Roman"/>
          <w:sz w:val="24"/>
          <w:szCs w:val="24"/>
          <w:lang w:val="bg-BG"/>
        </w:rPr>
        <w:t>му</w:t>
      </w:r>
      <w:r w:rsidR="0006602F" w:rsidRPr="00E465D2">
        <w:rPr>
          <w:rFonts w:ascii="Times New Roman" w:eastAsia="Calibri" w:hAnsi="Times New Roman"/>
          <w:sz w:val="24"/>
          <w:szCs w:val="24"/>
          <w:lang w:val="bg-BG"/>
        </w:rPr>
        <w:t xml:space="preserve"> намалява</w:t>
      </w:r>
      <w:r w:rsidRPr="00E465D2">
        <w:rPr>
          <w:rFonts w:ascii="Times New Roman" w:eastAsia="Calibri" w:hAnsi="Times New Roman"/>
          <w:sz w:val="24"/>
          <w:szCs w:val="24"/>
          <w:lang w:val="bg-BG"/>
        </w:rPr>
        <w:t xml:space="preserve">. </w:t>
      </w:r>
    </w:p>
    <w:p w14:paraId="65FA7540" w14:textId="77777777" w:rsidR="002079B9" w:rsidRPr="00E465D2" w:rsidRDefault="002079B9" w:rsidP="002079B9">
      <w:pPr>
        <w:spacing w:after="0" w:line="312"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E465D2">
        <w:rPr>
          <w:rFonts w:ascii="Times New Roman" w:eastAsia="Calibri" w:hAnsi="Times New Roman"/>
          <w:sz w:val="24"/>
          <w:szCs w:val="24"/>
          <w:lang w:val="bg-BG"/>
        </w:rPr>
        <w:t xml:space="preserve"> на инженерната инфраструктура</w:t>
      </w:r>
      <w:r w:rsidRPr="00E465D2">
        <w:rPr>
          <w:rFonts w:ascii="Times New Roman" w:eastAsia="Calibri" w:hAnsi="Times New Roman"/>
          <w:sz w:val="24"/>
          <w:szCs w:val="24"/>
          <w:lang w:val="bg-BG"/>
        </w:rPr>
        <w:t xml:space="preserve">. </w:t>
      </w:r>
    </w:p>
    <w:p w14:paraId="54710439" w14:textId="77777777" w:rsidR="0006602F" w:rsidRPr="00E465D2" w:rsidRDefault="0006602F" w:rsidP="002079B9">
      <w:pPr>
        <w:spacing w:after="0" w:line="312"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 xml:space="preserve">През този период са характерни шумови въздействия от </w:t>
      </w:r>
      <w:r w:rsidR="00237A7A" w:rsidRPr="00E465D2">
        <w:rPr>
          <w:rFonts w:ascii="Times New Roman" w:eastAsia="Calibri" w:hAnsi="Times New Roman"/>
          <w:sz w:val="24"/>
          <w:szCs w:val="24"/>
          <w:lang w:val="bg-BG"/>
        </w:rPr>
        <w:t xml:space="preserve">използваната </w:t>
      </w:r>
      <w:r w:rsidRPr="00E465D2">
        <w:rPr>
          <w:rFonts w:ascii="Times New Roman" w:eastAsia="Calibri" w:hAnsi="Times New Roman"/>
          <w:sz w:val="24"/>
          <w:szCs w:val="24"/>
          <w:lang w:val="bg-BG"/>
        </w:rPr>
        <w:t>строителна механизация и техника,</w:t>
      </w:r>
      <w:r w:rsidR="00237A7A" w:rsidRPr="00E465D2">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E465D2">
        <w:rPr>
          <w:rFonts w:ascii="Times New Roman" w:eastAsia="Calibri" w:hAnsi="Times New Roman"/>
          <w:sz w:val="24"/>
          <w:szCs w:val="24"/>
          <w:lang w:val="bg-BG"/>
        </w:rPr>
        <w:t>ще са краткотрайни, временни</w:t>
      </w:r>
      <w:r w:rsidR="00237A7A" w:rsidRPr="00E465D2">
        <w:rPr>
          <w:rFonts w:ascii="Times New Roman" w:eastAsia="Calibri" w:hAnsi="Times New Roman"/>
          <w:sz w:val="24"/>
          <w:szCs w:val="24"/>
          <w:lang w:val="bg-BG"/>
        </w:rPr>
        <w:t xml:space="preserve"> </w:t>
      </w:r>
      <w:r w:rsidR="0021618B" w:rsidRPr="00E465D2">
        <w:rPr>
          <w:rFonts w:ascii="Times New Roman" w:eastAsia="Calibri" w:hAnsi="Times New Roman"/>
          <w:sz w:val="24"/>
          <w:szCs w:val="24"/>
          <w:lang w:val="bg-BG"/>
        </w:rPr>
        <w:t>до завършване</w:t>
      </w:r>
      <w:r w:rsidR="00237A7A" w:rsidRPr="00E465D2">
        <w:rPr>
          <w:rFonts w:ascii="Times New Roman" w:eastAsia="Calibri" w:hAnsi="Times New Roman"/>
          <w:sz w:val="24"/>
          <w:szCs w:val="24"/>
          <w:lang w:val="bg-BG"/>
        </w:rPr>
        <w:t xml:space="preserve"> на строителство</w:t>
      </w:r>
      <w:r w:rsidR="00267A51" w:rsidRPr="00E465D2">
        <w:rPr>
          <w:rFonts w:ascii="Times New Roman" w:eastAsia="Calibri" w:hAnsi="Times New Roman"/>
          <w:sz w:val="24"/>
          <w:szCs w:val="24"/>
          <w:lang w:val="bg-BG"/>
        </w:rPr>
        <w:t>то</w:t>
      </w:r>
      <w:r w:rsidR="000548AB" w:rsidRPr="00E465D2">
        <w:rPr>
          <w:rFonts w:ascii="Times New Roman" w:eastAsia="Calibri" w:hAnsi="Times New Roman"/>
          <w:sz w:val="24"/>
          <w:szCs w:val="24"/>
          <w:lang w:val="bg-BG"/>
        </w:rPr>
        <w:t xml:space="preserve">, </w:t>
      </w:r>
      <w:r w:rsidRPr="00E465D2">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E465D2" w:rsidRDefault="002079B9" w:rsidP="0006602F">
      <w:pPr>
        <w:spacing w:after="0" w:line="312"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E465D2">
        <w:rPr>
          <w:rFonts w:ascii="Times New Roman" w:eastAsia="Calibri" w:hAnsi="Times New Roman"/>
          <w:sz w:val="24"/>
          <w:szCs w:val="24"/>
          <w:lang w:val="bg-BG"/>
        </w:rPr>
        <w:t>жилищните сгради</w:t>
      </w:r>
      <w:r w:rsidRPr="00E465D2">
        <w:rPr>
          <w:rFonts w:ascii="Times New Roman" w:eastAsia="Calibri" w:hAnsi="Times New Roman"/>
          <w:sz w:val="24"/>
          <w:szCs w:val="24"/>
          <w:lang w:val="bg-BG"/>
        </w:rPr>
        <w:t xml:space="preserve"> и ще има продължителен ефект.</w:t>
      </w:r>
    </w:p>
    <w:p w14:paraId="55F6B579" w14:textId="77777777" w:rsidR="002079B9" w:rsidRPr="00E465D2" w:rsidRDefault="002079B9" w:rsidP="002079B9">
      <w:pPr>
        <w:spacing w:after="0" w:line="331" w:lineRule="auto"/>
        <w:jc w:val="both"/>
        <w:rPr>
          <w:rFonts w:ascii="Times New Roman" w:hAnsi="Times New Roman"/>
          <w:b/>
          <w:sz w:val="24"/>
          <w:szCs w:val="24"/>
          <w:lang w:val="bg-BG"/>
        </w:rPr>
      </w:pPr>
    </w:p>
    <w:p w14:paraId="749CBF1E" w14:textId="77777777" w:rsidR="00BF5DE0" w:rsidRPr="00E465D2" w:rsidRDefault="00BF5DE0" w:rsidP="0037272F">
      <w:pPr>
        <w:pStyle w:val="a3"/>
        <w:numPr>
          <w:ilvl w:val="0"/>
          <w:numId w:val="13"/>
        </w:numPr>
        <w:spacing w:after="0" w:line="331" w:lineRule="auto"/>
        <w:ind w:left="748"/>
        <w:jc w:val="both"/>
        <w:rPr>
          <w:rFonts w:ascii="Times New Roman" w:hAnsi="Times New Roman"/>
          <w:b/>
          <w:sz w:val="24"/>
          <w:szCs w:val="24"/>
        </w:rPr>
      </w:pPr>
      <w:r w:rsidRPr="00E465D2">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E465D2" w:rsidRDefault="00294E02" w:rsidP="00294E02">
      <w:pPr>
        <w:spacing w:after="0" w:line="312"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67FA85D5" w:rsidR="00DD4360" w:rsidRPr="00E465D2" w:rsidRDefault="00DD4360" w:rsidP="00294E02">
      <w:pPr>
        <w:spacing w:after="0" w:line="312"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E465D2">
        <w:rPr>
          <w:rFonts w:ascii="Times New Roman" w:eastAsia="Calibri" w:hAnsi="Times New Roman"/>
          <w:sz w:val="24"/>
          <w:szCs w:val="24"/>
          <w:lang w:val="bg-BG"/>
        </w:rPr>
        <w:t>разработен подробен устройствен план /ПУП-ПРЗ/</w:t>
      </w:r>
      <w:r w:rsidR="00881C91" w:rsidRPr="00E465D2">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0C7B67" w:rsidRPr="00E465D2">
        <w:rPr>
          <w:rFonts w:ascii="Times New Roman" w:eastAsia="Calibri" w:hAnsi="Times New Roman"/>
          <w:sz w:val="24"/>
          <w:szCs w:val="24"/>
          <w:lang w:val="bg-BG"/>
        </w:rPr>
        <w:t xml:space="preserve"> и</w:t>
      </w:r>
      <w:r w:rsidR="00881C91" w:rsidRPr="00E465D2">
        <w:rPr>
          <w:rFonts w:ascii="Times New Roman" w:eastAsia="Calibri" w:hAnsi="Times New Roman"/>
          <w:sz w:val="24"/>
          <w:szCs w:val="24"/>
          <w:lang w:val="bg-BG"/>
        </w:rPr>
        <w:t xml:space="preserve"> транспортна мрежа</w:t>
      </w:r>
      <w:r w:rsidRPr="00E465D2">
        <w:rPr>
          <w:rFonts w:ascii="Times New Roman" w:eastAsia="Calibri" w:hAnsi="Times New Roman"/>
          <w:sz w:val="24"/>
          <w:szCs w:val="24"/>
          <w:lang w:val="bg-BG"/>
        </w:rPr>
        <w:t>.</w:t>
      </w:r>
    </w:p>
    <w:p w14:paraId="2320E1BE" w14:textId="77777777" w:rsidR="001F3EAF" w:rsidRPr="00E465D2" w:rsidRDefault="00294E02" w:rsidP="00294E02">
      <w:pPr>
        <w:spacing w:after="0" w:line="312" w:lineRule="auto"/>
        <w:ind w:firstLine="709"/>
        <w:jc w:val="both"/>
        <w:rPr>
          <w:rFonts w:ascii="Times New Roman" w:eastAsia="Calibri" w:hAnsi="Times New Roman"/>
          <w:sz w:val="24"/>
          <w:szCs w:val="24"/>
          <w:lang w:val="bg-BG"/>
        </w:rPr>
      </w:pPr>
      <w:r w:rsidRPr="00E465D2">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3F810393" w14:textId="77777777" w:rsidR="00294E02" w:rsidRDefault="00294E02" w:rsidP="00294E02">
      <w:pPr>
        <w:spacing w:after="0" w:line="312" w:lineRule="auto"/>
        <w:ind w:firstLine="709"/>
        <w:jc w:val="both"/>
        <w:rPr>
          <w:rFonts w:ascii="Times New Roman" w:eastAsia="Calibri" w:hAnsi="Times New Roman"/>
          <w:sz w:val="24"/>
          <w:szCs w:val="24"/>
          <w:highlight w:val="green"/>
          <w:lang w:val="bg-BG"/>
        </w:rPr>
      </w:pPr>
    </w:p>
    <w:p w14:paraId="27FF37CC" w14:textId="77777777" w:rsidR="00E465D2" w:rsidRDefault="00E465D2" w:rsidP="00294E02">
      <w:pPr>
        <w:spacing w:after="0" w:line="312" w:lineRule="auto"/>
        <w:ind w:firstLine="709"/>
        <w:jc w:val="both"/>
        <w:rPr>
          <w:rFonts w:ascii="Times New Roman" w:eastAsia="Calibri" w:hAnsi="Times New Roman"/>
          <w:sz w:val="24"/>
          <w:szCs w:val="24"/>
          <w:highlight w:val="green"/>
          <w:lang w:val="bg-BG"/>
        </w:rPr>
      </w:pPr>
    </w:p>
    <w:p w14:paraId="050C50D9" w14:textId="77777777" w:rsidR="00E465D2" w:rsidRPr="001F7A89" w:rsidRDefault="00E465D2" w:rsidP="00294E02">
      <w:pPr>
        <w:spacing w:after="0" w:line="312" w:lineRule="auto"/>
        <w:ind w:firstLine="709"/>
        <w:jc w:val="both"/>
        <w:rPr>
          <w:rFonts w:ascii="Times New Roman" w:eastAsia="Calibri" w:hAnsi="Times New Roman"/>
          <w:sz w:val="24"/>
          <w:szCs w:val="24"/>
          <w:highlight w:val="green"/>
          <w:lang w:val="bg-BG"/>
        </w:rPr>
      </w:pPr>
    </w:p>
    <w:p w14:paraId="5372F82A" w14:textId="77777777" w:rsidR="00BF5DE0" w:rsidRPr="00C67749" w:rsidRDefault="00BF5DE0" w:rsidP="0037272F">
      <w:pPr>
        <w:pStyle w:val="a3"/>
        <w:numPr>
          <w:ilvl w:val="0"/>
          <w:numId w:val="13"/>
        </w:numPr>
        <w:spacing w:after="0" w:line="331" w:lineRule="auto"/>
        <w:ind w:left="748"/>
        <w:jc w:val="both"/>
        <w:rPr>
          <w:rFonts w:ascii="Times New Roman" w:hAnsi="Times New Roman"/>
          <w:b/>
          <w:sz w:val="24"/>
          <w:szCs w:val="24"/>
        </w:rPr>
      </w:pPr>
      <w:r w:rsidRPr="00C67749">
        <w:rPr>
          <w:rFonts w:ascii="Times New Roman" w:hAnsi="Times New Roman"/>
          <w:b/>
          <w:sz w:val="24"/>
          <w:szCs w:val="24"/>
        </w:rPr>
        <w:lastRenderedPageBreak/>
        <w:t>Възможността за ефективно намаляване на въздействията.</w:t>
      </w:r>
    </w:p>
    <w:p w14:paraId="62FBC4EA" w14:textId="77777777" w:rsidR="004327CA" w:rsidRPr="00C67749" w:rsidRDefault="004327CA" w:rsidP="004327CA">
      <w:pPr>
        <w:spacing w:after="0" w:line="328"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C67749" w:rsidRDefault="004327CA" w:rsidP="004327CA">
      <w:pPr>
        <w:pStyle w:val="a3"/>
        <w:numPr>
          <w:ilvl w:val="0"/>
          <w:numId w:val="17"/>
        </w:numPr>
        <w:spacing w:after="0" w:line="328" w:lineRule="auto"/>
        <w:jc w:val="both"/>
        <w:rPr>
          <w:rFonts w:ascii="Times New Roman" w:eastAsia="Calibri" w:hAnsi="Times New Roman"/>
          <w:sz w:val="24"/>
          <w:szCs w:val="24"/>
          <w:lang w:val="bg-BG"/>
        </w:rPr>
      </w:pPr>
      <w:r w:rsidRPr="00C67749">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C67749" w:rsidRDefault="004327CA" w:rsidP="004327CA">
      <w:pPr>
        <w:pStyle w:val="a3"/>
        <w:numPr>
          <w:ilvl w:val="0"/>
          <w:numId w:val="17"/>
        </w:numPr>
        <w:spacing w:after="0" w:line="328" w:lineRule="auto"/>
        <w:jc w:val="both"/>
        <w:rPr>
          <w:rFonts w:ascii="Times New Roman" w:eastAsia="Calibri" w:hAnsi="Times New Roman"/>
          <w:sz w:val="24"/>
          <w:szCs w:val="24"/>
          <w:lang w:val="bg-BG"/>
        </w:rPr>
      </w:pPr>
      <w:r w:rsidRPr="00C67749">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C67749" w:rsidRDefault="004327CA" w:rsidP="004327CA">
      <w:pPr>
        <w:pStyle w:val="a3"/>
        <w:numPr>
          <w:ilvl w:val="0"/>
          <w:numId w:val="17"/>
        </w:numPr>
        <w:spacing w:after="0" w:line="328" w:lineRule="auto"/>
        <w:jc w:val="both"/>
        <w:rPr>
          <w:rFonts w:ascii="Times New Roman" w:eastAsia="Calibri" w:hAnsi="Times New Roman"/>
          <w:sz w:val="24"/>
          <w:szCs w:val="24"/>
          <w:lang w:val="bg-BG"/>
        </w:rPr>
      </w:pPr>
      <w:r w:rsidRPr="00C67749">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C67749" w:rsidRDefault="004327CA" w:rsidP="004327CA">
      <w:pPr>
        <w:pStyle w:val="a3"/>
        <w:numPr>
          <w:ilvl w:val="0"/>
          <w:numId w:val="17"/>
        </w:numPr>
        <w:spacing w:after="0" w:line="328" w:lineRule="auto"/>
        <w:jc w:val="both"/>
        <w:rPr>
          <w:rFonts w:ascii="Times New Roman" w:eastAsia="Calibri" w:hAnsi="Times New Roman"/>
          <w:sz w:val="24"/>
          <w:szCs w:val="24"/>
          <w:lang w:val="bg-BG"/>
        </w:rPr>
      </w:pPr>
      <w:r w:rsidRPr="00C67749">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C67749" w:rsidRDefault="004327CA" w:rsidP="004327CA">
      <w:pPr>
        <w:pStyle w:val="a3"/>
        <w:numPr>
          <w:ilvl w:val="0"/>
          <w:numId w:val="17"/>
        </w:numPr>
        <w:spacing w:after="0" w:line="328" w:lineRule="auto"/>
        <w:jc w:val="both"/>
        <w:rPr>
          <w:rFonts w:ascii="Times New Roman" w:eastAsia="Calibri" w:hAnsi="Times New Roman"/>
          <w:sz w:val="24"/>
          <w:szCs w:val="24"/>
          <w:lang w:val="bg-BG"/>
        </w:rPr>
      </w:pPr>
      <w:r w:rsidRPr="00C67749">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C67749" w:rsidRDefault="004327CA" w:rsidP="004327CA">
      <w:pPr>
        <w:pStyle w:val="a3"/>
        <w:numPr>
          <w:ilvl w:val="0"/>
          <w:numId w:val="17"/>
        </w:numPr>
        <w:spacing w:after="0" w:line="328" w:lineRule="auto"/>
        <w:jc w:val="both"/>
        <w:rPr>
          <w:rFonts w:ascii="Times New Roman" w:eastAsia="Calibri" w:hAnsi="Times New Roman"/>
          <w:sz w:val="24"/>
          <w:szCs w:val="24"/>
          <w:lang w:val="bg-BG"/>
        </w:rPr>
      </w:pPr>
      <w:r w:rsidRPr="00C67749">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C67749" w:rsidRDefault="004327CA" w:rsidP="004327CA">
      <w:pPr>
        <w:spacing w:after="0" w:line="328"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C67749" w:rsidRDefault="005748FD" w:rsidP="00B628FA">
      <w:pPr>
        <w:spacing w:after="0" w:line="312"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rPr>
        <w:t xml:space="preserve">За </w:t>
      </w:r>
      <w:r w:rsidRPr="00C67749">
        <w:rPr>
          <w:rFonts w:ascii="Times New Roman" w:eastAsia="Calibri" w:hAnsi="Times New Roman"/>
          <w:sz w:val="24"/>
          <w:szCs w:val="24"/>
          <w:lang w:val="bg-BG"/>
        </w:rPr>
        <w:t>реализацията на всяка жилищна сграда</w:t>
      </w:r>
      <w:r w:rsidRPr="00C67749">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C67749">
        <w:rPr>
          <w:rFonts w:ascii="Times New Roman" w:eastAsia="Calibri" w:hAnsi="Times New Roman"/>
          <w:sz w:val="24"/>
          <w:szCs w:val="24"/>
          <w:lang w:val="bg-BG"/>
        </w:rPr>
        <w:t>ите</w:t>
      </w:r>
      <w:r w:rsidRPr="00C67749">
        <w:rPr>
          <w:rFonts w:ascii="Times New Roman" w:eastAsia="Calibri" w:hAnsi="Times New Roman"/>
          <w:sz w:val="24"/>
          <w:szCs w:val="24"/>
        </w:rPr>
        <w:t>.</w:t>
      </w:r>
    </w:p>
    <w:p w14:paraId="4EAE5480" w14:textId="77777777" w:rsidR="005748FD" w:rsidRPr="00C67749" w:rsidRDefault="005748FD" w:rsidP="00B628FA">
      <w:pPr>
        <w:spacing w:after="0" w:line="312" w:lineRule="auto"/>
        <w:ind w:firstLine="709"/>
        <w:jc w:val="both"/>
        <w:rPr>
          <w:rFonts w:ascii="Times New Roman" w:eastAsia="Calibri" w:hAnsi="Times New Roman"/>
          <w:sz w:val="24"/>
          <w:szCs w:val="24"/>
          <w:lang w:val="bg-BG"/>
        </w:rPr>
      </w:pPr>
    </w:p>
    <w:p w14:paraId="10EC89CB" w14:textId="77777777" w:rsidR="00BF5DE0" w:rsidRPr="00C67749" w:rsidRDefault="00BF5DE0" w:rsidP="0037272F">
      <w:pPr>
        <w:pStyle w:val="a3"/>
        <w:numPr>
          <w:ilvl w:val="0"/>
          <w:numId w:val="13"/>
        </w:numPr>
        <w:spacing w:after="0" w:line="331" w:lineRule="auto"/>
        <w:ind w:left="748"/>
        <w:jc w:val="both"/>
        <w:rPr>
          <w:rFonts w:ascii="Times New Roman" w:hAnsi="Times New Roman"/>
          <w:b/>
          <w:sz w:val="24"/>
          <w:szCs w:val="24"/>
        </w:rPr>
      </w:pPr>
      <w:r w:rsidRPr="00C67749">
        <w:rPr>
          <w:rFonts w:ascii="Times New Roman" w:hAnsi="Times New Roman"/>
          <w:b/>
          <w:sz w:val="24"/>
          <w:szCs w:val="24"/>
        </w:rPr>
        <w:t>Трансграничен характер на въздействието.</w:t>
      </w:r>
    </w:p>
    <w:p w14:paraId="5D6EFBAC" w14:textId="77777777" w:rsidR="001F3EAF" w:rsidRPr="00C67749" w:rsidRDefault="00671D7A" w:rsidP="00671D7A">
      <w:pPr>
        <w:spacing w:after="0" w:line="312"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1F7A89" w:rsidRDefault="001F3EAF" w:rsidP="001F3EAF">
      <w:pPr>
        <w:spacing w:after="0" w:line="331" w:lineRule="auto"/>
        <w:jc w:val="both"/>
        <w:rPr>
          <w:rFonts w:ascii="Times New Roman" w:hAnsi="Times New Roman"/>
          <w:b/>
          <w:sz w:val="24"/>
          <w:szCs w:val="24"/>
          <w:highlight w:val="green"/>
          <w:lang w:val="bg-BG"/>
        </w:rPr>
      </w:pPr>
    </w:p>
    <w:p w14:paraId="48024A68" w14:textId="77777777" w:rsidR="00BF5DE0" w:rsidRPr="00C67749" w:rsidRDefault="00BF5DE0" w:rsidP="0037272F">
      <w:pPr>
        <w:pStyle w:val="a3"/>
        <w:numPr>
          <w:ilvl w:val="0"/>
          <w:numId w:val="13"/>
        </w:numPr>
        <w:spacing w:after="0" w:line="331" w:lineRule="auto"/>
        <w:ind w:left="748"/>
        <w:jc w:val="both"/>
        <w:rPr>
          <w:rFonts w:ascii="Times New Roman" w:hAnsi="Times New Roman"/>
          <w:b/>
          <w:sz w:val="24"/>
          <w:szCs w:val="24"/>
        </w:rPr>
      </w:pPr>
      <w:r w:rsidRPr="00C67749">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C67749" w:rsidRDefault="001D7BAA" w:rsidP="001D7BAA">
      <w:pPr>
        <w:spacing w:after="0" w:line="312"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C67749">
        <w:rPr>
          <w:rFonts w:ascii="Times New Roman" w:eastAsia="Calibri" w:hAnsi="Times New Roman"/>
          <w:sz w:val="24"/>
          <w:szCs w:val="24"/>
          <w:lang w:val="bg-BG"/>
        </w:rPr>
        <w:t xml:space="preserve"> както при строителството, така и </w:t>
      </w:r>
      <w:r w:rsidRPr="00C67749">
        <w:rPr>
          <w:rFonts w:ascii="Times New Roman" w:eastAsia="Calibri" w:hAnsi="Times New Roman"/>
          <w:sz w:val="24"/>
          <w:szCs w:val="24"/>
          <w:lang w:val="bg-BG"/>
        </w:rPr>
        <w:t xml:space="preserve">при експлоатацията на </w:t>
      </w:r>
      <w:r w:rsidR="00A72702" w:rsidRPr="00C67749">
        <w:rPr>
          <w:rFonts w:ascii="Times New Roman" w:eastAsia="Calibri" w:hAnsi="Times New Roman"/>
          <w:sz w:val="24"/>
          <w:szCs w:val="24"/>
          <w:lang w:val="bg-BG"/>
        </w:rPr>
        <w:t>готовите обекти</w:t>
      </w:r>
      <w:r w:rsidRPr="00C67749">
        <w:rPr>
          <w:rFonts w:ascii="Times New Roman" w:eastAsia="Calibri" w:hAnsi="Times New Roman"/>
          <w:sz w:val="24"/>
          <w:szCs w:val="24"/>
          <w:lang w:val="bg-BG"/>
        </w:rPr>
        <w:t xml:space="preserve">. </w:t>
      </w:r>
    </w:p>
    <w:p w14:paraId="1BF6E2BB" w14:textId="77777777" w:rsidR="001D7BAA" w:rsidRPr="00C67749" w:rsidRDefault="001D7BAA" w:rsidP="001D7BAA">
      <w:pPr>
        <w:spacing w:after="0" w:line="312"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lastRenderedPageBreak/>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C67749" w:rsidRDefault="009B4D38" w:rsidP="00344C37">
      <w:pPr>
        <w:spacing w:after="0" w:line="312"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C67749" w14:paraId="2060D424" w14:textId="77777777" w:rsidTr="00A2627D">
        <w:tc>
          <w:tcPr>
            <w:tcW w:w="236" w:type="dxa"/>
            <w:tcBorders>
              <w:right w:val="single" w:sz="4" w:space="0" w:color="auto"/>
            </w:tcBorders>
          </w:tcPr>
          <w:p w14:paraId="5F119228" w14:textId="77777777" w:rsidR="00A2627D" w:rsidRPr="00C67749"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C67749" w:rsidRDefault="00A2627D" w:rsidP="00CE3D22">
            <w:pPr>
              <w:ind w:right="-99"/>
              <w:jc w:val="center"/>
              <w:rPr>
                <w:rFonts w:ascii="Times New Roman" w:hAnsi="Times New Roman"/>
                <w:b/>
                <w:sz w:val="24"/>
                <w:szCs w:val="24"/>
                <w:lang w:val="bg-BG"/>
              </w:rPr>
            </w:pPr>
            <w:r w:rsidRPr="00C67749">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C67749" w:rsidRDefault="00A2627D" w:rsidP="00CE3D22">
            <w:pPr>
              <w:ind w:right="-99"/>
              <w:jc w:val="center"/>
              <w:rPr>
                <w:rFonts w:ascii="Times New Roman" w:hAnsi="Times New Roman"/>
                <w:b/>
                <w:sz w:val="24"/>
                <w:szCs w:val="24"/>
                <w:lang w:val="bg-BG"/>
              </w:rPr>
            </w:pPr>
            <w:r w:rsidRPr="00C67749">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C67749" w:rsidRDefault="00A2627D" w:rsidP="00CE3D22">
            <w:pPr>
              <w:ind w:right="-99"/>
              <w:jc w:val="center"/>
              <w:rPr>
                <w:rFonts w:ascii="Times New Roman" w:hAnsi="Times New Roman"/>
                <w:b/>
                <w:sz w:val="24"/>
                <w:szCs w:val="24"/>
                <w:lang w:val="bg-BG"/>
              </w:rPr>
            </w:pPr>
            <w:r w:rsidRPr="00C67749">
              <w:rPr>
                <w:rFonts w:ascii="Times New Roman" w:hAnsi="Times New Roman"/>
                <w:b/>
                <w:sz w:val="24"/>
                <w:szCs w:val="24"/>
                <w:lang w:val="bg-BG"/>
              </w:rPr>
              <w:t>Резултат</w:t>
            </w:r>
          </w:p>
        </w:tc>
      </w:tr>
      <w:tr w:rsidR="00082352" w:rsidRPr="00C67749" w14:paraId="0095E348" w14:textId="77777777" w:rsidTr="00A2627D">
        <w:trPr>
          <w:trHeight w:val="389"/>
        </w:trPr>
        <w:tc>
          <w:tcPr>
            <w:tcW w:w="236" w:type="dxa"/>
            <w:tcBorders>
              <w:right w:val="single" w:sz="4" w:space="0" w:color="auto"/>
            </w:tcBorders>
          </w:tcPr>
          <w:p w14:paraId="3DB726E5" w14:textId="77777777" w:rsidR="00A2627D" w:rsidRPr="00C67749"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C67749" w:rsidRDefault="00A2627D" w:rsidP="00A2627D">
            <w:pPr>
              <w:autoSpaceDE w:val="0"/>
              <w:autoSpaceDN w:val="0"/>
              <w:adjustRightInd w:val="0"/>
              <w:rPr>
                <w:rFonts w:ascii="Times New Roman" w:eastAsia="TimesNewRomanPSMT" w:hAnsi="Times New Roman"/>
                <w:b/>
                <w:iCs/>
                <w:sz w:val="24"/>
                <w:szCs w:val="24"/>
                <w:lang w:val="bg-BG" w:eastAsia="bg-BG"/>
              </w:rPr>
            </w:pPr>
            <w:r w:rsidRPr="00C67749">
              <w:rPr>
                <w:rFonts w:ascii="Times New Roman" w:eastAsia="TimesNewRomanPSMT" w:hAnsi="Times New Roman"/>
                <w:b/>
                <w:iCs/>
                <w:sz w:val="24"/>
                <w:szCs w:val="24"/>
                <w:lang w:val="bg-BG" w:eastAsia="bg-BG"/>
              </w:rPr>
              <w:t>Атмосферен въздух</w:t>
            </w:r>
          </w:p>
        </w:tc>
      </w:tr>
      <w:tr w:rsidR="00082352" w:rsidRPr="00C67749" w14:paraId="34E99E71" w14:textId="77777777" w:rsidTr="00A2627D">
        <w:tc>
          <w:tcPr>
            <w:tcW w:w="236" w:type="dxa"/>
            <w:tcBorders>
              <w:right w:val="single" w:sz="4" w:space="0" w:color="auto"/>
            </w:tcBorders>
          </w:tcPr>
          <w:p w14:paraId="113CF65C" w14:textId="77777777" w:rsidR="00082352" w:rsidRPr="00C67749"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C67749" w:rsidRDefault="00082352" w:rsidP="00CC4145">
            <w:pPr>
              <w:autoSpaceDE w:val="0"/>
              <w:autoSpaceDN w:val="0"/>
              <w:adjustRightInd w:val="0"/>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C67749" w:rsidRDefault="00082352">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Строителство</w:t>
            </w:r>
          </w:p>
          <w:p w14:paraId="5297038A" w14:textId="2F54C260" w:rsidR="00082352" w:rsidRPr="00C67749"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C67749" w:rsidRDefault="00082352">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C67749" w:rsidRDefault="00082352" w:rsidP="00CC4145">
            <w:pPr>
              <w:ind w:right="-99"/>
              <w:rPr>
                <w:rFonts w:ascii="Times New Roman" w:hAnsi="Times New Roman"/>
                <w:color w:val="FF0000"/>
                <w:sz w:val="24"/>
                <w:szCs w:val="24"/>
                <w:lang w:val="bg-BG"/>
              </w:rPr>
            </w:pPr>
          </w:p>
        </w:tc>
      </w:tr>
      <w:tr w:rsidR="00082352" w:rsidRPr="00C67749" w14:paraId="712C1F72" w14:textId="77777777" w:rsidTr="00A2627D">
        <w:tc>
          <w:tcPr>
            <w:tcW w:w="236" w:type="dxa"/>
            <w:tcBorders>
              <w:right w:val="single" w:sz="4" w:space="0" w:color="auto"/>
            </w:tcBorders>
          </w:tcPr>
          <w:p w14:paraId="017018CB" w14:textId="77777777" w:rsidR="00082352" w:rsidRPr="00C67749"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C67749"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C67749"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C67749"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1F7A89" w14:paraId="577F9BE0" w14:textId="77777777" w:rsidTr="00A2627D">
        <w:tc>
          <w:tcPr>
            <w:tcW w:w="236" w:type="dxa"/>
            <w:tcBorders>
              <w:right w:val="single" w:sz="4" w:space="0" w:color="auto"/>
            </w:tcBorders>
          </w:tcPr>
          <w:p w14:paraId="44BF443C" w14:textId="77777777" w:rsidR="00082352" w:rsidRPr="00C67749"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C67749" w:rsidRDefault="00082352">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C67749" w:rsidRDefault="00082352" w:rsidP="00CC4145">
            <w:pPr>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C67749" w:rsidRDefault="00082352" w:rsidP="00CC4145">
            <w:pPr>
              <w:ind w:right="-99"/>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C67749" w:rsidRDefault="00082352" w:rsidP="00CC4145">
            <w:pPr>
              <w:autoSpaceDE w:val="0"/>
              <w:autoSpaceDN w:val="0"/>
              <w:adjustRightInd w:val="0"/>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C67749" w14:paraId="48180E46" w14:textId="77777777" w:rsidTr="00A2627D">
        <w:tc>
          <w:tcPr>
            <w:tcW w:w="236" w:type="dxa"/>
            <w:tcBorders>
              <w:right w:val="single" w:sz="4" w:space="0" w:color="auto"/>
            </w:tcBorders>
          </w:tcPr>
          <w:p w14:paraId="558BC8F9" w14:textId="77777777" w:rsidR="00082352" w:rsidRPr="00C67749"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C67749"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C67749" w:rsidRDefault="00082352">
            <w:pPr>
              <w:ind w:right="-99"/>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Проектиране</w:t>
            </w:r>
          </w:p>
          <w:p w14:paraId="44718EC5" w14:textId="5EAF58D2" w:rsidR="00082352" w:rsidRPr="00C67749" w:rsidRDefault="00082352" w:rsidP="00CC4145">
            <w:pPr>
              <w:ind w:right="-99"/>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C67749" w:rsidRDefault="00082352" w:rsidP="00CC4145">
            <w:pPr>
              <w:autoSpaceDE w:val="0"/>
              <w:autoSpaceDN w:val="0"/>
              <w:adjustRightInd w:val="0"/>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C67749" w14:paraId="0B540167" w14:textId="77777777" w:rsidTr="00A2627D">
        <w:tc>
          <w:tcPr>
            <w:tcW w:w="236" w:type="dxa"/>
            <w:tcBorders>
              <w:right w:val="single" w:sz="4" w:space="0" w:color="auto"/>
            </w:tcBorders>
          </w:tcPr>
          <w:p w14:paraId="5DE86673" w14:textId="77777777" w:rsidR="00082352" w:rsidRPr="00C67749"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C67749"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C67749" w:rsidRDefault="00082352">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Строителство</w:t>
            </w:r>
          </w:p>
          <w:p w14:paraId="60D3C37F" w14:textId="20A31A34" w:rsidR="00082352" w:rsidRPr="00C67749" w:rsidRDefault="00082352" w:rsidP="00C932C6">
            <w:pPr>
              <w:ind w:right="-99"/>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C67749"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C67749" w14:paraId="48610537" w14:textId="77777777" w:rsidTr="00A2627D">
        <w:tc>
          <w:tcPr>
            <w:tcW w:w="236" w:type="dxa"/>
            <w:tcBorders>
              <w:right w:val="single" w:sz="4" w:space="0" w:color="auto"/>
            </w:tcBorders>
          </w:tcPr>
          <w:p w14:paraId="30C675EE" w14:textId="77777777" w:rsidR="00A2627D" w:rsidRPr="00C67749"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8A6F710" w14:textId="77777777" w:rsidR="00A2627D" w:rsidRPr="00C67749" w:rsidRDefault="00A2627D" w:rsidP="00736FBC">
            <w:pPr>
              <w:autoSpaceDE w:val="0"/>
              <w:autoSpaceDN w:val="0"/>
              <w:adjustRightInd w:val="0"/>
              <w:rPr>
                <w:rFonts w:ascii="Times New Roman" w:eastAsia="TimesNewRomanPSMT" w:hAnsi="Times New Roman"/>
                <w:b/>
                <w:iCs/>
                <w:sz w:val="24"/>
                <w:szCs w:val="24"/>
                <w:lang w:val="bg-BG" w:eastAsia="bg-BG"/>
              </w:rPr>
            </w:pPr>
            <w:r w:rsidRPr="00C67749">
              <w:rPr>
                <w:rFonts w:ascii="Times New Roman" w:eastAsia="TimesNewRomanPSMT" w:hAnsi="Times New Roman"/>
                <w:b/>
                <w:iCs/>
                <w:sz w:val="24"/>
                <w:szCs w:val="24"/>
                <w:lang w:val="bg-BG" w:eastAsia="bg-BG"/>
              </w:rPr>
              <w:t xml:space="preserve">Подземни и </w:t>
            </w:r>
            <w:r w:rsidR="00736FBC" w:rsidRPr="00C67749">
              <w:rPr>
                <w:rFonts w:ascii="Times New Roman" w:eastAsia="TimesNewRomanPSMT" w:hAnsi="Times New Roman"/>
                <w:b/>
                <w:iCs/>
                <w:sz w:val="24"/>
                <w:szCs w:val="24"/>
                <w:lang w:val="bg-BG" w:eastAsia="bg-BG"/>
              </w:rPr>
              <w:t>повърхностни води, земи и почви</w:t>
            </w:r>
          </w:p>
        </w:tc>
      </w:tr>
      <w:tr w:rsidR="00A7146F" w:rsidRPr="00C67749" w14:paraId="3C0B7F6B" w14:textId="77777777" w:rsidTr="00A2627D">
        <w:tc>
          <w:tcPr>
            <w:tcW w:w="236" w:type="dxa"/>
            <w:tcBorders>
              <w:right w:val="single" w:sz="4" w:space="0" w:color="auto"/>
            </w:tcBorders>
          </w:tcPr>
          <w:p w14:paraId="4D11F81B" w14:textId="77777777" w:rsidR="00A7146F" w:rsidRPr="00C67749"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C67749"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C67749" w:rsidRDefault="00A7146F" w:rsidP="00CC4145">
            <w:pPr>
              <w:ind w:right="-99"/>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C67749"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Опазване от замърсяване на почвите</w:t>
            </w:r>
          </w:p>
        </w:tc>
      </w:tr>
      <w:tr w:rsidR="00A7146F" w:rsidRPr="00C67749" w14:paraId="65C6A432" w14:textId="77777777" w:rsidTr="00A2627D">
        <w:tc>
          <w:tcPr>
            <w:tcW w:w="236" w:type="dxa"/>
            <w:tcBorders>
              <w:right w:val="single" w:sz="4" w:space="0" w:color="auto"/>
            </w:tcBorders>
          </w:tcPr>
          <w:p w14:paraId="20240856" w14:textId="77777777" w:rsidR="00A7146F" w:rsidRPr="00C67749"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C67749" w:rsidRDefault="00A7146F" w:rsidP="001A0AA4">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C67749" w:rsidRDefault="00A7146F" w:rsidP="00CC4145">
            <w:pPr>
              <w:ind w:right="-99"/>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C67749"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Опазване на подземните води</w:t>
            </w:r>
          </w:p>
        </w:tc>
      </w:tr>
      <w:tr w:rsidR="00A7146F" w:rsidRPr="00C67749" w14:paraId="16EA8FB4" w14:textId="77777777" w:rsidTr="00A2627D">
        <w:tc>
          <w:tcPr>
            <w:tcW w:w="236" w:type="dxa"/>
            <w:tcBorders>
              <w:right w:val="single" w:sz="4" w:space="0" w:color="auto"/>
            </w:tcBorders>
          </w:tcPr>
          <w:p w14:paraId="10960C3A" w14:textId="77777777" w:rsidR="00A7146F" w:rsidRPr="00C67749"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C67749"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C67749" w:rsidRDefault="00A7146F">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Строителство</w:t>
            </w:r>
          </w:p>
          <w:p w14:paraId="647D56CF" w14:textId="77777777" w:rsidR="00A7146F" w:rsidRPr="00C67749" w:rsidRDefault="00A7146F" w:rsidP="00CC4145">
            <w:pPr>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C67749"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Предпазване на подземните води от замърсяване</w:t>
            </w:r>
          </w:p>
        </w:tc>
      </w:tr>
      <w:tr w:rsidR="00A7146F" w:rsidRPr="001F7A89" w14:paraId="28FD8AE4" w14:textId="77777777" w:rsidTr="00A2627D">
        <w:tc>
          <w:tcPr>
            <w:tcW w:w="236" w:type="dxa"/>
            <w:tcBorders>
              <w:right w:val="single" w:sz="4" w:space="0" w:color="auto"/>
            </w:tcBorders>
          </w:tcPr>
          <w:p w14:paraId="3F97A6C3" w14:textId="77777777" w:rsidR="00A7146F" w:rsidRPr="00C67749"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71B64F1A" w:rsidR="00A7146F" w:rsidRPr="00C67749"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 xml:space="preserve">Регистрация в БД – ИБР </w:t>
            </w:r>
          </w:p>
        </w:tc>
        <w:tc>
          <w:tcPr>
            <w:tcW w:w="1843" w:type="dxa"/>
            <w:tcBorders>
              <w:top w:val="single" w:sz="4" w:space="0" w:color="auto"/>
              <w:left w:val="single" w:sz="4" w:space="0" w:color="auto"/>
              <w:bottom w:val="single" w:sz="4" w:space="0" w:color="auto"/>
              <w:right w:val="single" w:sz="4" w:space="0" w:color="auto"/>
            </w:tcBorders>
          </w:tcPr>
          <w:p w14:paraId="72D8061E" w14:textId="44986039" w:rsidR="00A7146F" w:rsidRPr="00C67749"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194E0004" w:rsidR="00A7146F" w:rsidRPr="00C67749"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Опазване на подземни и повърхностни води</w:t>
            </w:r>
          </w:p>
        </w:tc>
      </w:tr>
      <w:tr w:rsidR="001668E7" w:rsidRPr="00C67749" w14:paraId="5257F18B" w14:textId="77777777" w:rsidTr="00A2627D">
        <w:tc>
          <w:tcPr>
            <w:tcW w:w="236" w:type="dxa"/>
            <w:tcBorders>
              <w:right w:val="single" w:sz="4" w:space="0" w:color="auto"/>
            </w:tcBorders>
          </w:tcPr>
          <w:p w14:paraId="21C608EC" w14:textId="77777777" w:rsidR="00A2627D" w:rsidRPr="00C67749"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C67749" w:rsidRDefault="00736FBC" w:rsidP="00736FBC">
            <w:pPr>
              <w:autoSpaceDE w:val="0"/>
              <w:autoSpaceDN w:val="0"/>
              <w:adjustRightInd w:val="0"/>
              <w:rPr>
                <w:rFonts w:ascii="Times New Roman" w:eastAsia="TimesNewRomanPSMT" w:hAnsi="Times New Roman"/>
                <w:b/>
                <w:iCs/>
                <w:sz w:val="24"/>
                <w:szCs w:val="24"/>
                <w:lang w:val="bg-BG" w:eastAsia="bg-BG"/>
              </w:rPr>
            </w:pPr>
            <w:r w:rsidRPr="00C67749">
              <w:rPr>
                <w:rFonts w:ascii="Times New Roman" w:eastAsia="TimesNewRomanPSMT" w:hAnsi="Times New Roman"/>
                <w:b/>
                <w:iCs/>
                <w:sz w:val="24"/>
                <w:szCs w:val="24"/>
                <w:lang w:val="bg-BG" w:eastAsia="bg-BG"/>
              </w:rPr>
              <w:t>Отпадъци</w:t>
            </w:r>
          </w:p>
        </w:tc>
      </w:tr>
      <w:tr w:rsidR="001668E7" w:rsidRPr="00C67749" w14:paraId="1650F3F7" w14:textId="77777777" w:rsidTr="00A2627D">
        <w:tc>
          <w:tcPr>
            <w:tcW w:w="236" w:type="dxa"/>
            <w:tcBorders>
              <w:right w:val="single" w:sz="4" w:space="0" w:color="auto"/>
            </w:tcBorders>
          </w:tcPr>
          <w:p w14:paraId="12DA3472" w14:textId="77777777" w:rsidR="001668E7" w:rsidRPr="00C67749"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C67749" w:rsidRDefault="001668E7" w:rsidP="00CC4145">
            <w:pPr>
              <w:autoSpaceDE w:val="0"/>
              <w:autoSpaceDN w:val="0"/>
              <w:adjustRightInd w:val="0"/>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C67749" w:rsidRDefault="001668E7" w:rsidP="00CC4145">
            <w:pPr>
              <w:ind w:right="-99"/>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C67749" w:rsidRDefault="001668E7" w:rsidP="00CC4145">
            <w:pPr>
              <w:autoSpaceDE w:val="0"/>
              <w:autoSpaceDN w:val="0"/>
              <w:adjustRightInd w:val="0"/>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Минимизиране отрицателния ефект от отпадъците</w:t>
            </w:r>
          </w:p>
        </w:tc>
      </w:tr>
      <w:tr w:rsidR="001668E7" w:rsidRPr="00C67749" w14:paraId="13C0F358" w14:textId="77777777" w:rsidTr="00A2627D">
        <w:tc>
          <w:tcPr>
            <w:tcW w:w="236" w:type="dxa"/>
            <w:tcBorders>
              <w:right w:val="single" w:sz="4" w:space="0" w:color="auto"/>
            </w:tcBorders>
          </w:tcPr>
          <w:p w14:paraId="3AAC004E" w14:textId="77777777" w:rsidR="001668E7" w:rsidRPr="00C67749"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C67749" w:rsidRDefault="001668E7" w:rsidP="00CC4145">
            <w:pPr>
              <w:autoSpaceDE w:val="0"/>
              <w:autoSpaceDN w:val="0"/>
              <w:adjustRightInd w:val="0"/>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C67749" w:rsidRDefault="001668E7">
            <w:pPr>
              <w:ind w:right="-99"/>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Проектиране</w:t>
            </w:r>
          </w:p>
          <w:p w14:paraId="382A6063" w14:textId="28BD0377" w:rsidR="001668E7" w:rsidRPr="00C67749" w:rsidRDefault="001668E7" w:rsidP="00CC4145">
            <w:pPr>
              <w:ind w:right="-99"/>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C67749" w:rsidRDefault="001668E7" w:rsidP="00CC4145">
            <w:pPr>
              <w:autoSpaceDE w:val="0"/>
              <w:autoSpaceDN w:val="0"/>
              <w:adjustRightInd w:val="0"/>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Минимизиране отрицателния ефект от отпадъците</w:t>
            </w:r>
          </w:p>
        </w:tc>
      </w:tr>
      <w:tr w:rsidR="001668E7" w:rsidRPr="00C67749" w14:paraId="04E6B091" w14:textId="77777777" w:rsidTr="00A2627D">
        <w:tc>
          <w:tcPr>
            <w:tcW w:w="236" w:type="dxa"/>
            <w:tcBorders>
              <w:right w:val="single" w:sz="4" w:space="0" w:color="auto"/>
            </w:tcBorders>
          </w:tcPr>
          <w:p w14:paraId="6C443FF2" w14:textId="77777777" w:rsidR="001668E7" w:rsidRPr="00C67749"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C67749" w:rsidRDefault="001668E7"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C67749" w:rsidRDefault="001668E7" w:rsidP="00CC4145">
            <w:pPr>
              <w:ind w:right="-99"/>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C67749" w:rsidRDefault="001668E7"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C67749" w14:paraId="35809828" w14:textId="77777777" w:rsidTr="00A2627D">
        <w:tc>
          <w:tcPr>
            <w:tcW w:w="236" w:type="dxa"/>
            <w:tcBorders>
              <w:right w:val="single" w:sz="4" w:space="0" w:color="auto"/>
            </w:tcBorders>
          </w:tcPr>
          <w:p w14:paraId="21104AE6" w14:textId="77777777" w:rsidR="001668E7" w:rsidRPr="00C67749"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C67749" w:rsidRDefault="001668E7" w:rsidP="00CC4145">
            <w:pPr>
              <w:autoSpaceDE w:val="0"/>
              <w:autoSpaceDN w:val="0"/>
              <w:adjustRightInd w:val="0"/>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C67749" w:rsidRDefault="001668E7" w:rsidP="00CC4145">
            <w:pPr>
              <w:ind w:right="-99"/>
              <w:rPr>
                <w:rFonts w:ascii="Times New Roman" w:hAnsi="Times New Roman"/>
                <w:color w:val="FF0000"/>
                <w:sz w:val="24"/>
                <w:szCs w:val="24"/>
                <w:lang w:val="bg-BG"/>
              </w:rPr>
            </w:pPr>
            <w:r w:rsidRPr="00C6774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C67749" w:rsidRDefault="001668E7">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C67749" w:rsidRDefault="001668E7" w:rsidP="00CC4145">
            <w:pPr>
              <w:ind w:right="-99"/>
              <w:rPr>
                <w:rFonts w:ascii="Times New Roman" w:hAnsi="Times New Roman"/>
                <w:color w:val="FF0000"/>
                <w:sz w:val="24"/>
                <w:szCs w:val="24"/>
                <w:lang w:val="bg-BG"/>
              </w:rPr>
            </w:pPr>
          </w:p>
        </w:tc>
      </w:tr>
      <w:tr w:rsidR="001668E7" w:rsidRPr="00C67749" w14:paraId="081330EA" w14:textId="77777777" w:rsidTr="00A2627D">
        <w:tc>
          <w:tcPr>
            <w:tcW w:w="236" w:type="dxa"/>
            <w:tcBorders>
              <w:right w:val="single" w:sz="4" w:space="0" w:color="auto"/>
            </w:tcBorders>
          </w:tcPr>
          <w:p w14:paraId="215A025C" w14:textId="77777777" w:rsidR="00A2627D" w:rsidRPr="00C67749"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C67749" w:rsidRDefault="00A2627D" w:rsidP="00766539">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b/>
                <w:iCs/>
                <w:sz w:val="24"/>
                <w:szCs w:val="24"/>
                <w:lang w:val="bg-BG" w:eastAsia="bg-BG"/>
              </w:rPr>
              <w:t>Вредни физични фактори, шум, вибрации</w:t>
            </w:r>
          </w:p>
        </w:tc>
      </w:tr>
      <w:tr w:rsidR="00256826" w:rsidRPr="001F7A89" w14:paraId="45E527C0" w14:textId="77777777" w:rsidTr="00A2627D">
        <w:tc>
          <w:tcPr>
            <w:tcW w:w="236" w:type="dxa"/>
            <w:tcBorders>
              <w:right w:val="single" w:sz="4" w:space="0" w:color="auto"/>
            </w:tcBorders>
          </w:tcPr>
          <w:p w14:paraId="63482F89" w14:textId="77777777" w:rsidR="00256826" w:rsidRPr="00C67749" w:rsidRDefault="00256826"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C67749" w:rsidRDefault="00256826">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C67749" w:rsidRDefault="00256826" w:rsidP="00CC4145">
            <w:pPr>
              <w:autoSpaceDE w:val="0"/>
              <w:autoSpaceDN w:val="0"/>
              <w:adjustRightInd w:val="0"/>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C67749" w:rsidRDefault="00256826">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Проектиране</w:t>
            </w:r>
          </w:p>
          <w:p w14:paraId="658B6480" w14:textId="77777777" w:rsidR="00256826" w:rsidRPr="00C67749" w:rsidRDefault="00256826">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Експлоатация</w:t>
            </w:r>
          </w:p>
          <w:p w14:paraId="4BAA5BFA" w14:textId="77777777" w:rsidR="00256826" w:rsidRPr="00C67749" w:rsidRDefault="00256826" w:rsidP="00CC4145">
            <w:pPr>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C67749" w:rsidRDefault="00256826">
            <w:pPr>
              <w:autoSpaceDE w:val="0"/>
              <w:autoSpaceDN w:val="0"/>
              <w:adjustRightInd w:val="0"/>
              <w:rPr>
                <w:rFonts w:ascii="Times New Roman" w:eastAsia="TimesNewRomanPSMT" w:hAnsi="Times New Roman"/>
                <w:sz w:val="24"/>
                <w:szCs w:val="24"/>
                <w:lang w:val="bg-BG" w:eastAsia="bg-BG"/>
              </w:rPr>
            </w:pPr>
            <w:r w:rsidRPr="00C67749">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C67749" w:rsidRDefault="00256826" w:rsidP="00CC4145">
            <w:pPr>
              <w:autoSpaceDE w:val="0"/>
              <w:autoSpaceDN w:val="0"/>
              <w:adjustRightInd w:val="0"/>
              <w:rPr>
                <w:rFonts w:ascii="Times New Roman" w:eastAsia="TimesNewRomanPSMT" w:hAnsi="Times New Roman"/>
                <w:color w:val="FF0000"/>
                <w:sz w:val="24"/>
                <w:szCs w:val="24"/>
                <w:lang w:val="bg-BG" w:eastAsia="bg-BG"/>
              </w:rPr>
            </w:pPr>
          </w:p>
        </w:tc>
      </w:tr>
      <w:tr w:rsidR="00256826" w:rsidRPr="00C67749" w14:paraId="1D99231B" w14:textId="77777777" w:rsidTr="00A2627D">
        <w:tc>
          <w:tcPr>
            <w:tcW w:w="236" w:type="dxa"/>
            <w:tcBorders>
              <w:right w:val="single" w:sz="4" w:space="0" w:color="auto"/>
            </w:tcBorders>
          </w:tcPr>
          <w:p w14:paraId="0332DDDA" w14:textId="77777777" w:rsidR="00256826" w:rsidRPr="00C67749" w:rsidRDefault="00256826"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C67749" w:rsidRDefault="00256826"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C67749" w:rsidRDefault="00256826" w:rsidP="00CC4145">
            <w:pPr>
              <w:ind w:right="-99"/>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C67749" w:rsidRDefault="00256826"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Снижаване на шумовите и прахови емисии</w:t>
            </w:r>
          </w:p>
        </w:tc>
      </w:tr>
      <w:tr w:rsidR="00256826" w:rsidRPr="00C67749" w14:paraId="4B1D7560" w14:textId="77777777" w:rsidTr="00A2627D">
        <w:tc>
          <w:tcPr>
            <w:tcW w:w="236" w:type="dxa"/>
            <w:tcBorders>
              <w:right w:val="single" w:sz="4" w:space="0" w:color="auto"/>
            </w:tcBorders>
          </w:tcPr>
          <w:p w14:paraId="16E48E44" w14:textId="77777777" w:rsidR="00256826" w:rsidRPr="00C67749" w:rsidRDefault="00256826"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C67749" w:rsidRDefault="00256826" w:rsidP="00357D93">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C67749" w:rsidRDefault="00256826" w:rsidP="00CC4145">
            <w:pPr>
              <w:ind w:right="-99"/>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C67749" w:rsidRDefault="00256826" w:rsidP="00CC4145">
            <w:pPr>
              <w:autoSpaceDE w:val="0"/>
              <w:autoSpaceDN w:val="0"/>
              <w:adjustRightInd w:val="0"/>
              <w:rPr>
                <w:rFonts w:ascii="Times New Roman" w:eastAsia="TimesNewRomanPSMT" w:hAnsi="Times New Roman"/>
                <w:color w:val="FF0000"/>
                <w:sz w:val="24"/>
                <w:szCs w:val="24"/>
                <w:lang w:val="bg-BG" w:eastAsia="bg-BG"/>
              </w:rPr>
            </w:pPr>
            <w:r w:rsidRPr="00C67749">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C67749" w:rsidRDefault="00B15FDB" w:rsidP="00344C37">
      <w:pPr>
        <w:spacing w:after="0" w:line="312" w:lineRule="auto"/>
        <w:ind w:firstLine="709"/>
        <w:jc w:val="both"/>
        <w:rPr>
          <w:rFonts w:ascii="Times New Roman" w:eastAsia="Calibri" w:hAnsi="Times New Roman"/>
          <w:color w:val="FF0000"/>
          <w:sz w:val="24"/>
          <w:szCs w:val="24"/>
          <w:lang w:val="bg-BG"/>
        </w:rPr>
      </w:pPr>
    </w:p>
    <w:p w14:paraId="042EDEE1" w14:textId="77777777" w:rsidR="00B15FDB" w:rsidRPr="00C67749" w:rsidRDefault="00B15FDB" w:rsidP="00B15FDB">
      <w:pPr>
        <w:spacing w:after="0" w:line="312"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t>По време на строителството и експлоатацията на обекта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C67749" w:rsidRDefault="00B15FDB" w:rsidP="00B15FDB">
      <w:pPr>
        <w:spacing w:after="0" w:line="312"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lastRenderedPageBreak/>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642CF526" w14:textId="77777777" w:rsidR="002817CB" w:rsidRPr="00C67749" w:rsidRDefault="002817CB" w:rsidP="00344C37">
      <w:pPr>
        <w:spacing w:after="0" w:line="312" w:lineRule="auto"/>
        <w:ind w:firstLine="709"/>
        <w:jc w:val="both"/>
        <w:rPr>
          <w:rFonts w:ascii="Times New Roman" w:eastAsia="Calibri" w:hAnsi="Times New Roman"/>
          <w:sz w:val="24"/>
          <w:szCs w:val="24"/>
          <w:lang w:val="bg-BG"/>
        </w:rPr>
      </w:pPr>
    </w:p>
    <w:p w14:paraId="2BC5A9B8" w14:textId="77777777" w:rsidR="0005710B" w:rsidRPr="001F7A89" w:rsidRDefault="0005710B" w:rsidP="00344C37">
      <w:pPr>
        <w:spacing w:after="0" w:line="312" w:lineRule="auto"/>
        <w:ind w:firstLine="709"/>
        <w:jc w:val="both"/>
        <w:rPr>
          <w:rFonts w:ascii="Times New Roman" w:eastAsia="Calibri" w:hAnsi="Times New Roman"/>
          <w:sz w:val="24"/>
          <w:szCs w:val="24"/>
          <w:highlight w:val="green"/>
          <w:lang w:val="bg-BG"/>
        </w:rPr>
      </w:pPr>
      <w:r w:rsidRPr="001F7A89">
        <w:rPr>
          <w:rFonts w:ascii="Times New Roman" w:eastAsia="Calibri" w:hAnsi="Times New Roman"/>
          <w:sz w:val="24"/>
          <w:szCs w:val="24"/>
          <w:highlight w:val="green"/>
          <w:lang w:val="bg-BG"/>
        </w:rPr>
        <w:t xml:space="preserve">    </w:t>
      </w:r>
    </w:p>
    <w:p w14:paraId="590CB56F" w14:textId="77777777" w:rsidR="00ED1D7C" w:rsidRPr="00C67749" w:rsidRDefault="0056274B" w:rsidP="0056274B">
      <w:pPr>
        <w:widowControl w:val="0"/>
        <w:autoSpaceDE w:val="0"/>
        <w:autoSpaceDN w:val="0"/>
        <w:adjustRightInd w:val="0"/>
        <w:spacing w:after="0" w:line="319" w:lineRule="auto"/>
        <w:jc w:val="both"/>
        <w:rPr>
          <w:rFonts w:ascii="Times New Roman" w:hAnsi="Times New Roman"/>
          <w:b/>
          <w:sz w:val="24"/>
          <w:szCs w:val="24"/>
        </w:rPr>
      </w:pPr>
      <w:r w:rsidRPr="00C67749">
        <w:rPr>
          <w:rFonts w:ascii="Times New Roman" w:hAnsi="Times New Roman"/>
          <w:b/>
          <w:sz w:val="24"/>
          <w:szCs w:val="24"/>
        </w:rPr>
        <w:t>V</w:t>
      </w:r>
      <w:r w:rsidRPr="00C67749">
        <w:rPr>
          <w:rFonts w:ascii="Times New Roman" w:hAnsi="Times New Roman"/>
          <w:b/>
          <w:sz w:val="24"/>
          <w:szCs w:val="24"/>
          <w:lang w:val="bg-BG"/>
        </w:rPr>
        <w:t xml:space="preserve">. </w:t>
      </w:r>
      <w:r w:rsidR="00ED1D7C" w:rsidRPr="00C67749">
        <w:rPr>
          <w:rFonts w:ascii="Times New Roman" w:hAnsi="Times New Roman"/>
          <w:b/>
          <w:sz w:val="24"/>
          <w:szCs w:val="24"/>
        </w:rPr>
        <w:t>Обществен интерес към инвестиционното предложение</w:t>
      </w:r>
    </w:p>
    <w:p w14:paraId="57994900" w14:textId="77777777" w:rsidR="00642D0A" w:rsidRPr="00C67749" w:rsidRDefault="00ED1D7C" w:rsidP="00642D0A">
      <w:pPr>
        <w:spacing w:after="0" w:line="312"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C67749">
        <w:rPr>
          <w:rFonts w:ascii="Times New Roman" w:eastAsia="Calibri" w:hAnsi="Times New Roman"/>
          <w:sz w:val="24"/>
          <w:szCs w:val="24"/>
          <w:lang w:val="bg-BG"/>
        </w:rPr>
        <w:t>в</w:t>
      </w:r>
      <w:r w:rsidRPr="00C67749">
        <w:rPr>
          <w:rFonts w:ascii="Times New Roman" w:eastAsia="Calibri" w:hAnsi="Times New Roman"/>
          <w:sz w:val="24"/>
          <w:szCs w:val="24"/>
          <w:lang w:val="bg-BG"/>
        </w:rPr>
        <w:t xml:space="preserve"> РИОСВ – Пловдив възложител</w:t>
      </w:r>
      <w:r w:rsidR="0056274B" w:rsidRPr="00C67749">
        <w:rPr>
          <w:rFonts w:ascii="Times New Roman" w:eastAsia="Calibri" w:hAnsi="Times New Roman"/>
          <w:sz w:val="24"/>
          <w:szCs w:val="24"/>
          <w:lang w:val="bg-BG"/>
        </w:rPr>
        <w:t>ите информират</w:t>
      </w:r>
      <w:r w:rsidRPr="00C67749">
        <w:rPr>
          <w:rFonts w:ascii="Times New Roman" w:eastAsia="Calibri" w:hAnsi="Times New Roman"/>
          <w:sz w:val="24"/>
          <w:szCs w:val="24"/>
          <w:lang w:val="bg-BG"/>
        </w:rPr>
        <w:t xml:space="preserve"> засегнатата общественост. </w:t>
      </w:r>
    </w:p>
    <w:p w14:paraId="2E92717F" w14:textId="77777777" w:rsidR="005E707E" w:rsidRPr="00C67749" w:rsidRDefault="00642D0A" w:rsidP="00642D0A">
      <w:pPr>
        <w:spacing w:after="0" w:line="312"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t xml:space="preserve">РИОСВ </w:t>
      </w:r>
      <w:r w:rsidR="005E707E" w:rsidRPr="00C67749">
        <w:rPr>
          <w:rFonts w:ascii="Times New Roman" w:eastAsia="Calibri" w:hAnsi="Times New Roman"/>
          <w:sz w:val="24"/>
          <w:szCs w:val="24"/>
          <w:lang w:val="bg-BG"/>
        </w:rPr>
        <w:t>–</w:t>
      </w:r>
      <w:r w:rsidRPr="00C67749">
        <w:rPr>
          <w:rFonts w:ascii="Times New Roman" w:eastAsia="Calibri" w:hAnsi="Times New Roman"/>
          <w:sz w:val="24"/>
          <w:szCs w:val="24"/>
          <w:lang w:val="bg-BG"/>
        </w:rPr>
        <w:t xml:space="preserve"> Пловдив</w:t>
      </w:r>
      <w:r w:rsidR="005E707E" w:rsidRPr="00C67749">
        <w:rPr>
          <w:rFonts w:ascii="Times New Roman" w:eastAsia="Calibri" w:hAnsi="Times New Roman"/>
          <w:sz w:val="24"/>
          <w:szCs w:val="24"/>
          <w:lang w:val="bg-BG"/>
        </w:rPr>
        <w:t xml:space="preserve"> ще осигури обществен достъп</w:t>
      </w:r>
      <w:r w:rsidR="001D42A1" w:rsidRPr="00C67749">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C67749">
        <w:rPr>
          <w:rFonts w:ascii="Times New Roman" w:eastAsia="Calibri" w:hAnsi="Times New Roman"/>
          <w:sz w:val="24"/>
          <w:szCs w:val="24"/>
          <w:lang w:val="bg-BG"/>
        </w:rPr>
        <w:t xml:space="preserve">по приложение № 2 </w:t>
      </w:r>
      <w:r w:rsidR="001D42A1" w:rsidRPr="00C67749">
        <w:rPr>
          <w:rFonts w:ascii="Times New Roman" w:eastAsia="Calibri" w:hAnsi="Times New Roman"/>
          <w:sz w:val="24"/>
          <w:szCs w:val="24"/>
          <w:lang w:val="bg-BG"/>
        </w:rPr>
        <w:t>на съответната община/район/кметство.</w:t>
      </w:r>
      <w:r w:rsidR="005E707E" w:rsidRPr="00C67749">
        <w:rPr>
          <w:rFonts w:ascii="Times New Roman" w:eastAsia="Calibri" w:hAnsi="Times New Roman"/>
          <w:sz w:val="24"/>
          <w:szCs w:val="24"/>
          <w:lang w:val="bg-BG"/>
        </w:rPr>
        <w:t xml:space="preserve"> </w:t>
      </w:r>
      <w:r w:rsidR="00D95AE1" w:rsidRPr="00C67749">
        <w:rPr>
          <w:rFonts w:ascii="Times New Roman" w:eastAsia="Calibri" w:hAnsi="Times New Roman"/>
          <w:sz w:val="24"/>
          <w:szCs w:val="24"/>
          <w:lang w:val="bg-BG"/>
        </w:rPr>
        <w:t xml:space="preserve">                </w:t>
      </w:r>
    </w:p>
    <w:p w14:paraId="4318EF93" w14:textId="77777777" w:rsidR="00D95AE1" w:rsidRPr="00C67749" w:rsidRDefault="00D95AE1" w:rsidP="00642D0A">
      <w:pPr>
        <w:spacing w:after="0" w:line="312" w:lineRule="auto"/>
        <w:ind w:firstLine="709"/>
        <w:jc w:val="both"/>
        <w:rPr>
          <w:rFonts w:ascii="Times New Roman" w:eastAsia="Calibri" w:hAnsi="Times New Roman"/>
          <w:sz w:val="24"/>
          <w:szCs w:val="24"/>
          <w:lang w:val="bg-BG"/>
        </w:rPr>
      </w:pPr>
      <w:r w:rsidRPr="00C67749">
        <w:rPr>
          <w:rFonts w:ascii="Times New Roman" w:eastAsia="Calibri" w:hAnsi="Times New Roman"/>
          <w:sz w:val="24"/>
          <w:szCs w:val="24"/>
          <w:lang w:val="bg-BG"/>
        </w:rPr>
        <w:t xml:space="preserve">                              </w:t>
      </w:r>
    </w:p>
    <w:p w14:paraId="2EABBD75" w14:textId="77777777" w:rsidR="002B7EAF" w:rsidRPr="00C67749" w:rsidRDefault="002B7EAF" w:rsidP="00642D0A">
      <w:pPr>
        <w:spacing w:after="0" w:line="312" w:lineRule="auto"/>
        <w:ind w:firstLine="709"/>
        <w:jc w:val="both"/>
        <w:rPr>
          <w:rFonts w:ascii="Times New Roman" w:eastAsia="Calibri" w:hAnsi="Times New Roman"/>
          <w:sz w:val="24"/>
          <w:szCs w:val="24"/>
          <w:lang w:val="bg-BG"/>
        </w:rPr>
      </w:pPr>
    </w:p>
    <w:p w14:paraId="478B06D7" w14:textId="77777777" w:rsidR="008B5208" w:rsidRPr="00C67749" w:rsidRDefault="008B5208" w:rsidP="00642D0A">
      <w:pPr>
        <w:spacing w:after="0" w:line="312" w:lineRule="auto"/>
        <w:ind w:firstLine="709"/>
        <w:jc w:val="both"/>
        <w:rPr>
          <w:rFonts w:ascii="Times New Roman" w:eastAsia="Calibri" w:hAnsi="Times New Roman"/>
          <w:sz w:val="24"/>
          <w:szCs w:val="24"/>
          <w:lang w:val="bg-BG"/>
        </w:rPr>
      </w:pPr>
    </w:p>
    <w:p w14:paraId="0D90104B" w14:textId="68C939E6" w:rsidR="00D95AE1" w:rsidRPr="00C67749" w:rsidRDefault="009F5BBE" w:rsidP="0042106F">
      <w:pPr>
        <w:widowControl w:val="0"/>
        <w:autoSpaceDE w:val="0"/>
        <w:autoSpaceDN w:val="0"/>
        <w:adjustRightInd w:val="0"/>
        <w:spacing w:after="0" w:line="360" w:lineRule="auto"/>
        <w:ind w:left="4956"/>
        <w:jc w:val="right"/>
        <w:rPr>
          <w:rFonts w:ascii="Times New Roman" w:hAnsi="Times New Roman"/>
          <w:iCs/>
          <w:sz w:val="24"/>
          <w:szCs w:val="24"/>
          <w:lang w:val="bg-BG"/>
        </w:rPr>
      </w:pPr>
      <w:r>
        <w:rPr>
          <w:rFonts w:ascii="Times New Roman" w:hAnsi="Times New Roman"/>
          <w:iCs/>
          <w:sz w:val="24"/>
          <w:szCs w:val="24"/>
          <w:lang w:val="bg-BG"/>
        </w:rPr>
        <w:t xml:space="preserve">За </w:t>
      </w:r>
      <w:r w:rsidR="00C67749">
        <w:rPr>
          <w:rFonts w:ascii="Times New Roman" w:hAnsi="Times New Roman"/>
          <w:iCs/>
          <w:sz w:val="24"/>
          <w:szCs w:val="24"/>
          <w:lang w:val="bg-BG"/>
        </w:rPr>
        <w:t>В</w:t>
      </w:r>
      <w:r w:rsidR="0042106F" w:rsidRPr="00C67749">
        <w:rPr>
          <w:rFonts w:ascii="Times New Roman" w:hAnsi="Times New Roman"/>
          <w:iCs/>
          <w:sz w:val="24"/>
          <w:szCs w:val="24"/>
          <w:lang w:val="bg-BG"/>
        </w:rPr>
        <w:t>ъзложител</w:t>
      </w:r>
      <w:r w:rsidR="0072756A" w:rsidRPr="00C67749">
        <w:rPr>
          <w:rFonts w:ascii="Times New Roman" w:hAnsi="Times New Roman"/>
          <w:iCs/>
          <w:sz w:val="24"/>
          <w:szCs w:val="24"/>
          <w:lang w:val="bg-BG"/>
        </w:rPr>
        <w:t>:………</w:t>
      </w:r>
      <w:r w:rsidR="00EE2A07" w:rsidRPr="00C67749">
        <w:rPr>
          <w:rFonts w:ascii="Times New Roman" w:hAnsi="Times New Roman"/>
          <w:iCs/>
          <w:sz w:val="24"/>
          <w:szCs w:val="24"/>
          <w:lang w:val="bg-BG"/>
        </w:rPr>
        <w:t>.........</w:t>
      </w:r>
      <w:r w:rsidR="0072756A" w:rsidRPr="00C67749">
        <w:rPr>
          <w:rFonts w:ascii="Times New Roman" w:hAnsi="Times New Roman"/>
          <w:iCs/>
          <w:sz w:val="24"/>
          <w:szCs w:val="24"/>
          <w:lang w:val="bg-BG"/>
        </w:rPr>
        <w:t>………………</w:t>
      </w:r>
    </w:p>
    <w:p w14:paraId="3A6BBEBC" w14:textId="7056B217" w:rsidR="009A1A40" w:rsidRPr="00C746DD" w:rsidRDefault="009A1A40" w:rsidP="00C746DD">
      <w:pPr>
        <w:jc w:val="center"/>
        <w:rPr>
          <w:rFonts w:ascii="Times New Roman" w:eastAsia="Calibri" w:hAnsi="Times New Roman"/>
          <w:sz w:val="24"/>
          <w:szCs w:val="24"/>
        </w:rPr>
      </w:pPr>
      <w:bookmarkStart w:id="0" w:name="_GoBack"/>
      <w:bookmarkEnd w:id="0"/>
    </w:p>
    <w:sectPr w:rsidR="009A1A40" w:rsidRPr="00C746DD"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0"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1"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3"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4"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4"/>
  </w:num>
  <w:num w:numId="2">
    <w:abstractNumId w:val="8"/>
  </w:num>
  <w:num w:numId="3">
    <w:abstractNumId w:val="9"/>
  </w:num>
  <w:num w:numId="4">
    <w:abstractNumId w:val="1"/>
  </w:num>
  <w:num w:numId="5">
    <w:abstractNumId w:val="13"/>
  </w:num>
  <w:num w:numId="6">
    <w:abstractNumId w:val="0"/>
    <w:lvlOverride w:ilvl="0">
      <w:lvl w:ilvl="0">
        <w:start w:val="12"/>
        <w:numFmt w:val="bullet"/>
        <w:lvlText w:val="-"/>
        <w:legacy w:legacy="1" w:legacySpace="120" w:legacyIndent="360"/>
        <w:lvlJc w:val="left"/>
        <w:pPr>
          <w:ind w:left="360" w:hanging="360"/>
        </w:pPr>
      </w:lvl>
    </w:lvlOverride>
  </w:num>
  <w:num w:numId="7">
    <w:abstractNumId w:val="5"/>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7"/>
  </w:num>
  <w:num w:numId="14">
    <w:abstractNumId w:val="10"/>
  </w:num>
  <w:num w:numId="15">
    <w:abstractNumId w:val="4"/>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2539"/>
    <w:rsid w:val="0000441D"/>
    <w:rsid w:val="00004D9A"/>
    <w:rsid w:val="0000677F"/>
    <w:rsid w:val="00006DDB"/>
    <w:rsid w:val="0000714A"/>
    <w:rsid w:val="0000744D"/>
    <w:rsid w:val="00007754"/>
    <w:rsid w:val="0001032A"/>
    <w:rsid w:val="00012466"/>
    <w:rsid w:val="00012867"/>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49F0"/>
    <w:rsid w:val="00034BBC"/>
    <w:rsid w:val="00036E27"/>
    <w:rsid w:val="00040F15"/>
    <w:rsid w:val="000411B4"/>
    <w:rsid w:val="00041B9E"/>
    <w:rsid w:val="00042366"/>
    <w:rsid w:val="00044A78"/>
    <w:rsid w:val="00045C70"/>
    <w:rsid w:val="00047CCD"/>
    <w:rsid w:val="000531E4"/>
    <w:rsid w:val="000548AB"/>
    <w:rsid w:val="0005710B"/>
    <w:rsid w:val="00060A77"/>
    <w:rsid w:val="00061C0B"/>
    <w:rsid w:val="00061E53"/>
    <w:rsid w:val="00062A9E"/>
    <w:rsid w:val="00063F1E"/>
    <w:rsid w:val="000654D4"/>
    <w:rsid w:val="00065D81"/>
    <w:rsid w:val="0006602F"/>
    <w:rsid w:val="00066519"/>
    <w:rsid w:val="00073735"/>
    <w:rsid w:val="00073E6D"/>
    <w:rsid w:val="00075C56"/>
    <w:rsid w:val="000761FE"/>
    <w:rsid w:val="00077256"/>
    <w:rsid w:val="000800DD"/>
    <w:rsid w:val="00082352"/>
    <w:rsid w:val="0008252F"/>
    <w:rsid w:val="000858E7"/>
    <w:rsid w:val="00085E2C"/>
    <w:rsid w:val="000868E1"/>
    <w:rsid w:val="00090275"/>
    <w:rsid w:val="00090BA5"/>
    <w:rsid w:val="000927F9"/>
    <w:rsid w:val="00092FB0"/>
    <w:rsid w:val="00094307"/>
    <w:rsid w:val="000A2514"/>
    <w:rsid w:val="000A2906"/>
    <w:rsid w:val="000A29C7"/>
    <w:rsid w:val="000A63D6"/>
    <w:rsid w:val="000B0EA2"/>
    <w:rsid w:val="000B5C73"/>
    <w:rsid w:val="000B7457"/>
    <w:rsid w:val="000C5157"/>
    <w:rsid w:val="000C7B67"/>
    <w:rsid w:val="000D4FBA"/>
    <w:rsid w:val="000E550A"/>
    <w:rsid w:val="000E5B89"/>
    <w:rsid w:val="000E6A71"/>
    <w:rsid w:val="000F0450"/>
    <w:rsid w:val="000F115B"/>
    <w:rsid w:val="000F25D1"/>
    <w:rsid w:val="000F4876"/>
    <w:rsid w:val="000F4988"/>
    <w:rsid w:val="000F5EB1"/>
    <w:rsid w:val="000F5FB7"/>
    <w:rsid w:val="000F74F7"/>
    <w:rsid w:val="00100AF9"/>
    <w:rsid w:val="00101BF8"/>
    <w:rsid w:val="00104717"/>
    <w:rsid w:val="00105567"/>
    <w:rsid w:val="001104CE"/>
    <w:rsid w:val="0011235E"/>
    <w:rsid w:val="00114CD6"/>
    <w:rsid w:val="001154E5"/>
    <w:rsid w:val="001157A5"/>
    <w:rsid w:val="00122DA1"/>
    <w:rsid w:val="00123CC8"/>
    <w:rsid w:val="00124BE6"/>
    <w:rsid w:val="001251C9"/>
    <w:rsid w:val="00126E4B"/>
    <w:rsid w:val="00133C92"/>
    <w:rsid w:val="00135CDD"/>
    <w:rsid w:val="00136915"/>
    <w:rsid w:val="001375C1"/>
    <w:rsid w:val="001407BC"/>
    <w:rsid w:val="00141C28"/>
    <w:rsid w:val="00142671"/>
    <w:rsid w:val="001430BF"/>
    <w:rsid w:val="00145FDD"/>
    <w:rsid w:val="00147F8F"/>
    <w:rsid w:val="001522EA"/>
    <w:rsid w:val="0015432A"/>
    <w:rsid w:val="00161054"/>
    <w:rsid w:val="00161D70"/>
    <w:rsid w:val="00161E5D"/>
    <w:rsid w:val="00162B95"/>
    <w:rsid w:val="001655E2"/>
    <w:rsid w:val="001657B1"/>
    <w:rsid w:val="0016615D"/>
    <w:rsid w:val="001668E7"/>
    <w:rsid w:val="0017314E"/>
    <w:rsid w:val="00173827"/>
    <w:rsid w:val="00174A3F"/>
    <w:rsid w:val="00175AD5"/>
    <w:rsid w:val="0018162F"/>
    <w:rsid w:val="0018478B"/>
    <w:rsid w:val="00185A8B"/>
    <w:rsid w:val="001914C1"/>
    <w:rsid w:val="00194414"/>
    <w:rsid w:val="0019643C"/>
    <w:rsid w:val="001A0633"/>
    <w:rsid w:val="001A0AA4"/>
    <w:rsid w:val="001A0EEE"/>
    <w:rsid w:val="001A29EF"/>
    <w:rsid w:val="001A2C35"/>
    <w:rsid w:val="001A3D0C"/>
    <w:rsid w:val="001A4095"/>
    <w:rsid w:val="001A553A"/>
    <w:rsid w:val="001A650C"/>
    <w:rsid w:val="001B3A83"/>
    <w:rsid w:val="001B4A7A"/>
    <w:rsid w:val="001B7386"/>
    <w:rsid w:val="001C0040"/>
    <w:rsid w:val="001C2EFA"/>
    <w:rsid w:val="001C3585"/>
    <w:rsid w:val="001C6236"/>
    <w:rsid w:val="001C63A0"/>
    <w:rsid w:val="001D138D"/>
    <w:rsid w:val="001D42A1"/>
    <w:rsid w:val="001D6343"/>
    <w:rsid w:val="001D7BAA"/>
    <w:rsid w:val="001E09BA"/>
    <w:rsid w:val="001E1914"/>
    <w:rsid w:val="001E1C78"/>
    <w:rsid w:val="001E2E77"/>
    <w:rsid w:val="001E47EB"/>
    <w:rsid w:val="001E4C6A"/>
    <w:rsid w:val="001E57F5"/>
    <w:rsid w:val="001E5C5B"/>
    <w:rsid w:val="001E74CA"/>
    <w:rsid w:val="001F2A38"/>
    <w:rsid w:val="001F38DB"/>
    <w:rsid w:val="001F3EAF"/>
    <w:rsid w:val="001F3EBE"/>
    <w:rsid w:val="001F7206"/>
    <w:rsid w:val="001F7A89"/>
    <w:rsid w:val="002051A8"/>
    <w:rsid w:val="0020533D"/>
    <w:rsid w:val="0020565A"/>
    <w:rsid w:val="00205DBE"/>
    <w:rsid w:val="00207522"/>
    <w:rsid w:val="002079B9"/>
    <w:rsid w:val="00210684"/>
    <w:rsid w:val="002108D9"/>
    <w:rsid w:val="002112E8"/>
    <w:rsid w:val="00214194"/>
    <w:rsid w:val="0021618B"/>
    <w:rsid w:val="00217E57"/>
    <w:rsid w:val="00221BF1"/>
    <w:rsid w:val="00222896"/>
    <w:rsid w:val="00222B23"/>
    <w:rsid w:val="0022316A"/>
    <w:rsid w:val="00225323"/>
    <w:rsid w:val="0022668B"/>
    <w:rsid w:val="002345FA"/>
    <w:rsid w:val="00237A7A"/>
    <w:rsid w:val="00237A7D"/>
    <w:rsid w:val="00243EA1"/>
    <w:rsid w:val="0024435B"/>
    <w:rsid w:val="0024619E"/>
    <w:rsid w:val="002469FC"/>
    <w:rsid w:val="0025442C"/>
    <w:rsid w:val="00256826"/>
    <w:rsid w:val="0026419B"/>
    <w:rsid w:val="0026446B"/>
    <w:rsid w:val="0026536E"/>
    <w:rsid w:val="00266BBB"/>
    <w:rsid w:val="00267A51"/>
    <w:rsid w:val="00271897"/>
    <w:rsid w:val="00272C66"/>
    <w:rsid w:val="00274FF6"/>
    <w:rsid w:val="002755A4"/>
    <w:rsid w:val="00276A1D"/>
    <w:rsid w:val="00277088"/>
    <w:rsid w:val="002779B5"/>
    <w:rsid w:val="002817CB"/>
    <w:rsid w:val="00283B51"/>
    <w:rsid w:val="002849F5"/>
    <w:rsid w:val="00286576"/>
    <w:rsid w:val="00286789"/>
    <w:rsid w:val="0028798D"/>
    <w:rsid w:val="00287B6F"/>
    <w:rsid w:val="0029125A"/>
    <w:rsid w:val="00291EFF"/>
    <w:rsid w:val="00294E02"/>
    <w:rsid w:val="002A2275"/>
    <w:rsid w:val="002A24DF"/>
    <w:rsid w:val="002A4D10"/>
    <w:rsid w:val="002A65F8"/>
    <w:rsid w:val="002A6672"/>
    <w:rsid w:val="002B15DD"/>
    <w:rsid w:val="002B25E2"/>
    <w:rsid w:val="002B2B6D"/>
    <w:rsid w:val="002B3D84"/>
    <w:rsid w:val="002B5B77"/>
    <w:rsid w:val="002B6720"/>
    <w:rsid w:val="002B72D5"/>
    <w:rsid w:val="002B7E57"/>
    <w:rsid w:val="002B7EAF"/>
    <w:rsid w:val="002C4DC9"/>
    <w:rsid w:val="002C5412"/>
    <w:rsid w:val="002C69AD"/>
    <w:rsid w:val="002D1B38"/>
    <w:rsid w:val="002D64D6"/>
    <w:rsid w:val="002D6E65"/>
    <w:rsid w:val="002E531E"/>
    <w:rsid w:val="002F13ED"/>
    <w:rsid w:val="002F21E4"/>
    <w:rsid w:val="002F2DEE"/>
    <w:rsid w:val="002F453D"/>
    <w:rsid w:val="002F71E5"/>
    <w:rsid w:val="002F7849"/>
    <w:rsid w:val="00304A3C"/>
    <w:rsid w:val="0030501D"/>
    <w:rsid w:val="00305FC1"/>
    <w:rsid w:val="003108DE"/>
    <w:rsid w:val="00310C0B"/>
    <w:rsid w:val="00313345"/>
    <w:rsid w:val="003139CC"/>
    <w:rsid w:val="003153A9"/>
    <w:rsid w:val="00316E4A"/>
    <w:rsid w:val="003200B0"/>
    <w:rsid w:val="00321198"/>
    <w:rsid w:val="00321A70"/>
    <w:rsid w:val="00323AE1"/>
    <w:rsid w:val="00324B49"/>
    <w:rsid w:val="003268B1"/>
    <w:rsid w:val="003312D8"/>
    <w:rsid w:val="00334F90"/>
    <w:rsid w:val="0034195B"/>
    <w:rsid w:val="00344C37"/>
    <w:rsid w:val="00346440"/>
    <w:rsid w:val="00347924"/>
    <w:rsid w:val="00350BA3"/>
    <w:rsid w:val="00352421"/>
    <w:rsid w:val="00352BF7"/>
    <w:rsid w:val="00354540"/>
    <w:rsid w:val="00357D93"/>
    <w:rsid w:val="00357FED"/>
    <w:rsid w:val="00360A28"/>
    <w:rsid w:val="00360D98"/>
    <w:rsid w:val="00362037"/>
    <w:rsid w:val="0036471F"/>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A15FB"/>
    <w:rsid w:val="003A4D6A"/>
    <w:rsid w:val="003A55B1"/>
    <w:rsid w:val="003B0719"/>
    <w:rsid w:val="003B13DF"/>
    <w:rsid w:val="003B17EA"/>
    <w:rsid w:val="003B18FB"/>
    <w:rsid w:val="003B1E0B"/>
    <w:rsid w:val="003B3553"/>
    <w:rsid w:val="003B5CC1"/>
    <w:rsid w:val="003C2163"/>
    <w:rsid w:val="003C353E"/>
    <w:rsid w:val="003C5621"/>
    <w:rsid w:val="003D2374"/>
    <w:rsid w:val="003D54CF"/>
    <w:rsid w:val="003D6C16"/>
    <w:rsid w:val="003E48C0"/>
    <w:rsid w:val="003E4CA0"/>
    <w:rsid w:val="003E4D13"/>
    <w:rsid w:val="003F1D9F"/>
    <w:rsid w:val="003F3351"/>
    <w:rsid w:val="004002CD"/>
    <w:rsid w:val="004013A6"/>
    <w:rsid w:val="004015DE"/>
    <w:rsid w:val="00404BED"/>
    <w:rsid w:val="0041100A"/>
    <w:rsid w:val="0041485E"/>
    <w:rsid w:val="0042106F"/>
    <w:rsid w:val="00422159"/>
    <w:rsid w:val="0042234E"/>
    <w:rsid w:val="0042495B"/>
    <w:rsid w:val="004249EC"/>
    <w:rsid w:val="00427B60"/>
    <w:rsid w:val="00432319"/>
    <w:rsid w:val="0043263A"/>
    <w:rsid w:val="004327CA"/>
    <w:rsid w:val="0043301B"/>
    <w:rsid w:val="00435D74"/>
    <w:rsid w:val="00436909"/>
    <w:rsid w:val="0044192C"/>
    <w:rsid w:val="00442C9B"/>
    <w:rsid w:val="004441CD"/>
    <w:rsid w:val="00447F0A"/>
    <w:rsid w:val="00451341"/>
    <w:rsid w:val="00454F39"/>
    <w:rsid w:val="00455186"/>
    <w:rsid w:val="004559A7"/>
    <w:rsid w:val="00455A93"/>
    <w:rsid w:val="00455C7B"/>
    <w:rsid w:val="00457A12"/>
    <w:rsid w:val="00460B8E"/>
    <w:rsid w:val="00461185"/>
    <w:rsid w:val="00461972"/>
    <w:rsid w:val="00462624"/>
    <w:rsid w:val="004631D6"/>
    <w:rsid w:val="0046597D"/>
    <w:rsid w:val="004662E5"/>
    <w:rsid w:val="00475E1E"/>
    <w:rsid w:val="00477F86"/>
    <w:rsid w:val="00481E7D"/>
    <w:rsid w:val="0048250E"/>
    <w:rsid w:val="00484362"/>
    <w:rsid w:val="00484B73"/>
    <w:rsid w:val="004858D3"/>
    <w:rsid w:val="0048746B"/>
    <w:rsid w:val="00494DD7"/>
    <w:rsid w:val="004965E2"/>
    <w:rsid w:val="00497B4B"/>
    <w:rsid w:val="00497E87"/>
    <w:rsid w:val="004A076F"/>
    <w:rsid w:val="004A0E2B"/>
    <w:rsid w:val="004A5041"/>
    <w:rsid w:val="004A6440"/>
    <w:rsid w:val="004A73A0"/>
    <w:rsid w:val="004B4207"/>
    <w:rsid w:val="004C2B56"/>
    <w:rsid w:val="004C6CEA"/>
    <w:rsid w:val="004C7D61"/>
    <w:rsid w:val="004D1E04"/>
    <w:rsid w:val="004D50F5"/>
    <w:rsid w:val="004D7DD8"/>
    <w:rsid w:val="004E0153"/>
    <w:rsid w:val="004E1A84"/>
    <w:rsid w:val="004E3933"/>
    <w:rsid w:val="004E650F"/>
    <w:rsid w:val="004E6B51"/>
    <w:rsid w:val="004F0347"/>
    <w:rsid w:val="004F366D"/>
    <w:rsid w:val="004F4FEF"/>
    <w:rsid w:val="00505634"/>
    <w:rsid w:val="00506CB3"/>
    <w:rsid w:val="0051094C"/>
    <w:rsid w:val="005122CD"/>
    <w:rsid w:val="0051390E"/>
    <w:rsid w:val="0051571B"/>
    <w:rsid w:val="0051675F"/>
    <w:rsid w:val="00521D42"/>
    <w:rsid w:val="00521E80"/>
    <w:rsid w:val="005235A5"/>
    <w:rsid w:val="00525EB1"/>
    <w:rsid w:val="00525EBD"/>
    <w:rsid w:val="005264F8"/>
    <w:rsid w:val="00527F3E"/>
    <w:rsid w:val="00531A9B"/>
    <w:rsid w:val="0053217E"/>
    <w:rsid w:val="005322F5"/>
    <w:rsid w:val="00534CE2"/>
    <w:rsid w:val="00541441"/>
    <w:rsid w:val="005458E8"/>
    <w:rsid w:val="00546299"/>
    <w:rsid w:val="00546547"/>
    <w:rsid w:val="0054792D"/>
    <w:rsid w:val="00547FA0"/>
    <w:rsid w:val="00556683"/>
    <w:rsid w:val="00557520"/>
    <w:rsid w:val="00557610"/>
    <w:rsid w:val="005612C7"/>
    <w:rsid w:val="0056274B"/>
    <w:rsid w:val="00563697"/>
    <w:rsid w:val="00564776"/>
    <w:rsid w:val="00565211"/>
    <w:rsid w:val="00565BFF"/>
    <w:rsid w:val="0056683A"/>
    <w:rsid w:val="00566E9C"/>
    <w:rsid w:val="005748FD"/>
    <w:rsid w:val="0057559F"/>
    <w:rsid w:val="00580B5F"/>
    <w:rsid w:val="00583AF3"/>
    <w:rsid w:val="005849D6"/>
    <w:rsid w:val="005876B3"/>
    <w:rsid w:val="00591475"/>
    <w:rsid w:val="00594446"/>
    <w:rsid w:val="005950D2"/>
    <w:rsid w:val="00596620"/>
    <w:rsid w:val="00596D61"/>
    <w:rsid w:val="00597BC9"/>
    <w:rsid w:val="005A0AD4"/>
    <w:rsid w:val="005B5DA2"/>
    <w:rsid w:val="005B729D"/>
    <w:rsid w:val="005C07D0"/>
    <w:rsid w:val="005C0D30"/>
    <w:rsid w:val="005C1D7D"/>
    <w:rsid w:val="005C2D8E"/>
    <w:rsid w:val="005C6DB0"/>
    <w:rsid w:val="005C714F"/>
    <w:rsid w:val="005D0427"/>
    <w:rsid w:val="005D45DB"/>
    <w:rsid w:val="005D71CB"/>
    <w:rsid w:val="005D74CC"/>
    <w:rsid w:val="005D75AA"/>
    <w:rsid w:val="005E0D20"/>
    <w:rsid w:val="005E16F7"/>
    <w:rsid w:val="005E5863"/>
    <w:rsid w:val="005E707E"/>
    <w:rsid w:val="005F0B07"/>
    <w:rsid w:val="005F4E90"/>
    <w:rsid w:val="00600295"/>
    <w:rsid w:val="0060137E"/>
    <w:rsid w:val="0060388C"/>
    <w:rsid w:val="00604F96"/>
    <w:rsid w:val="0060511A"/>
    <w:rsid w:val="00607725"/>
    <w:rsid w:val="00610675"/>
    <w:rsid w:val="0061302F"/>
    <w:rsid w:val="006156E6"/>
    <w:rsid w:val="00615C6C"/>
    <w:rsid w:val="006207DB"/>
    <w:rsid w:val="00621256"/>
    <w:rsid w:val="0062330B"/>
    <w:rsid w:val="0062370B"/>
    <w:rsid w:val="00624E67"/>
    <w:rsid w:val="00625D94"/>
    <w:rsid w:val="00630275"/>
    <w:rsid w:val="00630437"/>
    <w:rsid w:val="00632588"/>
    <w:rsid w:val="00632708"/>
    <w:rsid w:val="006328EA"/>
    <w:rsid w:val="006349DE"/>
    <w:rsid w:val="00634E78"/>
    <w:rsid w:val="00640925"/>
    <w:rsid w:val="00641094"/>
    <w:rsid w:val="00641C24"/>
    <w:rsid w:val="00642D0A"/>
    <w:rsid w:val="0064341F"/>
    <w:rsid w:val="00643FDD"/>
    <w:rsid w:val="006441BA"/>
    <w:rsid w:val="006451CC"/>
    <w:rsid w:val="00646A45"/>
    <w:rsid w:val="00652F7A"/>
    <w:rsid w:val="00654ED2"/>
    <w:rsid w:val="006554AB"/>
    <w:rsid w:val="0066188B"/>
    <w:rsid w:val="006676F3"/>
    <w:rsid w:val="00670861"/>
    <w:rsid w:val="00671761"/>
    <w:rsid w:val="00671D1E"/>
    <w:rsid w:val="00671D7A"/>
    <w:rsid w:val="00672E77"/>
    <w:rsid w:val="0067769C"/>
    <w:rsid w:val="00681E12"/>
    <w:rsid w:val="00682640"/>
    <w:rsid w:val="00684BB9"/>
    <w:rsid w:val="00685E43"/>
    <w:rsid w:val="00685F7E"/>
    <w:rsid w:val="006867D8"/>
    <w:rsid w:val="00690FF3"/>
    <w:rsid w:val="006939E7"/>
    <w:rsid w:val="006961CB"/>
    <w:rsid w:val="00696AF5"/>
    <w:rsid w:val="00697F14"/>
    <w:rsid w:val="006A2319"/>
    <w:rsid w:val="006A23B1"/>
    <w:rsid w:val="006A27FE"/>
    <w:rsid w:val="006A4FC4"/>
    <w:rsid w:val="006A7084"/>
    <w:rsid w:val="006B062A"/>
    <w:rsid w:val="006B0E36"/>
    <w:rsid w:val="006B2431"/>
    <w:rsid w:val="006B2FBC"/>
    <w:rsid w:val="006B412C"/>
    <w:rsid w:val="006B41DE"/>
    <w:rsid w:val="006B49F5"/>
    <w:rsid w:val="006B5F78"/>
    <w:rsid w:val="006C3CD5"/>
    <w:rsid w:val="006C525D"/>
    <w:rsid w:val="006C5892"/>
    <w:rsid w:val="006C6FDC"/>
    <w:rsid w:val="006C7728"/>
    <w:rsid w:val="006D1458"/>
    <w:rsid w:val="006D25A8"/>
    <w:rsid w:val="006D338C"/>
    <w:rsid w:val="006D37E3"/>
    <w:rsid w:val="006D7AFE"/>
    <w:rsid w:val="006E0A59"/>
    <w:rsid w:val="006E1862"/>
    <w:rsid w:val="006E2617"/>
    <w:rsid w:val="006E2E0B"/>
    <w:rsid w:val="006E4DB8"/>
    <w:rsid w:val="006E5BC7"/>
    <w:rsid w:val="006E792A"/>
    <w:rsid w:val="006F05BC"/>
    <w:rsid w:val="006F1633"/>
    <w:rsid w:val="006F223B"/>
    <w:rsid w:val="006F536C"/>
    <w:rsid w:val="006F6E60"/>
    <w:rsid w:val="00705713"/>
    <w:rsid w:val="00712209"/>
    <w:rsid w:val="00713AA8"/>
    <w:rsid w:val="007147BF"/>
    <w:rsid w:val="0071497F"/>
    <w:rsid w:val="00720DD6"/>
    <w:rsid w:val="00723620"/>
    <w:rsid w:val="00724E5C"/>
    <w:rsid w:val="0072756A"/>
    <w:rsid w:val="00731BCB"/>
    <w:rsid w:val="007326F2"/>
    <w:rsid w:val="00732751"/>
    <w:rsid w:val="00732C75"/>
    <w:rsid w:val="00733384"/>
    <w:rsid w:val="007340FA"/>
    <w:rsid w:val="00736B57"/>
    <w:rsid w:val="00736FBC"/>
    <w:rsid w:val="00741C42"/>
    <w:rsid w:val="00742A13"/>
    <w:rsid w:val="00743FC3"/>
    <w:rsid w:val="00745890"/>
    <w:rsid w:val="00746419"/>
    <w:rsid w:val="007469F7"/>
    <w:rsid w:val="00746F30"/>
    <w:rsid w:val="0074779A"/>
    <w:rsid w:val="00753206"/>
    <w:rsid w:val="00753EE2"/>
    <w:rsid w:val="00754148"/>
    <w:rsid w:val="00760A3F"/>
    <w:rsid w:val="00762B8D"/>
    <w:rsid w:val="00762C28"/>
    <w:rsid w:val="00763AFF"/>
    <w:rsid w:val="007649CD"/>
    <w:rsid w:val="00765169"/>
    <w:rsid w:val="00766037"/>
    <w:rsid w:val="00766125"/>
    <w:rsid w:val="00766539"/>
    <w:rsid w:val="0077301B"/>
    <w:rsid w:val="007748AF"/>
    <w:rsid w:val="00785074"/>
    <w:rsid w:val="00790390"/>
    <w:rsid w:val="00791B20"/>
    <w:rsid w:val="00791B80"/>
    <w:rsid w:val="00791D0B"/>
    <w:rsid w:val="0079534A"/>
    <w:rsid w:val="007968DA"/>
    <w:rsid w:val="00797113"/>
    <w:rsid w:val="007A2A6B"/>
    <w:rsid w:val="007A2F19"/>
    <w:rsid w:val="007A621B"/>
    <w:rsid w:val="007B0410"/>
    <w:rsid w:val="007B34CE"/>
    <w:rsid w:val="007B5A03"/>
    <w:rsid w:val="007B7347"/>
    <w:rsid w:val="007B7AA4"/>
    <w:rsid w:val="007C2FC2"/>
    <w:rsid w:val="007C3414"/>
    <w:rsid w:val="007C3664"/>
    <w:rsid w:val="007C64C1"/>
    <w:rsid w:val="007D4483"/>
    <w:rsid w:val="007D5DC5"/>
    <w:rsid w:val="007D5DE9"/>
    <w:rsid w:val="007D6A33"/>
    <w:rsid w:val="007E0D31"/>
    <w:rsid w:val="007E58F5"/>
    <w:rsid w:val="007E6ADC"/>
    <w:rsid w:val="007E7C50"/>
    <w:rsid w:val="007F230E"/>
    <w:rsid w:val="007F4243"/>
    <w:rsid w:val="007F4458"/>
    <w:rsid w:val="007F67C3"/>
    <w:rsid w:val="007F75C5"/>
    <w:rsid w:val="0080019C"/>
    <w:rsid w:val="00800880"/>
    <w:rsid w:val="008015E1"/>
    <w:rsid w:val="00802112"/>
    <w:rsid w:val="00804E2C"/>
    <w:rsid w:val="0080566B"/>
    <w:rsid w:val="00805BD6"/>
    <w:rsid w:val="008065C3"/>
    <w:rsid w:val="008132CF"/>
    <w:rsid w:val="00813525"/>
    <w:rsid w:val="008172AF"/>
    <w:rsid w:val="00817C65"/>
    <w:rsid w:val="008208A6"/>
    <w:rsid w:val="00824588"/>
    <w:rsid w:val="00826BB3"/>
    <w:rsid w:val="00830871"/>
    <w:rsid w:val="0083157B"/>
    <w:rsid w:val="00832CCA"/>
    <w:rsid w:val="00833AA1"/>
    <w:rsid w:val="008349BA"/>
    <w:rsid w:val="00834C53"/>
    <w:rsid w:val="00834E9B"/>
    <w:rsid w:val="00842397"/>
    <w:rsid w:val="0084363C"/>
    <w:rsid w:val="00843D8E"/>
    <w:rsid w:val="00843DF7"/>
    <w:rsid w:val="00845CBF"/>
    <w:rsid w:val="00846193"/>
    <w:rsid w:val="0084717C"/>
    <w:rsid w:val="00850182"/>
    <w:rsid w:val="008531EE"/>
    <w:rsid w:val="00862278"/>
    <w:rsid w:val="0086260F"/>
    <w:rsid w:val="00864718"/>
    <w:rsid w:val="008718EC"/>
    <w:rsid w:val="00871931"/>
    <w:rsid w:val="0087225E"/>
    <w:rsid w:val="00873B49"/>
    <w:rsid w:val="008806A2"/>
    <w:rsid w:val="00881C91"/>
    <w:rsid w:val="00881DF4"/>
    <w:rsid w:val="00882E62"/>
    <w:rsid w:val="00883128"/>
    <w:rsid w:val="00890194"/>
    <w:rsid w:val="00892D5B"/>
    <w:rsid w:val="00896B64"/>
    <w:rsid w:val="00896E6F"/>
    <w:rsid w:val="008A3447"/>
    <w:rsid w:val="008A6CF9"/>
    <w:rsid w:val="008B0A84"/>
    <w:rsid w:val="008B1DB2"/>
    <w:rsid w:val="008B5208"/>
    <w:rsid w:val="008B68CB"/>
    <w:rsid w:val="008C0A86"/>
    <w:rsid w:val="008C1E89"/>
    <w:rsid w:val="008C2588"/>
    <w:rsid w:val="008C4B7C"/>
    <w:rsid w:val="008C5661"/>
    <w:rsid w:val="008C580E"/>
    <w:rsid w:val="008C6360"/>
    <w:rsid w:val="008C6649"/>
    <w:rsid w:val="008D1E09"/>
    <w:rsid w:val="008D2335"/>
    <w:rsid w:val="008D41E5"/>
    <w:rsid w:val="008D68EB"/>
    <w:rsid w:val="008D7192"/>
    <w:rsid w:val="008D76EF"/>
    <w:rsid w:val="008D7E5D"/>
    <w:rsid w:val="008E05E8"/>
    <w:rsid w:val="008E1D61"/>
    <w:rsid w:val="008E24E9"/>
    <w:rsid w:val="008E3542"/>
    <w:rsid w:val="008E6114"/>
    <w:rsid w:val="008E6D49"/>
    <w:rsid w:val="008F162C"/>
    <w:rsid w:val="008F16DC"/>
    <w:rsid w:val="008F20D4"/>
    <w:rsid w:val="008F2148"/>
    <w:rsid w:val="008F332E"/>
    <w:rsid w:val="008F3EC2"/>
    <w:rsid w:val="008F4EA3"/>
    <w:rsid w:val="008F5730"/>
    <w:rsid w:val="008F6D3F"/>
    <w:rsid w:val="009023A6"/>
    <w:rsid w:val="00905FD9"/>
    <w:rsid w:val="00906000"/>
    <w:rsid w:val="00906AB2"/>
    <w:rsid w:val="009104D8"/>
    <w:rsid w:val="009152C7"/>
    <w:rsid w:val="00915588"/>
    <w:rsid w:val="00916168"/>
    <w:rsid w:val="00916C6B"/>
    <w:rsid w:val="0092147B"/>
    <w:rsid w:val="0092287D"/>
    <w:rsid w:val="00923777"/>
    <w:rsid w:val="0092746A"/>
    <w:rsid w:val="00935430"/>
    <w:rsid w:val="00936661"/>
    <w:rsid w:val="00937724"/>
    <w:rsid w:val="009411C8"/>
    <w:rsid w:val="00945997"/>
    <w:rsid w:val="00946025"/>
    <w:rsid w:val="00947BC2"/>
    <w:rsid w:val="009524B9"/>
    <w:rsid w:val="0095385A"/>
    <w:rsid w:val="00957490"/>
    <w:rsid w:val="00957B92"/>
    <w:rsid w:val="00957BE2"/>
    <w:rsid w:val="0096148D"/>
    <w:rsid w:val="00961766"/>
    <w:rsid w:val="00961A57"/>
    <w:rsid w:val="009660C3"/>
    <w:rsid w:val="00967C6D"/>
    <w:rsid w:val="0097046E"/>
    <w:rsid w:val="00970AC7"/>
    <w:rsid w:val="009734E0"/>
    <w:rsid w:val="00974824"/>
    <w:rsid w:val="00975452"/>
    <w:rsid w:val="009757AC"/>
    <w:rsid w:val="0097684D"/>
    <w:rsid w:val="00976B0B"/>
    <w:rsid w:val="00977184"/>
    <w:rsid w:val="00984095"/>
    <w:rsid w:val="009850CE"/>
    <w:rsid w:val="0099309B"/>
    <w:rsid w:val="009932BF"/>
    <w:rsid w:val="00993F53"/>
    <w:rsid w:val="0099426D"/>
    <w:rsid w:val="0099460C"/>
    <w:rsid w:val="009958B9"/>
    <w:rsid w:val="009A00BC"/>
    <w:rsid w:val="009A132F"/>
    <w:rsid w:val="009A1A40"/>
    <w:rsid w:val="009A3963"/>
    <w:rsid w:val="009A4EFB"/>
    <w:rsid w:val="009A6D46"/>
    <w:rsid w:val="009A78AB"/>
    <w:rsid w:val="009B163C"/>
    <w:rsid w:val="009B3606"/>
    <w:rsid w:val="009B4D0C"/>
    <w:rsid w:val="009B4D38"/>
    <w:rsid w:val="009B58A2"/>
    <w:rsid w:val="009C008C"/>
    <w:rsid w:val="009C1871"/>
    <w:rsid w:val="009C2796"/>
    <w:rsid w:val="009C2BE4"/>
    <w:rsid w:val="009C4ABB"/>
    <w:rsid w:val="009C4BEE"/>
    <w:rsid w:val="009C516E"/>
    <w:rsid w:val="009C5EFF"/>
    <w:rsid w:val="009D32FE"/>
    <w:rsid w:val="009D44A9"/>
    <w:rsid w:val="009D5FFF"/>
    <w:rsid w:val="009D63D4"/>
    <w:rsid w:val="009D6DAA"/>
    <w:rsid w:val="009E197F"/>
    <w:rsid w:val="009E1DA6"/>
    <w:rsid w:val="009E2D5C"/>
    <w:rsid w:val="009E7457"/>
    <w:rsid w:val="009F0EC4"/>
    <w:rsid w:val="009F1260"/>
    <w:rsid w:val="009F24B3"/>
    <w:rsid w:val="009F5205"/>
    <w:rsid w:val="009F567F"/>
    <w:rsid w:val="009F5BBE"/>
    <w:rsid w:val="009F6664"/>
    <w:rsid w:val="009F67CF"/>
    <w:rsid w:val="009F73AB"/>
    <w:rsid w:val="009F753D"/>
    <w:rsid w:val="009F7F5B"/>
    <w:rsid w:val="00A0095B"/>
    <w:rsid w:val="00A00EA1"/>
    <w:rsid w:val="00A012BD"/>
    <w:rsid w:val="00A02B69"/>
    <w:rsid w:val="00A0374E"/>
    <w:rsid w:val="00A0480B"/>
    <w:rsid w:val="00A04873"/>
    <w:rsid w:val="00A052E3"/>
    <w:rsid w:val="00A076EE"/>
    <w:rsid w:val="00A1566E"/>
    <w:rsid w:val="00A16F7E"/>
    <w:rsid w:val="00A224E7"/>
    <w:rsid w:val="00A257D6"/>
    <w:rsid w:val="00A2627D"/>
    <w:rsid w:val="00A277B6"/>
    <w:rsid w:val="00A27DC5"/>
    <w:rsid w:val="00A32686"/>
    <w:rsid w:val="00A32807"/>
    <w:rsid w:val="00A37B1E"/>
    <w:rsid w:val="00A405D0"/>
    <w:rsid w:val="00A4300E"/>
    <w:rsid w:val="00A45702"/>
    <w:rsid w:val="00A46432"/>
    <w:rsid w:val="00A46520"/>
    <w:rsid w:val="00A516EB"/>
    <w:rsid w:val="00A52470"/>
    <w:rsid w:val="00A53F92"/>
    <w:rsid w:val="00A56E91"/>
    <w:rsid w:val="00A616AC"/>
    <w:rsid w:val="00A630A3"/>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80110"/>
    <w:rsid w:val="00A83792"/>
    <w:rsid w:val="00A847EE"/>
    <w:rsid w:val="00A867A2"/>
    <w:rsid w:val="00A87B82"/>
    <w:rsid w:val="00A912B3"/>
    <w:rsid w:val="00A93370"/>
    <w:rsid w:val="00A93E77"/>
    <w:rsid w:val="00A95874"/>
    <w:rsid w:val="00A96C72"/>
    <w:rsid w:val="00A97FEA"/>
    <w:rsid w:val="00AA08DB"/>
    <w:rsid w:val="00AA263D"/>
    <w:rsid w:val="00AA3122"/>
    <w:rsid w:val="00AA797E"/>
    <w:rsid w:val="00AB18EC"/>
    <w:rsid w:val="00AB307B"/>
    <w:rsid w:val="00AB35B1"/>
    <w:rsid w:val="00AB4D7E"/>
    <w:rsid w:val="00AB5E8D"/>
    <w:rsid w:val="00AB6F2E"/>
    <w:rsid w:val="00AB6FE3"/>
    <w:rsid w:val="00AB7BDA"/>
    <w:rsid w:val="00AC036F"/>
    <w:rsid w:val="00AC1816"/>
    <w:rsid w:val="00AC2BDB"/>
    <w:rsid w:val="00AC40BA"/>
    <w:rsid w:val="00AC5565"/>
    <w:rsid w:val="00AD2A2B"/>
    <w:rsid w:val="00AD53A0"/>
    <w:rsid w:val="00AD68FB"/>
    <w:rsid w:val="00AE1561"/>
    <w:rsid w:val="00AE1569"/>
    <w:rsid w:val="00AE5512"/>
    <w:rsid w:val="00AF0A6E"/>
    <w:rsid w:val="00AF11B2"/>
    <w:rsid w:val="00AF146E"/>
    <w:rsid w:val="00AF19F5"/>
    <w:rsid w:val="00AF218C"/>
    <w:rsid w:val="00AF47BC"/>
    <w:rsid w:val="00AF5A4F"/>
    <w:rsid w:val="00AF7FF3"/>
    <w:rsid w:val="00B01451"/>
    <w:rsid w:val="00B01780"/>
    <w:rsid w:val="00B02B9E"/>
    <w:rsid w:val="00B03DCA"/>
    <w:rsid w:val="00B06006"/>
    <w:rsid w:val="00B0612C"/>
    <w:rsid w:val="00B10BF5"/>
    <w:rsid w:val="00B13B04"/>
    <w:rsid w:val="00B15FDB"/>
    <w:rsid w:val="00B16EA5"/>
    <w:rsid w:val="00B200BE"/>
    <w:rsid w:val="00B2065E"/>
    <w:rsid w:val="00B20684"/>
    <w:rsid w:val="00B20A08"/>
    <w:rsid w:val="00B2110A"/>
    <w:rsid w:val="00B22BD7"/>
    <w:rsid w:val="00B23AF4"/>
    <w:rsid w:val="00B23E08"/>
    <w:rsid w:val="00B2431A"/>
    <w:rsid w:val="00B26F71"/>
    <w:rsid w:val="00B336EA"/>
    <w:rsid w:val="00B344E0"/>
    <w:rsid w:val="00B34E36"/>
    <w:rsid w:val="00B36962"/>
    <w:rsid w:val="00B36E85"/>
    <w:rsid w:val="00B37B9A"/>
    <w:rsid w:val="00B37DA5"/>
    <w:rsid w:val="00B40285"/>
    <w:rsid w:val="00B410C8"/>
    <w:rsid w:val="00B41B82"/>
    <w:rsid w:val="00B452D4"/>
    <w:rsid w:val="00B46899"/>
    <w:rsid w:val="00B46BCC"/>
    <w:rsid w:val="00B50DDE"/>
    <w:rsid w:val="00B521F4"/>
    <w:rsid w:val="00B5274F"/>
    <w:rsid w:val="00B53413"/>
    <w:rsid w:val="00B60033"/>
    <w:rsid w:val="00B6077A"/>
    <w:rsid w:val="00B609B4"/>
    <w:rsid w:val="00B628FA"/>
    <w:rsid w:val="00B631D1"/>
    <w:rsid w:val="00B6337C"/>
    <w:rsid w:val="00B653B6"/>
    <w:rsid w:val="00B65513"/>
    <w:rsid w:val="00B65D80"/>
    <w:rsid w:val="00B6654D"/>
    <w:rsid w:val="00B70AF4"/>
    <w:rsid w:val="00B70CDB"/>
    <w:rsid w:val="00B71B0C"/>
    <w:rsid w:val="00B723FC"/>
    <w:rsid w:val="00B72485"/>
    <w:rsid w:val="00B733D2"/>
    <w:rsid w:val="00B77BFC"/>
    <w:rsid w:val="00B86049"/>
    <w:rsid w:val="00B8667E"/>
    <w:rsid w:val="00B87D92"/>
    <w:rsid w:val="00B902A1"/>
    <w:rsid w:val="00B913B2"/>
    <w:rsid w:val="00B91610"/>
    <w:rsid w:val="00BA04AD"/>
    <w:rsid w:val="00BA4396"/>
    <w:rsid w:val="00BB6216"/>
    <w:rsid w:val="00BB66AB"/>
    <w:rsid w:val="00BC0100"/>
    <w:rsid w:val="00BC0165"/>
    <w:rsid w:val="00BC25A6"/>
    <w:rsid w:val="00BC691E"/>
    <w:rsid w:val="00BC6A28"/>
    <w:rsid w:val="00BD0A15"/>
    <w:rsid w:val="00BD0B7D"/>
    <w:rsid w:val="00BD59EC"/>
    <w:rsid w:val="00BD7707"/>
    <w:rsid w:val="00BE0C29"/>
    <w:rsid w:val="00BE312C"/>
    <w:rsid w:val="00BE447D"/>
    <w:rsid w:val="00BE52CF"/>
    <w:rsid w:val="00BF0046"/>
    <w:rsid w:val="00BF0F26"/>
    <w:rsid w:val="00BF5DE0"/>
    <w:rsid w:val="00C038BE"/>
    <w:rsid w:val="00C03945"/>
    <w:rsid w:val="00C051C4"/>
    <w:rsid w:val="00C05CC7"/>
    <w:rsid w:val="00C1022E"/>
    <w:rsid w:val="00C123A6"/>
    <w:rsid w:val="00C166C3"/>
    <w:rsid w:val="00C16FB0"/>
    <w:rsid w:val="00C201C1"/>
    <w:rsid w:val="00C23CE4"/>
    <w:rsid w:val="00C26353"/>
    <w:rsid w:val="00C30197"/>
    <w:rsid w:val="00C30CF6"/>
    <w:rsid w:val="00C357D4"/>
    <w:rsid w:val="00C35C60"/>
    <w:rsid w:val="00C364A7"/>
    <w:rsid w:val="00C41B69"/>
    <w:rsid w:val="00C42116"/>
    <w:rsid w:val="00C46D48"/>
    <w:rsid w:val="00C478D7"/>
    <w:rsid w:val="00C50B64"/>
    <w:rsid w:val="00C5693A"/>
    <w:rsid w:val="00C57054"/>
    <w:rsid w:val="00C602BA"/>
    <w:rsid w:val="00C6323B"/>
    <w:rsid w:val="00C67749"/>
    <w:rsid w:val="00C70CDB"/>
    <w:rsid w:val="00C72E3C"/>
    <w:rsid w:val="00C746DD"/>
    <w:rsid w:val="00C76D6D"/>
    <w:rsid w:val="00C81219"/>
    <w:rsid w:val="00C81AEB"/>
    <w:rsid w:val="00C82F5D"/>
    <w:rsid w:val="00C8530E"/>
    <w:rsid w:val="00C87B7D"/>
    <w:rsid w:val="00C87E39"/>
    <w:rsid w:val="00C90DF8"/>
    <w:rsid w:val="00C91D80"/>
    <w:rsid w:val="00C932C6"/>
    <w:rsid w:val="00C951B9"/>
    <w:rsid w:val="00CA17F5"/>
    <w:rsid w:val="00CA1FCB"/>
    <w:rsid w:val="00CA4045"/>
    <w:rsid w:val="00CA4774"/>
    <w:rsid w:val="00CA4805"/>
    <w:rsid w:val="00CA4EA8"/>
    <w:rsid w:val="00CA5B8C"/>
    <w:rsid w:val="00CA6A93"/>
    <w:rsid w:val="00CB0868"/>
    <w:rsid w:val="00CB11CE"/>
    <w:rsid w:val="00CB23E1"/>
    <w:rsid w:val="00CB3419"/>
    <w:rsid w:val="00CB51C2"/>
    <w:rsid w:val="00CB5DB4"/>
    <w:rsid w:val="00CB69A7"/>
    <w:rsid w:val="00CB774D"/>
    <w:rsid w:val="00CB78D2"/>
    <w:rsid w:val="00CC01A3"/>
    <w:rsid w:val="00CC15C9"/>
    <w:rsid w:val="00CC2CC9"/>
    <w:rsid w:val="00CC4145"/>
    <w:rsid w:val="00CC4BAC"/>
    <w:rsid w:val="00CD123B"/>
    <w:rsid w:val="00CD1EEC"/>
    <w:rsid w:val="00CD3494"/>
    <w:rsid w:val="00CD3D4E"/>
    <w:rsid w:val="00CD4896"/>
    <w:rsid w:val="00CD4B58"/>
    <w:rsid w:val="00CD68DB"/>
    <w:rsid w:val="00CD6E83"/>
    <w:rsid w:val="00CD7439"/>
    <w:rsid w:val="00CD7728"/>
    <w:rsid w:val="00CE3D22"/>
    <w:rsid w:val="00CE4674"/>
    <w:rsid w:val="00CE4813"/>
    <w:rsid w:val="00CE4D81"/>
    <w:rsid w:val="00CE51A1"/>
    <w:rsid w:val="00CE5D1F"/>
    <w:rsid w:val="00CE6141"/>
    <w:rsid w:val="00CF1A6F"/>
    <w:rsid w:val="00CF3AC3"/>
    <w:rsid w:val="00CF7AF9"/>
    <w:rsid w:val="00D0416A"/>
    <w:rsid w:val="00D065E4"/>
    <w:rsid w:val="00D11D64"/>
    <w:rsid w:val="00D12E41"/>
    <w:rsid w:val="00D21028"/>
    <w:rsid w:val="00D2159A"/>
    <w:rsid w:val="00D22A1B"/>
    <w:rsid w:val="00D22C6D"/>
    <w:rsid w:val="00D24B99"/>
    <w:rsid w:val="00D31C31"/>
    <w:rsid w:val="00D326A3"/>
    <w:rsid w:val="00D32B07"/>
    <w:rsid w:val="00D32F17"/>
    <w:rsid w:val="00D34313"/>
    <w:rsid w:val="00D369E8"/>
    <w:rsid w:val="00D40231"/>
    <w:rsid w:val="00D41ABD"/>
    <w:rsid w:val="00D504F1"/>
    <w:rsid w:val="00D5098D"/>
    <w:rsid w:val="00D512B8"/>
    <w:rsid w:val="00D531BC"/>
    <w:rsid w:val="00D53975"/>
    <w:rsid w:val="00D545D7"/>
    <w:rsid w:val="00D61655"/>
    <w:rsid w:val="00D6199C"/>
    <w:rsid w:val="00D634E8"/>
    <w:rsid w:val="00D6499B"/>
    <w:rsid w:val="00D65162"/>
    <w:rsid w:val="00D66234"/>
    <w:rsid w:val="00D66E3B"/>
    <w:rsid w:val="00D676F9"/>
    <w:rsid w:val="00D711FF"/>
    <w:rsid w:val="00D7128A"/>
    <w:rsid w:val="00D81713"/>
    <w:rsid w:val="00D84AA0"/>
    <w:rsid w:val="00D877C3"/>
    <w:rsid w:val="00D9221A"/>
    <w:rsid w:val="00D92F99"/>
    <w:rsid w:val="00D93086"/>
    <w:rsid w:val="00D954E0"/>
    <w:rsid w:val="00D95AE1"/>
    <w:rsid w:val="00D96F40"/>
    <w:rsid w:val="00DA0FD3"/>
    <w:rsid w:val="00DA2ACB"/>
    <w:rsid w:val="00DA478D"/>
    <w:rsid w:val="00DA6B2B"/>
    <w:rsid w:val="00DA7CFF"/>
    <w:rsid w:val="00DB31ED"/>
    <w:rsid w:val="00DB494C"/>
    <w:rsid w:val="00DB49D8"/>
    <w:rsid w:val="00DB578E"/>
    <w:rsid w:val="00DB6271"/>
    <w:rsid w:val="00DC0EA2"/>
    <w:rsid w:val="00DC24B8"/>
    <w:rsid w:val="00DC26C7"/>
    <w:rsid w:val="00DC29F9"/>
    <w:rsid w:val="00DC7EB1"/>
    <w:rsid w:val="00DD1384"/>
    <w:rsid w:val="00DD1A0E"/>
    <w:rsid w:val="00DD1BD8"/>
    <w:rsid w:val="00DD2B13"/>
    <w:rsid w:val="00DD3E68"/>
    <w:rsid w:val="00DD4360"/>
    <w:rsid w:val="00DD46AA"/>
    <w:rsid w:val="00DD6160"/>
    <w:rsid w:val="00DD68EE"/>
    <w:rsid w:val="00DD69BC"/>
    <w:rsid w:val="00DD7637"/>
    <w:rsid w:val="00DE2472"/>
    <w:rsid w:val="00DE370C"/>
    <w:rsid w:val="00DE4215"/>
    <w:rsid w:val="00DE50AB"/>
    <w:rsid w:val="00DE56AC"/>
    <w:rsid w:val="00DE6380"/>
    <w:rsid w:val="00DF0AED"/>
    <w:rsid w:val="00DF1A00"/>
    <w:rsid w:val="00DF3D52"/>
    <w:rsid w:val="00DF470D"/>
    <w:rsid w:val="00DF600E"/>
    <w:rsid w:val="00DF6FAF"/>
    <w:rsid w:val="00E00F59"/>
    <w:rsid w:val="00E0137B"/>
    <w:rsid w:val="00E07434"/>
    <w:rsid w:val="00E11948"/>
    <w:rsid w:val="00E11B01"/>
    <w:rsid w:val="00E13201"/>
    <w:rsid w:val="00E14FAF"/>
    <w:rsid w:val="00E14FDE"/>
    <w:rsid w:val="00E15B33"/>
    <w:rsid w:val="00E15BFA"/>
    <w:rsid w:val="00E16121"/>
    <w:rsid w:val="00E1687F"/>
    <w:rsid w:val="00E16923"/>
    <w:rsid w:val="00E34595"/>
    <w:rsid w:val="00E34C30"/>
    <w:rsid w:val="00E3683E"/>
    <w:rsid w:val="00E408F1"/>
    <w:rsid w:val="00E40D71"/>
    <w:rsid w:val="00E4228D"/>
    <w:rsid w:val="00E44186"/>
    <w:rsid w:val="00E45834"/>
    <w:rsid w:val="00E465D2"/>
    <w:rsid w:val="00E47154"/>
    <w:rsid w:val="00E52B9D"/>
    <w:rsid w:val="00E53157"/>
    <w:rsid w:val="00E561DD"/>
    <w:rsid w:val="00E608F5"/>
    <w:rsid w:val="00E61091"/>
    <w:rsid w:val="00E63ABE"/>
    <w:rsid w:val="00E65BB6"/>
    <w:rsid w:val="00E67B44"/>
    <w:rsid w:val="00E709DD"/>
    <w:rsid w:val="00E73252"/>
    <w:rsid w:val="00E813FF"/>
    <w:rsid w:val="00E8154F"/>
    <w:rsid w:val="00E8155E"/>
    <w:rsid w:val="00E823B5"/>
    <w:rsid w:val="00E84D4F"/>
    <w:rsid w:val="00E90E9E"/>
    <w:rsid w:val="00E91BEF"/>
    <w:rsid w:val="00E947DF"/>
    <w:rsid w:val="00E962C9"/>
    <w:rsid w:val="00E97183"/>
    <w:rsid w:val="00EA003D"/>
    <w:rsid w:val="00EA1C80"/>
    <w:rsid w:val="00EA4A74"/>
    <w:rsid w:val="00EA692E"/>
    <w:rsid w:val="00EA69C5"/>
    <w:rsid w:val="00EA78E4"/>
    <w:rsid w:val="00EB0263"/>
    <w:rsid w:val="00EB0C0E"/>
    <w:rsid w:val="00EB13AB"/>
    <w:rsid w:val="00EB1C70"/>
    <w:rsid w:val="00EB2075"/>
    <w:rsid w:val="00EB3AB4"/>
    <w:rsid w:val="00EB3C5C"/>
    <w:rsid w:val="00EB5AFC"/>
    <w:rsid w:val="00EB5C26"/>
    <w:rsid w:val="00EC062A"/>
    <w:rsid w:val="00EC348F"/>
    <w:rsid w:val="00EC50A8"/>
    <w:rsid w:val="00EC546A"/>
    <w:rsid w:val="00EC59A6"/>
    <w:rsid w:val="00EC617D"/>
    <w:rsid w:val="00EC63EA"/>
    <w:rsid w:val="00EC7080"/>
    <w:rsid w:val="00ED03AD"/>
    <w:rsid w:val="00ED1D7C"/>
    <w:rsid w:val="00ED417E"/>
    <w:rsid w:val="00ED7289"/>
    <w:rsid w:val="00EE26DB"/>
    <w:rsid w:val="00EE2A07"/>
    <w:rsid w:val="00EE6FC9"/>
    <w:rsid w:val="00EE74AF"/>
    <w:rsid w:val="00EF0130"/>
    <w:rsid w:val="00EF01DB"/>
    <w:rsid w:val="00EF14C0"/>
    <w:rsid w:val="00EF5559"/>
    <w:rsid w:val="00EF5687"/>
    <w:rsid w:val="00EF6661"/>
    <w:rsid w:val="00EF7233"/>
    <w:rsid w:val="00F0150B"/>
    <w:rsid w:val="00F0259C"/>
    <w:rsid w:val="00F02808"/>
    <w:rsid w:val="00F02815"/>
    <w:rsid w:val="00F07B91"/>
    <w:rsid w:val="00F1089A"/>
    <w:rsid w:val="00F1114B"/>
    <w:rsid w:val="00F129B8"/>
    <w:rsid w:val="00F149B0"/>
    <w:rsid w:val="00F15694"/>
    <w:rsid w:val="00F1574C"/>
    <w:rsid w:val="00F16DD6"/>
    <w:rsid w:val="00F17352"/>
    <w:rsid w:val="00F1780D"/>
    <w:rsid w:val="00F208B7"/>
    <w:rsid w:val="00F20B3F"/>
    <w:rsid w:val="00F2314A"/>
    <w:rsid w:val="00F23E29"/>
    <w:rsid w:val="00F25A44"/>
    <w:rsid w:val="00F25D38"/>
    <w:rsid w:val="00F2674F"/>
    <w:rsid w:val="00F30B76"/>
    <w:rsid w:val="00F34C25"/>
    <w:rsid w:val="00F415F4"/>
    <w:rsid w:val="00F45518"/>
    <w:rsid w:val="00F46B0C"/>
    <w:rsid w:val="00F475FA"/>
    <w:rsid w:val="00F50E6E"/>
    <w:rsid w:val="00F54E9D"/>
    <w:rsid w:val="00F55733"/>
    <w:rsid w:val="00F55BA8"/>
    <w:rsid w:val="00F56345"/>
    <w:rsid w:val="00F56761"/>
    <w:rsid w:val="00F601ED"/>
    <w:rsid w:val="00F622AF"/>
    <w:rsid w:val="00F624EA"/>
    <w:rsid w:val="00F64FE5"/>
    <w:rsid w:val="00F6535A"/>
    <w:rsid w:val="00F74EA1"/>
    <w:rsid w:val="00F83114"/>
    <w:rsid w:val="00F8507D"/>
    <w:rsid w:val="00F90916"/>
    <w:rsid w:val="00F9102D"/>
    <w:rsid w:val="00F92450"/>
    <w:rsid w:val="00F94940"/>
    <w:rsid w:val="00FA03BA"/>
    <w:rsid w:val="00FA0592"/>
    <w:rsid w:val="00FA44C3"/>
    <w:rsid w:val="00FA5B31"/>
    <w:rsid w:val="00FA726C"/>
    <w:rsid w:val="00FA7676"/>
    <w:rsid w:val="00FB2095"/>
    <w:rsid w:val="00FB3A46"/>
    <w:rsid w:val="00FB70EC"/>
    <w:rsid w:val="00FC095F"/>
    <w:rsid w:val="00FC0A7F"/>
    <w:rsid w:val="00FC42B0"/>
    <w:rsid w:val="00FC62D4"/>
    <w:rsid w:val="00FD4647"/>
    <w:rsid w:val="00FD57CC"/>
    <w:rsid w:val="00FD7ABB"/>
    <w:rsid w:val="00FD7E93"/>
    <w:rsid w:val="00FE1EB6"/>
    <w:rsid w:val="00FE3110"/>
    <w:rsid w:val="00FE6A86"/>
    <w:rsid w:val="00FF02D2"/>
    <w:rsid w:val="00FF13F2"/>
    <w:rsid w:val="00FF1837"/>
    <w:rsid w:val="00FF1E13"/>
    <w:rsid w:val="00FF306C"/>
    <w:rsid w:val="00FF3E53"/>
    <w:rsid w:val="00FF52D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3150F78B-C9D0-42FB-BE4A-2939C310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g.wikipedia.org/wiki/%D0%9E%D0%B1%D1%89%D0%B8%D0%BD%D0%B0_%D0%A0%D0%BE%D0%B4%D0%BE%D0%BF%D0%B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A0B23-F8FF-4843-AC1C-D4176D8A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12043</Words>
  <Characters>68651</Characters>
  <Application>Microsoft Office Word</Application>
  <DocSecurity>0</DocSecurity>
  <Lines>572</Lines>
  <Paragraphs>161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Vladimir Iliev</cp:lastModifiedBy>
  <cp:revision>2</cp:revision>
  <dcterms:created xsi:type="dcterms:W3CDTF">2022-06-14T11:46:00Z</dcterms:created>
  <dcterms:modified xsi:type="dcterms:W3CDTF">2022-06-14T11:46:00Z</dcterms:modified>
</cp:coreProperties>
</file>